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jc w:val="center"/>
        <w:rPr>
          <w:b/>
          <w:color w:val="000000" w:themeColor="text1"/>
          <w:sz w:val="40"/>
          <w:szCs w:val="40"/>
        </w:rPr>
      </w:pPr>
      <w:r w:rsidRPr="002E7810">
        <w:rPr>
          <w:b/>
          <w:color w:val="000000" w:themeColor="text1"/>
          <w:sz w:val="40"/>
          <w:szCs w:val="40"/>
        </w:rPr>
        <w:t>СБОРНИК</w:t>
      </w:r>
    </w:p>
    <w:p w:rsidR="00150171" w:rsidRPr="002E7810" w:rsidRDefault="00150171" w:rsidP="00150171">
      <w:pPr>
        <w:pStyle w:val="ConsPlusNormal"/>
        <w:jc w:val="center"/>
        <w:rPr>
          <w:b/>
          <w:color w:val="000000" w:themeColor="text1"/>
          <w:sz w:val="40"/>
          <w:szCs w:val="40"/>
        </w:rPr>
      </w:pPr>
      <w:r w:rsidRPr="002E7810">
        <w:rPr>
          <w:b/>
          <w:color w:val="000000" w:themeColor="text1"/>
          <w:sz w:val="40"/>
          <w:szCs w:val="40"/>
        </w:rPr>
        <w:t xml:space="preserve">МУНИЦИПАЛЬНЫХ ПРАВОВЫХ АКТОВ </w:t>
      </w:r>
    </w:p>
    <w:p w:rsidR="00150171" w:rsidRPr="002E7810" w:rsidRDefault="00150171" w:rsidP="00150171">
      <w:pPr>
        <w:pStyle w:val="ConsPlusNormal"/>
        <w:jc w:val="center"/>
        <w:rPr>
          <w:b/>
          <w:color w:val="000000" w:themeColor="text1"/>
          <w:sz w:val="40"/>
          <w:szCs w:val="40"/>
        </w:rPr>
      </w:pPr>
      <w:r w:rsidRPr="002E7810">
        <w:rPr>
          <w:b/>
          <w:color w:val="000000" w:themeColor="text1"/>
          <w:sz w:val="40"/>
          <w:szCs w:val="40"/>
        </w:rPr>
        <w:t>КРАСНОЗНАМЕНСКОГО СЕЛЬСОВЕТА</w:t>
      </w:r>
    </w:p>
    <w:p w:rsidR="00150171" w:rsidRPr="002E7810" w:rsidRDefault="00150171" w:rsidP="00150171">
      <w:pPr>
        <w:pStyle w:val="ConsPlusNormal"/>
        <w:jc w:val="center"/>
        <w:rPr>
          <w:b/>
          <w:color w:val="000000" w:themeColor="text1"/>
          <w:sz w:val="40"/>
          <w:szCs w:val="40"/>
        </w:rPr>
      </w:pPr>
      <w:r w:rsidRPr="002E7810">
        <w:rPr>
          <w:b/>
          <w:color w:val="000000" w:themeColor="text1"/>
          <w:sz w:val="40"/>
          <w:szCs w:val="40"/>
        </w:rPr>
        <w:t xml:space="preserve"> КУРЬИНСКОГО РАЙОНА</w:t>
      </w:r>
    </w:p>
    <w:p w:rsidR="00150171" w:rsidRPr="002E7810" w:rsidRDefault="00150171" w:rsidP="00150171">
      <w:pPr>
        <w:pStyle w:val="ConsPlusNormal"/>
        <w:jc w:val="center"/>
        <w:rPr>
          <w:b/>
          <w:color w:val="000000" w:themeColor="text1"/>
          <w:sz w:val="40"/>
          <w:szCs w:val="40"/>
        </w:rPr>
      </w:pPr>
      <w:r w:rsidRPr="002E7810">
        <w:rPr>
          <w:b/>
          <w:color w:val="000000" w:themeColor="text1"/>
          <w:sz w:val="40"/>
          <w:szCs w:val="40"/>
        </w:rPr>
        <w:t xml:space="preserve"> АЛТАЙСКОГО КРАЯ</w:t>
      </w: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  <w:r w:rsidRPr="002E7810">
        <w:rPr>
          <w:color w:val="000000" w:themeColor="text1"/>
        </w:rPr>
        <w:t xml:space="preserve">(Официальное ежемесячное печатное издание </w:t>
      </w: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  <w:r w:rsidRPr="002E7810">
        <w:rPr>
          <w:color w:val="000000" w:themeColor="text1"/>
        </w:rPr>
        <w:t>Краснознаменского сельского Совета  депутатов, Администрации К</w:t>
      </w:r>
      <w:r w:rsidR="00CD0B9B">
        <w:rPr>
          <w:color w:val="000000" w:themeColor="text1"/>
        </w:rPr>
        <w:t>раснознаменского</w:t>
      </w:r>
      <w:r w:rsidRPr="002E7810">
        <w:rPr>
          <w:color w:val="000000" w:themeColor="text1"/>
        </w:rPr>
        <w:t xml:space="preserve"> сельсовета Курьинского района Алтайского края)</w:t>
      </w: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FD1D2A" w:rsidRPr="002E7810" w:rsidRDefault="00FD1D2A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FD1D2A" w:rsidRPr="002E7810" w:rsidRDefault="00FD1D2A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FD1D2A" w:rsidRPr="002E7810" w:rsidRDefault="00FD1D2A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FD1D2A" w:rsidRPr="002E7810" w:rsidRDefault="00FD1D2A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FD1D2A" w:rsidRPr="002E7810" w:rsidRDefault="00FD1D2A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FD1D2A" w:rsidRPr="002E7810" w:rsidRDefault="00FD1D2A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left="4248"/>
        <w:rPr>
          <w:color w:val="000000" w:themeColor="text1"/>
        </w:rPr>
      </w:pPr>
      <w:r w:rsidRPr="002E7810">
        <w:rPr>
          <w:color w:val="000000" w:themeColor="text1"/>
        </w:rPr>
        <w:t xml:space="preserve">        № </w:t>
      </w:r>
      <w:r w:rsidR="00CD0B9B">
        <w:rPr>
          <w:color w:val="000000" w:themeColor="text1"/>
        </w:rPr>
        <w:t>8</w:t>
      </w:r>
    </w:p>
    <w:p w:rsidR="00150171" w:rsidRPr="002E7810" w:rsidRDefault="00150171" w:rsidP="00FD1D2A">
      <w:pPr>
        <w:pStyle w:val="ConsPlusNormal"/>
        <w:spacing w:before="240"/>
        <w:jc w:val="center"/>
        <w:rPr>
          <w:color w:val="000000" w:themeColor="text1"/>
        </w:rPr>
      </w:pPr>
      <w:r w:rsidRPr="002E7810">
        <w:rPr>
          <w:color w:val="000000" w:themeColor="text1"/>
        </w:rPr>
        <w:t>"</w:t>
      </w:r>
      <w:r w:rsidR="0021217A">
        <w:rPr>
          <w:color w:val="000000" w:themeColor="text1"/>
        </w:rPr>
        <w:t>0</w:t>
      </w:r>
      <w:r w:rsidR="00387062">
        <w:rPr>
          <w:color w:val="000000" w:themeColor="text1"/>
        </w:rPr>
        <w:t>7</w:t>
      </w:r>
      <w:r w:rsidRPr="002E7810">
        <w:rPr>
          <w:color w:val="000000" w:themeColor="text1"/>
        </w:rPr>
        <w:t xml:space="preserve">" </w:t>
      </w:r>
      <w:r w:rsidR="00CD0B9B">
        <w:rPr>
          <w:color w:val="000000" w:themeColor="text1"/>
        </w:rPr>
        <w:t>октября</w:t>
      </w:r>
      <w:r w:rsidRPr="002E7810">
        <w:rPr>
          <w:color w:val="000000" w:themeColor="text1"/>
        </w:rPr>
        <w:t xml:space="preserve">  202</w:t>
      </w:r>
      <w:r w:rsidR="002D3CF4" w:rsidRPr="002E7810">
        <w:rPr>
          <w:color w:val="000000" w:themeColor="text1"/>
        </w:rPr>
        <w:t>4</w:t>
      </w:r>
      <w:r w:rsidRPr="002E7810">
        <w:rPr>
          <w:color w:val="000000" w:themeColor="text1"/>
        </w:rPr>
        <w:t xml:space="preserve">  года</w:t>
      </w:r>
    </w:p>
    <w:p w:rsidR="00150171" w:rsidRPr="002E7810" w:rsidRDefault="00150171" w:rsidP="00FD1D2A">
      <w:pPr>
        <w:pStyle w:val="ConsPlusNormal"/>
        <w:rPr>
          <w:color w:val="000000" w:themeColor="text1"/>
        </w:rPr>
      </w:pPr>
    </w:p>
    <w:p w:rsidR="00150171" w:rsidRPr="002E7810" w:rsidRDefault="00150171" w:rsidP="00150171">
      <w:pPr>
        <w:jc w:val="center"/>
        <w:rPr>
          <w:color w:val="000000" w:themeColor="text1"/>
        </w:rPr>
      </w:pPr>
      <w:r w:rsidRPr="002E7810">
        <w:rPr>
          <w:color w:val="000000" w:themeColor="text1"/>
        </w:rPr>
        <w:t>с. К</w:t>
      </w:r>
      <w:r w:rsidR="00070DF9" w:rsidRPr="002E7810">
        <w:rPr>
          <w:color w:val="000000" w:themeColor="text1"/>
        </w:rPr>
        <w:t>расн</w:t>
      </w:r>
      <w:r w:rsidR="004132BD" w:rsidRPr="002E7810">
        <w:rPr>
          <w:color w:val="000000" w:themeColor="text1"/>
        </w:rPr>
        <w:t>о</w:t>
      </w:r>
      <w:r w:rsidR="00070DF9" w:rsidRPr="002E7810">
        <w:rPr>
          <w:color w:val="000000" w:themeColor="text1"/>
        </w:rPr>
        <w:t>знаменка</w:t>
      </w:r>
    </w:p>
    <w:p w:rsidR="00143D13" w:rsidRPr="002E7810" w:rsidRDefault="00143D13" w:rsidP="00150171">
      <w:pPr>
        <w:pStyle w:val="ConsPlusNormal"/>
        <w:jc w:val="center"/>
        <w:rPr>
          <w:color w:val="000000" w:themeColor="text1"/>
          <w:sz w:val="28"/>
          <w:szCs w:val="28"/>
        </w:rPr>
      </w:pPr>
    </w:p>
    <w:p w:rsidR="00150171" w:rsidRPr="002E7810" w:rsidRDefault="00150171" w:rsidP="00150171">
      <w:pPr>
        <w:pStyle w:val="ConsPlusNormal"/>
        <w:jc w:val="center"/>
        <w:rPr>
          <w:color w:val="000000" w:themeColor="text1"/>
          <w:sz w:val="28"/>
          <w:szCs w:val="28"/>
        </w:rPr>
      </w:pPr>
      <w:r w:rsidRPr="002E7810">
        <w:rPr>
          <w:color w:val="000000" w:themeColor="text1"/>
          <w:sz w:val="28"/>
          <w:szCs w:val="28"/>
        </w:rPr>
        <w:lastRenderedPageBreak/>
        <w:t>СБОРНИК</w:t>
      </w:r>
    </w:p>
    <w:p w:rsidR="00150171" w:rsidRPr="002E7810" w:rsidRDefault="00150171" w:rsidP="00150171">
      <w:pPr>
        <w:pStyle w:val="ConsPlusNormal"/>
        <w:jc w:val="center"/>
        <w:rPr>
          <w:color w:val="000000" w:themeColor="text1"/>
          <w:sz w:val="28"/>
          <w:szCs w:val="28"/>
        </w:rPr>
      </w:pPr>
      <w:r w:rsidRPr="002E7810">
        <w:rPr>
          <w:color w:val="000000" w:themeColor="text1"/>
          <w:sz w:val="28"/>
          <w:szCs w:val="28"/>
        </w:rPr>
        <w:t>муниципальных правовых актов</w:t>
      </w:r>
    </w:p>
    <w:p w:rsidR="00150171" w:rsidRPr="002E7810" w:rsidRDefault="00150171" w:rsidP="00150171">
      <w:pPr>
        <w:jc w:val="center"/>
        <w:rPr>
          <w:color w:val="000000" w:themeColor="text1"/>
          <w:sz w:val="28"/>
          <w:szCs w:val="28"/>
        </w:rPr>
      </w:pPr>
      <w:r w:rsidRPr="002E7810">
        <w:rPr>
          <w:color w:val="000000" w:themeColor="text1"/>
          <w:sz w:val="28"/>
          <w:szCs w:val="28"/>
        </w:rPr>
        <w:t>К</w:t>
      </w:r>
      <w:r w:rsidR="00070DF9" w:rsidRPr="002E7810">
        <w:rPr>
          <w:color w:val="000000" w:themeColor="text1"/>
          <w:sz w:val="28"/>
          <w:szCs w:val="28"/>
        </w:rPr>
        <w:t>раснознаменского</w:t>
      </w:r>
      <w:r w:rsidRPr="002E7810">
        <w:rPr>
          <w:color w:val="000000" w:themeColor="text1"/>
          <w:sz w:val="28"/>
          <w:szCs w:val="28"/>
        </w:rPr>
        <w:t xml:space="preserve"> сельсовета   Курьинского района Алтайского края</w:t>
      </w: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  <w:r w:rsidRPr="002E7810">
        <w:rPr>
          <w:color w:val="000000" w:themeColor="text1"/>
        </w:rPr>
        <w:t xml:space="preserve">№ </w:t>
      </w:r>
      <w:r w:rsidR="00CD0B9B">
        <w:rPr>
          <w:color w:val="000000" w:themeColor="text1"/>
        </w:rPr>
        <w:t>8</w:t>
      </w:r>
      <w:r w:rsidRPr="002E7810">
        <w:rPr>
          <w:color w:val="000000" w:themeColor="text1"/>
        </w:rPr>
        <w:t xml:space="preserve"> (</w:t>
      </w:r>
      <w:r w:rsidR="00CD0B9B">
        <w:rPr>
          <w:color w:val="000000" w:themeColor="text1"/>
        </w:rPr>
        <w:t>сентябрь</w:t>
      </w:r>
      <w:r w:rsidRPr="002E7810">
        <w:rPr>
          <w:color w:val="000000" w:themeColor="text1"/>
        </w:rPr>
        <w:t>) "</w:t>
      </w:r>
      <w:r w:rsidR="001A4F21">
        <w:rPr>
          <w:color w:val="000000" w:themeColor="text1"/>
        </w:rPr>
        <w:t>07</w:t>
      </w:r>
      <w:r w:rsidRPr="002E7810">
        <w:rPr>
          <w:color w:val="000000" w:themeColor="text1"/>
        </w:rPr>
        <w:t xml:space="preserve">" </w:t>
      </w:r>
      <w:r w:rsidR="002C58C4">
        <w:rPr>
          <w:color w:val="000000" w:themeColor="text1"/>
        </w:rPr>
        <w:t>октября</w:t>
      </w:r>
      <w:r w:rsidRPr="002E7810">
        <w:rPr>
          <w:color w:val="000000" w:themeColor="text1"/>
        </w:rPr>
        <w:t xml:space="preserve"> 202</w:t>
      </w:r>
      <w:r w:rsidR="002D3CF4" w:rsidRPr="002E7810">
        <w:rPr>
          <w:color w:val="000000" w:themeColor="text1"/>
        </w:rPr>
        <w:t>4</w:t>
      </w:r>
      <w:r w:rsidRPr="002E7810">
        <w:rPr>
          <w:color w:val="000000" w:themeColor="text1"/>
        </w:rPr>
        <w:t xml:space="preserve"> года</w:t>
      </w: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  <w:r w:rsidRPr="002E7810">
        <w:rPr>
          <w:color w:val="000000" w:themeColor="text1"/>
        </w:rPr>
        <w:t>Официальное издание</w:t>
      </w: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  <w:r w:rsidRPr="002E7810">
        <w:rPr>
          <w:color w:val="000000" w:themeColor="text1"/>
        </w:rPr>
        <w:t>СОДЕРЖАНИЕ</w:t>
      </w: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  <w:r w:rsidRPr="002E7810">
        <w:rPr>
          <w:color w:val="000000" w:themeColor="text1"/>
        </w:rPr>
        <w:t>Раздел 1. Решения Совета депутатов К</w:t>
      </w:r>
      <w:r w:rsidR="00500233" w:rsidRPr="002E7810">
        <w:rPr>
          <w:color w:val="000000" w:themeColor="text1"/>
        </w:rPr>
        <w:t>раснознаменского</w:t>
      </w:r>
      <w:r w:rsidRPr="002E7810">
        <w:rPr>
          <w:color w:val="000000" w:themeColor="text1"/>
        </w:rPr>
        <w:t xml:space="preserve"> сельсовета Курьинского района Алтайского края</w:t>
      </w: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418"/>
        <w:gridCol w:w="5953"/>
        <w:gridCol w:w="1276"/>
      </w:tblGrid>
      <w:tr w:rsidR="00150171" w:rsidRPr="002E7810" w:rsidTr="00B4094D">
        <w:tc>
          <w:tcPr>
            <w:tcW w:w="1242" w:type="dxa"/>
          </w:tcPr>
          <w:p w:rsidR="00150171" w:rsidRPr="002E7810" w:rsidRDefault="00150171" w:rsidP="004F6DDF">
            <w:pPr>
              <w:pStyle w:val="ConsPlusNormal"/>
              <w:jc w:val="center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№</w:t>
            </w:r>
            <w:r w:rsidR="007B0C24" w:rsidRPr="002E7810">
              <w:rPr>
                <w:color w:val="000000" w:themeColor="text1"/>
                <w:sz w:val="20"/>
                <w:szCs w:val="20"/>
              </w:rPr>
              <w:t xml:space="preserve"> документ</w:t>
            </w:r>
            <w:r w:rsidRPr="002E7810">
              <w:rPr>
                <w:color w:val="000000" w:themeColor="text1"/>
                <w:sz w:val="20"/>
                <w:szCs w:val="20"/>
              </w:rPr>
              <w:t>а</w:t>
            </w:r>
          </w:p>
        </w:tc>
        <w:tc>
          <w:tcPr>
            <w:tcW w:w="1418" w:type="dxa"/>
          </w:tcPr>
          <w:p w:rsidR="00150171" w:rsidRPr="002E7810" w:rsidRDefault="00150171" w:rsidP="004F6DDF">
            <w:pPr>
              <w:pStyle w:val="ConsPlusNormal"/>
              <w:jc w:val="center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Дата</w:t>
            </w:r>
          </w:p>
          <w:p w:rsidR="00150171" w:rsidRPr="002E7810" w:rsidRDefault="00150171" w:rsidP="004F6DDF">
            <w:pPr>
              <w:pStyle w:val="ConsPlusNormal"/>
              <w:jc w:val="center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принятия</w:t>
            </w:r>
          </w:p>
        </w:tc>
        <w:tc>
          <w:tcPr>
            <w:tcW w:w="5953" w:type="dxa"/>
          </w:tcPr>
          <w:p w:rsidR="00150171" w:rsidRPr="002E7810" w:rsidRDefault="00150171" w:rsidP="004F6DDF">
            <w:pPr>
              <w:pStyle w:val="ConsPlusNormal"/>
              <w:jc w:val="center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Наименование решения</w:t>
            </w:r>
          </w:p>
        </w:tc>
        <w:tc>
          <w:tcPr>
            <w:tcW w:w="1276" w:type="dxa"/>
          </w:tcPr>
          <w:p w:rsidR="00150171" w:rsidRPr="002E7810" w:rsidRDefault="00150171" w:rsidP="004F6DDF">
            <w:pPr>
              <w:pStyle w:val="ConsPlusNormal"/>
              <w:jc w:val="center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Номер страницы в сборнике</w:t>
            </w:r>
          </w:p>
        </w:tc>
      </w:tr>
      <w:tr w:rsidR="00252BBC" w:rsidRPr="004D168E" w:rsidTr="00B4094D">
        <w:tc>
          <w:tcPr>
            <w:tcW w:w="1242" w:type="dxa"/>
          </w:tcPr>
          <w:p w:rsidR="00252BBC" w:rsidRPr="004D168E" w:rsidRDefault="00B01731" w:rsidP="004D168E">
            <w:pPr>
              <w:pStyle w:val="a3"/>
              <w:rPr>
                <w:rFonts w:asciiTheme="minorHAnsi" w:hAnsiTheme="minorHAnsi" w:cstheme="minorHAnsi"/>
              </w:rPr>
            </w:pPr>
            <w:r w:rsidRPr="004D168E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1418" w:type="dxa"/>
          </w:tcPr>
          <w:p w:rsidR="00252BBC" w:rsidRPr="004D168E" w:rsidRDefault="00B01731" w:rsidP="004D168E">
            <w:pPr>
              <w:pStyle w:val="a3"/>
              <w:rPr>
                <w:rFonts w:asciiTheme="minorHAnsi" w:hAnsiTheme="minorHAnsi" w:cstheme="minorHAnsi"/>
              </w:rPr>
            </w:pPr>
            <w:r w:rsidRPr="004D168E">
              <w:rPr>
                <w:rFonts w:asciiTheme="minorHAnsi" w:hAnsiTheme="minorHAnsi" w:cstheme="minorHAnsi"/>
              </w:rPr>
              <w:t>30.09.2024</w:t>
            </w:r>
          </w:p>
        </w:tc>
        <w:tc>
          <w:tcPr>
            <w:tcW w:w="5953" w:type="dxa"/>
          </w:tcPr>
          <w:p w:rsidR="00252BBC" w:rsidRPr="00A4703B" w:rsidRDefault="00B01731" w:rsidP="00A4703B">
            <w:pPr>
              <w:pStyle w:val="a3"/>
              <w:rPr>
                <w:rFonts w:asciiTheme="minorHAnsi" w:hAnsiTheme="minorHAnsi" w:cstheme="minorHAnsi"/>
                <w:szCs w:val="22"/>
              </w:rPr>
            </w:pPr>
            <w:r w:rsidRPr="00A4703B">
              <w:rPr>
                <w:rFonts w:asciiTheme="minorHAnsi" w:hAnsiTheme="minorHAnsi" w:cstheme="minorHAnsi"/>
              </w:rPr>
              <w:t>О внесении изменений и дополнений</w:t>
            </w:r>
            <w:r w:rsidR="004D168E" w:rsidRPr="00A4703B">
              <w:rPr>
                <w:rFonts w:asciiTheme="minorHAnsi" w:hAnsiTheme="minorHAnsi" w:cstheme="minorHAnsi"/>
              </w:rPr>
              <w:t xml:space="preserve"> </w:t>
            </w:r>
            <w:r w:rsidRPr="00A4703B">
              <w:rPr>
                <w:rFonts w:asciiTheme="minorHAnsi" w:hAnsiTheme="minorHAnsi" w:cstheme="minorHAnsi"/>
              </w:rPr>
              <w:t>в решение о бюджете сельского</w:t>
            </w:r>
            <w:r w:rsidR="004D168E" w:rsidRPr="00A4703B">
              <w:rPr>
                <w:rFonts w:asciiTheme="minorHAnsi" w:hAnsiTheme="minorHAnsi" w:cstheme="minorHAnsi"/>
              </w:rPr>
              <w:t xml:space="preserve"> </w:t>
            </w:r>
            <w:r w:rsidRPr="00A4703B">
              <w:rPr>
                <w:rFonts w:asciiTheme="minorHAnsi" w:hAnsiTheme="minorHAnsi" w:cstheme="minorHAnsi"/>
              </w:rPr>
              <w:t>поселения Краснознаменский сельсовет</w:t>
            </w:r>
            <w:r w:rsidR="004D168E" w:rsidRPr="00A4703B">
              <w:rPr>
                <w:rFonts w:asciiTheme="minorHAnsi" w:hAnsiTheme="minorHAnsi" w:cstheme="minorHAnsi"/>
              </w:rPr>
              <w:t xml:space="preserve"> </w:t>
            </w:r>
            <w:r w:rsidRPr="00A4703B">
              <w:rPr>
                <w:rFonts w:asciiTheme="minorHAnsi" w:hAnsiTheme="minorHAnsi" w:cstheme="minorHAnsi"/>
              </w:rPr>
              <w:t>на 2024 год</w:t>
            </w:r>
          </w:p>
        </w:tc>
        <w:tc>
          <w:tcPr>
            <w:tcW w:w="1276" w:type="dxa"/>
          </w:tcPr>
          <w:p w:rsidR="00252BBC" w:rsidRPr="004D168E" w:rsidRDefault="00EC0509" w:rsidP="00EC0509">
            <w:pPr>
              <w:pStyle w:val="a3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</w:t>
            </w:r>
          </w:p>
        </w:tc>
      </w:tr>
      <w:tr w:rsidR="00A4703B" w:rsidRPr="004D168E" w:rsidTr="00B4094D">
        <w:tc>
          <w:tcPr>
            <w:tcW w:w="1242" w:type="dxa"/>
          </w:tcPr>
          <w:p w:rsidR="00A4703B" w:rsidRPr="004D168E" w:rsidRDefault="00A4703B" w:rsidP="004D168E">
            <w:pPr>
              <w:pStyle w:val="a3"/>
              <w:rPr>
                <w:rFonts w:asciiTheme="minorHAnsi" w:hAnsiTheme="minorHAnsi" w:cstheme="minorHAnsi"/>
              </w:rPr>
            </w:pPr>
            <w:r w:rsidRPr="004D168E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1418" w:type="dxa"/>
          </w:tcPr>
          <w:p w:rsidR="00A4703B" w:rsidRDefault="00A4703B">
            <w:r w:rsidRPr="00D132A0">
              <w:rPr>
                <w:rFonts w:asciiTheme="minorHAnsi" w:hAnsiTheme="minorHAnsi" w:cstheme="minorHAnsi"/>
              </w:rPr>
              <w:t>30.09.2024</w:t>
            </w:r>
          </w:p>
        </w:tc>
        <w:tc>
          <w:tcPr>
            <w:tcW w:w="5953" w:type="dxa"/>
          </w:tcPr>
          <w:p w:rsidR="00A4703B" w:rsidRPr="00A4703B" w:rsidRDefault="00A4703B" w:rsidP="00A4703B">
            <w:pPr>
              <w:pStyle w:val="a3"/>
              <w:rPr>
                <w:rFonts w:asciiTheme="minorHAnsi" w:hAnsiTheme="minorHAnsi" w:cstheme="minorHAnsi"/>
                <w:szCs w:val="22"/>
              </w:rPr>
            </w:pPr>
            <w:r w:rsidRPr="00A4703B">
              <w:rPr>
                <w:rFonts w:asciiTheme="minorHAnsi" w:hAnsiTheme="minorHAnsi" w:cstheme="minorHAnsi"/>
                <w:szCs w:val="26"/>
              </w:rPr>
              <w:t>О внесении изменений в решение Краснознаменского сельского Совета депутатов Курьинского района Алтайского края от 26.12.2019 № 11 «Об утверждении Порядка принятия решения о применении к депутату, главе муниципального образования мер ответственности, предусмотренных частью 7.3-1 статьи 40 Федерального закона «Об общих принципах организации местного самоуправления в Российской Федерации», в Краснознаменском сельсовете Курьинского района  Алтайского края»</w:t>
            </w:r>
          </w:p>
        </w:tc>
        <w:tc>
          <w:tcPr>
            <w:tcW w:w="1276" w:type="dxa"/>
          </w:tcPr>
          <w:p w:rsidR="00A4703B" w:rsidRPr="004D168E" w:rsidRDefault="00EC0509" w:rsidP="00EC0509">
            <w:pPr>
              <w:pStyle w:val="a3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</w:t>
            </w:r>
          </w:p>
        </w:tc>
      </w:tr>
      <w:tr w:rsidR="00A4703B" w:rsidRPr="004D168E" w:rsidTr="00B4094D">
        <w:tc>
          <w:tcPr>
            <w:tcW w:w="1242" w:type="dxa"/>
          </w:tcPr>
          <w:p w:rsidR="00A4703B" w:rsidRPr="004D168E" w:rsidRDefault="00A4703B" w:rsidP="004D168E">
            <w:pPr>
              <w:pStyle w:val="a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1418" w:type="dxa"/>
          </w:tcPr>
          <w:p w:rsidR="00A4703B" w:rsidRDefault="00A4703B">
            <w:r w:rsidRPr="00D132A0">
              <w:rPr>
                <w:rFonts w:asciiTheme="minorHAnsi" w:hAnsiTheme="minorHAnsi" w:cstheme="minorHAnsi"/>
              </w:rPr>
              <w:t>30.09.2024</w:t>
            </w:r>
          </w:p>
        </w:tc>
        <w:tc>
          <w:tcPr>
            <w:tcW w:w="5953" w:type="dxa"/>
          </w:tcPr>
          <w:p w:rsidR="00A4703B" w:rsidRPr="00A4703B" w:rsidRDefault="00A4703B" w:rsidP="00A4703B">
            <w:pPr>
              <w:pStyle w:val="a3"/>
              <w:rPr>
                <w:rFonts w:asciiTheme="minorHAnsi" w:hAnsiTheme="minorHAnsi" w:cstheme="minorHAnsi"/>
                <w:szCs w:val="22"/>
              </w:rPr>
            </w:pPr>
            <w:r w:rsidRPr="00A4703B">
              <w:rPr>
                <w:rStyle w:val="strong"/>
                <w:rFonts w:asciiTheme="minorHAnsi" w:hAnsiTheme="minorHAnsi" w:cstheme="minorHAnsi"/>
                <w:szCs w:val="28"/>
              </w:rPr>
              <w:t>О внесении изменений в решение Краснознаменского сельского Совета депутатов от 28.12.2021 № 11 «Об утверждении Положения о муниципальном контроле в сфере благоустройства на территории муниципального образования Краснознаменский сельсовет Курьинского района Алтайского края»</w:t>
            </w:r>
          </w:p>
        </w:tc>
        <w:tc>
          <w:tcPr>
            <w:tcW w:w="1276" w:type="dxa"/>
          </w:tcPr>
          <w:p w:rsidR="00A4703B" w:rsidRPr="004D168E" w:rsidRDefault="00EC0509" w:rsidP="00EC0509">
            <w:pPr>
              <w:pStyle w:val="a3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12</w:t>
            </w:r>
          </w:p>
        </w:tc>
      </w:tr>
      <w:tr w:rsidR="00A4703B" w:rsidRPr="004D168E" w:rsidTr="00B4094D">
        <w:tc>
          <w:tcPr>
            <w:tcW w:w="1242" w:type="dxa"/>
          </w:tcPr>
          <w:p w:rsidR="00A4703B" w:rsidRPr="004D168E" w:rsidRDefault="00A4703B" w:rsidP="004D168E">
            <w:pPr>
              <w:pStyle w:val="a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</w:t>
            </w:r>
          </w:p>
        </w:tc>
        <w:tc>
          <w:tcPr>
            <w:tcW w:w="1418" w:type="dxa"/>
          </w:tcPr>
          <w:p w:rsidR="00A4703B" w:rsidRDefault="00A4703B">
            <w:r w:rsidRPr="00D132A0">
              <w:rPr>
                <w:rFonts w:asciiTheme="minorHAnsi" w:hAnsiTheme="minorHAnsi" w:cstheme="minorHAnsi"/>
              </w:rPr>
              <w:t>30.09.2024</w:t>
            </w:r>
          </w:p>
        </w:tc>
        <w:tc>
          <w:tcPr>
            <w:tcW w:w="5953" w:type="dxa"/>
          </w:tcPr>
          <w:p w:rsidR="00A4703B" w:rsidRPr="00A4703B" w:rsidRDefault="00A4703B" w:rsidP="00A4703B">
            <w:pPr>
              <w:pStyle w:val="a3"/>
              <w:rPr>
                <w:rFonts w:asciiTheme="minorHAnsi" w:hAnsiTheme="minorHAnsi" w:cstheme="minorHAnsi"/>
              </w:rPr>
            </w:pPr>
            <w:r w:rsidRPr="00A4703B">
              <w:rPr>
                <w:rFonts w:asciiTheme="minorHAnsi" w:hAnsiTheme="minorHAnsi" w:cstheme="minorHAnsi"/>
              </w:rPr>
              <w:t>О внесении изменений в решение Краснознаменского сельского Совета депутатов Курьинского района Алтайского края от01.11.2019 № 9 «О введении земельного налога на территории муниципального образования Краснознаменский сельсовет Курьинского района Алтайского края»</w:t>
            </w:r>
          </w:p>
        </w:tc>
        <w:tc>
          <w:tcPr>
            <w:tcW w:w="1276" w:type="dxa"/>
          </w:tcPr>
          <w:p w:rsidR="00A4703B" w:rsidRPr="004D168E" w:rsidRDefault="00EC0509" w:rsidP="00EC0509">
            <w:pPr>
              <w:pStyle w:val="a3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13</w:t>
            </w:r>
          </w:p>
        </w:tc>
      </w:tr>
      <w:tr w:rsidR="00A4703B" w:rsidRPr="004D168E" w:rsidTr="00B4094D">
        <w:tc>
          <w:tcPr>
            <w:tcW w:w="1242" w:type="dxa"/>
          </w:tcPr>
          <w:p w:rsidR="00A4703B" w:rsidRPr="004D168E" w:rsidRDefault="00A4703B" w:rsidP="004D168E">
            <w:pPr>
              <w:pStyle w:val="a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1418" w:type="dxa"/>
          </w:tcPr>
          <w:p w:rsidR="00A4703B" w:rsidRDefault="00A4703B">
            <w:r w:rsidRPr="00D132A0">
              <w:rPr>
                <w:rFonts w:asciiTheme="minorHAnsi" w:hAnsiTheme="minorHAnsi" w:cstheme="minorHAnsi"/>
              </w:rPr>
              <w:t>30.09.2024</w:t>
            </w:r>
          </w:p>
        </w:tc>
        <w:tc>
          <w:tcPr>
            <w:tcW w:w="5953" w:type="dxa"/>
          </w:tcPr>
          <w:p w:rsidR="00A4703B" w:rsidRPr="00A4703B" w:rsidRDefault="00A4703B" w:rsidP="00A4703B">
            <w:pPr>
              <w:pStyle w:val="a3"/>
              <w:rPr>
                <w:rFonts w:asciiTheme="minorHAnsi" w:hAnsiTheme="minorHAnsi" w:cstheme="minorHAnsi"/>
                <w:szCs w:val="22"/>
              </w:rPr>
            </w:pPr>
            <w:r w:rsidRPr="00A4703B">
              <w:rPr>
                <w:rFonts w:asciiTheme="minorHAnsi" w:hAnsiTheme="minorHAnsi" w:cstheme="minorHAnsi"/>
              </w:rPr>
              <w:t>О внесении изменений в решение Краснознаменского сельского Совета депутатов Курьинского района Алтайского края от 25.09.2019 № 7 «О налоге на имущество физических лиц на территории муниципального образования Краснознаменский сельсовет Курьинского района Алтайского края»</w:t>
            </w:r>
          </w:p>
        </w:tc>
        <w:tc>
          <w:tcPr>
            <w:tcW w:w="1276" w:type="dxa"/>
          </w:tcPr>
          <w:p w:rsidR="00A4703B" w:rsidRPr="004D168E" w:rsidRDefault="00EC0509" w:rsidP="00EC0509">
            <w:pPr>
              <w:pStyle w:val="a3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14</w:t>
            </w:r>
          </w:p>
        </w:tc>
      </w:tr>
      <w:tr w:rsidR="00276E74" w:rsidRPr="004D168E" w:rsidTr="00B4094D">
        <w:tc>
          <w:tcPr>
            <w:tcW w:w="1242" w:type="dxa"/>
          </w:tcPr>
          <w:p w:rsidR="00276E74" w:rsidRPr="004D168E" w:rsidRDefault="00276E74" w:rsidP="004D168E">
            <w:pPr>
              <w:pStyle w:val="a3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</w:tcPr>
          <w:p w:rsidR="00276E74" w:rsidRPr="004D168E" w:rsidRDefault="00276E74" w:rsidP="004D168E">
            <w:pPr>
              <w:pStyle w:val="a3"/>
              <w:rPr>
                <w:rFonts w:asciiTheme="minorHAnsi" w:hAnsiTheme="minorHAnsi" w:cstheme="minorHAnsi"/>
              </w:rPr>
            </w:pPr>
          </w:p>
        </w:tc>
        <w:tc>
          <w:tcPr>
            <w:tcW w:w="5953" w:type="dxa"/>
          </w:tcPr>
          <w:p w:rsidR="00276E74" w:rsidRPr="004D168E" w:rsidRDefault="00276E74" w:rsidP="004D168E">
            <w:pPr>
              <w:pStyle w:val="a3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:rsidR="00276E74" w:rsidRPr="004D168E" w:rsidRDefault="00276E74" w:rsidP="004D168E">
            <w:pPr>
              <w:pStyle w:val="a3"/>
              <w:rPr>
                <w:rFonts w:asciiTheme="minorHAnsi" w:hAnsiTheme="minorHAnsi" w:cstheme="minorHAnsi"/>
              </w:rPr>
            </w:pPr>
          </w:p>
        </w:tc>
      </w:tr>
    </w:tbl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right="-164" w:firstLine="540"/>
        <w:jc w:val="both"/>
        <w:rPr>
          <w:color w:val="000000" w:themeColor="text1"/>
        </w:rPr>
      </w:pPr>
      <w:r w:rsidRPr="002E7810">
        <w:rPr>
          <w:color w:val="000000" w:themeColor="text1"/>
        </w:rPr>
        <w:t>Раздел 2. Постановления главы К</w:t>
      </w:r>
      <w:r w:rsidR="003228D0" w:rsidRPr="002E7810">
        <w:rPr>
          <w:color w:val="000000" w:themeColor="text1"/>
        </w:rPr>
        <w:t>раснознаменского</w:t>
      </w:r>
      <w:r w:rsidRPr="002E7810">
        <w:rPr>
          <w:color w:val="000000" w:themeColor="text1"/>
        </w:rPr>
        <w:t xml:space="preserve"> сельсовета  Курьинского района Алтайского края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134"/>
        <w:gridCol w:w="5812"/>
        <w:gridCol w:w="1701"/>
      </w:tblGrid>
      <w:tr w:rsidR="00150171" w:rsidRPr="002E7810" w:rsidTr="00374144">
        <w:tc>
          <w:tcPr>
            <w:tcW w:w="1242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№ документа</w:t>
            </w:r>
          </w:p>
        </w:tc>
        <w:tc>
          <w:tcPr>
            <w:tcW w:w="1134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 xml:space="preserve">Дата </w:t>
            </w:r>
          </w:p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Номер страницы в сборнике</w:t>
            </w:r>
          </w:p>
        </w:tc>
      </w:tr>
    </w:tbl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  <w:r w:rsidRPr="002E7810">
        <w:rPr>
          <w:color w:val="000000" w:themeColor="text1"/>
        </w:rPr>
        <w:lastRenderedPageBreak/>
        <w:t>Раздел 3. Распоряжения главы К</w:t>
      </w:r>
      <w:r w:rsidR="003228D0" w:rsidRPr="002E7810">
        <w:rPr>
          <w:color w:val="000000" w:themeColor="text1"/>
        </w:rPr>
        <w:t>раснознаменского</w:t>
      </w:r>
      <w:r w:rsidRPr="002E7810">
        <w:rPr>
          <w:color w:val="000000" w:themeColor="text1"/>
        </w:rPr>
        <w:t xml:space="preserve"> сельсовета Курьинского района Алтайского края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134"/>
        <w:gridCol w:w="5812"/>
        <w:gridCol w:w="1701"/>
      </w:tblGrid>
      <w:tr w:rsidR="00150171" w:rsidRPr="002E7810" w:rsidTr="00374144">
        <w:tc>
          <w:tcPr>
            <w:tcW w:w="1242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№ документа</w:t>
            </w:r>
          </w:p>
        </w:tc>
        <w:tc>
          <w:tcPr>
            <w:tcW w:w="1134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Номер страницы в сборнике</w:t>
            </w:r>
          </w:p>
        </w:tc>
      </w:tr>
    </w:tbl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both"/>
        <w:rPr>
          <w:color w:val="000000" w:themeColor="text1"/>
        </w:rPr>
      </w:pPr>
      <w:r w:rsidRPr="002E7810">
        <w:rPr>
          <w:color w:val="000000" w:themeColor="text1"/>
        </w:rPr>
        <w:t>Раздел</w:t>
      </w:r>
      <w:r w:rsidRPr="002E7810">
        <w:rPr>
          <w:color w:val="000000" w:themeColor="text1"/>
        </w:rPr>
        <w:tab/>
        <w:t>4.</w:t>
      </w:r>
      <w:r w:rsidRPr="002E7810">
        <w:rPr>
          <w:color w:val="000000" w:themeColor="text1"/>
        </w:rPr>
        <w:tab/>
        <w:t>Постановления Администрации К</w:t>
      </w:r>
      <w:r w:rsidR="00176ADF" w:rsidRPr="002E7810">
        <w:rPr>
          <w:color w:val="000000" w:themeColor="text1"/>
        </w:rPr>
        <w:t>раснознаменского</w:t>
      </w:r>
      <w:r w:rsidRPr="002E7810">
        <w:rPr>
          <w:color w:val="000000" w:themeColor="text1"/>
        </w:rPr>
        <w:t xml:space="preserve"> сельсовета Курьинского района Алтайского края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134"/>
        <w:gridCol w:w="5812"/>
        <w:gridCol w:w="1701"/>
      </w:tblGrid>
      <w:tr w:rsidR="00150171" w:rsidRPr="002E7810" w:rsidTr="00374144">
        <w:tc>
          <w:tcPr>
            <w:tcW w:w="1242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№ документа</w:t>
            </w:r>
          </w:p>
        </w:tc>
        <w:tc>
          <w:tcPr>
            <w:tcW w:w="1134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Номер страницы в сборнике</w:t>
            </w:r>
          </w:p>
        </w:tc>
      </w:tr>
      <w:tr w:rsidR="00C65088" w:rsidRPr="002E7810" w:rsidTr="00374144">
        <w:tc>
          <w:tcPr>
            <w:tcW w:w="1242" w:type="dxa"/>
          </w:tcPr>
          <w:p w:rsidR="00C65088" w:rsidRPr="002E7810" w:rsidRDefault="00C65088" w:rsidP="00E810CD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C65088" w:rsidRPr="002E7810" w:rsidRDefault="00C65088" w:rsidP="00E810CD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12" w:type="dxa"/>
          </w:tcPr>
          <w:p w:rsidR="00C65088" w:rsidRPr="000378DB" w:rsidRDefault="00C65088" w:rsidP="008946D9">
            <w:pPr>
              <w:pStyle w:val="a3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:rsidR="00C65088" w:rsidRPr="002E7810" w:rsidRDefault="00C65088" w:rsidP="007B0C24">
            <w:pPr>
              <w:pStyle w:val="ConsPlusNormal"/>
              <w:jc w:val="center"/>
              <w:rPr>
                <w:color w:val="000000" w:themeColor="text1"/>
              </w:rPr>
            </w:pPr>
          </w:p>
        </w:tc>
      </w:tr>
    </w:tbl>
    <w:p w:rsidR="00150171" w:rsidRPr="002E7810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both"/>
        <w:rPr>
          <w:color w:val="000000" w:themeColor="text1"/>
        </w:rPr>
      </w:pPr>
      <w:r w:rsidRPr="002E7810">
        <w:rPr>
          <w:color w:val="000000" w:themeColor="text1"/>
        </w:rPr>
        <w:t>Раздел</w:t>
      </w:r>
      <w:r w:rsidRPr="002E7810">
        <w:rPr>
          <w:color w:val="000000" w:themeColor="text1"/>
        </w:rPr>
        <w:tab/>
        <w:t>5.</w:t>
      </w:r>
      <w:r w:rsidRPr="002E7810">
        <w:rPr>
          <w:color w:val="000000" w:themeColor="text1"/>
        </w:rPr>
        <w:tab/>
        <w:t xml:space="preserve">Распоряжения Администрации </w:t>
      </w:r>
      <w:r w:rsidR="0070135F">
        <w:rPr>
          <w:color w:val="000000" w:themeColor="text1"/>
        </w:rPr>
        <w:t>Краснознаменского</w:t>
      </w:r>
      <w:r w:rsidRPr="002E7810">
        <w:rPr>
          <w:color w:val="000000" w:themeColor="text1"/>
        </w:rPr>
        <w:t xml:space="preserve"> сельсовета Курьинского района Алтайского края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701"/>
        <w:gridCol w:w="5245"/>
        <w:gridCol w:w="1701"/>
      </w:tblGrid>
      <w:tr w:rsidR="00150171" w:rsidRPr="002E7810" w:rsidTr="00374144">
        <w:tc>
          <w:tcPr>
            <w:tcW w:w="1242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№ документа</w:t>
            </w:r>
          </w:p>
        </w:tc>
        <w:tc>
          <w:tcPr>
            <w:tcW w:w="1701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Номер страницы в сборнике</w:t>
            </w:r>
          </w:p>
        </w:tc>
      </w:tr>
    </w:tbl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065132">
      <w:pPr>
        <w:pStyle w:val="ConsPlusNormal"/>
        <w:ind w:firstLine="540"/>
        <w:jc w:val="both"/>
        <w:rPr>
          <w:color w:val="000000" w:themeColor="text1"/>
        </w:rPr>
      </w:pPr>
      <w:r w:rsidRPr="002E7810">
        <w:rPr>
          <w:color w:val="000000" w:themeColor="text1"/>
        </w:rPr>
        <w:t>Раздел 6. Иная официальная информация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701"/>
        <w:gridCol w:w="5245"/>
        <w:gridCol w:w="1701"/>
      </w:tblGrid>
      <w:tr w:rsidR="00150171" w:rsidRPr="002E7810" w:rsidTr="00A918DE">
        <w:tc>
          <w:tcPr>
            <w:tcW w:w="1242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№ документа</w:t>
            </w:r>
          </w:p>
        </w:tc>
        <w:tc>
          <w:tcPr>
            <w:tcW w:w="1701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Номер страницы в сборнике</w:t>
            </w:r>
          </w:p>
        </w:tc>
      </w:tr>
    </w:tbl>
    <w:p w:rsidR="00150171" w:rsidRPr="002E7810" w:rsidRDefault="00150171" w:rsidP="00150171">
      <w:pPr>
        <w:jc w:val="both"/>
        <w:rPr>
          <w:color w:val="000000" w:themeColor="text1"/>
        </w:rPr>
      </w:pPr>
    </w:p>
    <w:p w:rsidR="00150171" w:rsidRPr="002E7810" w:rsidRDefault="00150171" w:rsidP="00150171">
      <w:pPr>
        <w:jc w:val="both"/>
        <w:rPr>
          <w:color w:val="000000" w:themeColor="text1"/>
        </w:rPr>
      </w:pPr>
    </w:p>
    <w:p w:rsidR="00150171" w:rsidRPr="002E7810" w:rsidRDefault="00150171" w:rsidP="00150171">
      <w:pPr>
        <w:jc w:val="both"/>
        <w:rPr>
          <w:color w:val="000000" w:themeColor="text1"/>
        </w:rPr>
      </w:pPr>
    </w:p>
    <w:p w:rsidR="00065132" w:rsidRPr="002E7810" w:rsidRDefault="00065132" w:rsidP="00065132">
      <w:pPr>
        <w:jc w:val="both"/>
        <w:rPr>
          <w:color w:val="000000" w:themeColor="text1"/>
        </w:rPr>
      </w:pPr>
    </w:p>
    <w:p w:rsidR="00065132" w:rsidRDefault="00065132" w:rsidP="00065132">
      <w:pPr>
        <w:jc w:val="both"/>
        <w:rPr>
          <w:color w:val="000000" w:themeColor="text1"/>
        </w:rPr>
      </w:pPr>
    </w:p>
    <w:p w:rsidR="001A4F21" w:rsidRDefault="001A4F21" w:rsidP="00065132">
      <w:pPr>
        <w:jc w:val="both"/>
        <w:rPr>
          <w:color w:val="000000" w:themeColor="text1"/>
        </w:rPr>
      </w:pPr>
    </w:p>
    <w:p w:rsidR="001A4F21" w:rsidRDefault="001A4F21" w:rsidP="00065132">
      <w:pPr>
        <w:jc w:val="both"/>
        <w:rPr>
          <w:color w:val="000000" w:themeColor="text1"/>
        </w:rPr>
      </w:pPr>
    </w:p>
    <w:p w:rsidR="001A4F21" w:rsidRDefault="001A4F21" w:rsidP="00065132">
      <w:pPr>
        <w:jc w:val="both"/>
        <w:rPr>
          <w:color w:val="000000" w:themeColor="text1"/>
        </w:rPr>
      </w:pPr>
    </w:p>
    <w:p w:rsidR="001A4F21" w:rsidRDefault="001A4F21" w:rsidP="00065132">
      <w:pPr>
        <w:jc w:val="both"/>
        <w:rPr>
          <w:color w:val="000000" w:themeColor="text1"/>
        </w:rPr>
      </w:pPr>
    </w:p>
    <w:p w:rsidR="001A4F21" w:rsidRDefault="001A4F21" w:rsidP="00065132">
      <w:pPr>
        <w:jc w:val="both"/>
        <w:rPr>
          <w:color w:val="000000" w:themeColor="text1"/>
        </w:rPr>
      </w:pPr>
    </w:p>
    <w:p w:rsidR="001A4F21" w:rsidRDefault="001A4F21" w:rsidP="00065132">
      <w:pPr>
        <w:jc w:val="both"/>
        <w:rPr>
          <w:color w:val="000000" w:themeColor="text1"/>
        </w:rPr>
      </w:pPr>
    </w:p>
    <w:p w:rsidR="001A4F21" w:rsidRDefault="001A4F21" w:rsidP="00065132">
      <w:pPr>
        <w:jc w:val="both"/>
        <w:rPr>
          <w:color w:val="000000" w:themeColor="text1"/>
        </w:rPr>
      </w:pPr>
    </w:p>
    <w:p w:rsidR="001A4F21" w:rsidRDefault="001A4F21" w:rsidP="00065132">
      <w:pPr>
        <w:jc w:val="both"/>
        <w:rPr>
          <w:color w:val="000000" w:themeColor="text1"/>
        </w:rPr>
      </w:pPr>
    </w:p>
    <w:p w:rsidR="001A4F21" w:rsidRPr="002E7810" w:rsidRDefault="001A4F21" w:rsidP="00065132">
      <w:pPr>
        <w:jc w:val="both"/>
        <w:rPr>
          <w:color w:val="000000" w:themeColor="text1"/>
        </w:rPr>
      </w:pPr>
    </w:p>
    <w:p w:rsidR="00065132" w:rsidRPr="002E7810" w:rsidRDefault="00065132" w:rsidP="00065132">
      <w:pPr>
        <w:jc w:val="both"/>
        <w:rPr>
          <w:color w:val="000000" w:themeColor="text1"/>
        </w:rPr>
      </w:pPr>
    </w:p>
    <w:p w:rsidR="00065132" w:rsidRPr="002E7810" w:rsidRDefault="00065132" w:rsidP="00065132">
      <w:pPr>
        <w:jc w:val="both"/>
        <w:rPr>
          <w:color w:val="000000" w:themeColor="text1"/>
        </w:rPr>
      </w:pPr>
    </w:p>
    <w:p w:rsidR="00065132" w:rsidRPr="002E7810" w:rsidRDefault="00065132" w:rsidP="00065132">
      <w:pPr>
        <w:jc w:val="both"/>
        <w:rPr>
          <w:color w:val="000000" w:themeColor="text1"/>
        </w:rPr>
      </w:pPr>
    </w:p>
    <w:p w:rsidR="00065132" w:rsidRPr="002E7810" w:rsidRDefault="00065132" w:rsidP="00065132">
      <w:pPr>
        <w:jc w:val="both"/>
        <w:rPr>
          <w:color w:val="000000" w:themeColor="text1"/>
        </w:rPr>
      </w:pPr>
    </w:p>
    <w:p w:rsidR="00065132" w:rsidRPr="002E7810" w:rsidRDefault="00065132" w:rsidP="00065132">
      <w:pPr>
        <w:jc w:val="both"/>
        <w:rPr>
          <w:color w:val="000000" w:themeColor="text1"/>
        </w:rPr>
      </w:pPr>
    </w:p>
    <w:p w:rsidR="00F6574E" w:rsidRPr="00DC66AF" w:rsidRDefault="00A521F0" w:rsidP="00DC66AF">
      <w:pPr>
        <w:jc w:val="both"/>
        <w:rPr>
          <w:color w:val="000000" w:themeColor="text1"/>
        </w:rPr>
      </w:pPr>
      <w:r>
        <w:rPr>
          <w:noProof/>
          <w:color w:val="000000" w:themeColor="text1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5.4pt;margin-top:3.8pt;width:134.7pt;height:4.25pt;z-index:251658240" strokecolor="white">
            <v:textbox style="mso-next-textbox:#_x0000_s1026">
              <w:txbxContent>
                <w:p w:rsidR="00872BA7" w:rsidRPr="0009508A" w:rsidRDefault="00872BA7" w:rsidP="00150171">
                  <w:pPr>
                    <w:jc w:val="both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F6574E" w:rsidRPr="002E7810" w:rsidRDefault="00F6574E" w:rsidP="00680EDE">
      <w:pPr>
        <w:pStyle w:val="ConsPlusNormal"/>
        <w:ind w:firstLine="540"/>
        <w:jc w:val="both"/>
        <w:rPr>
          <w:color w:val="000000" w:themeColor="text1"/>
          <w:sz w:val="32"/>
          <w:szCs w:val="32"/>
        </w:rPr>
      </w:pPr>
    </w:p>
    <w:p w:rsidR="00F6574E" w:rsidRPr="002E7810" w:rsidRDefault="00F6574E" w:rsidP="00680EDE">
      <w:pPr>
        <w:pStyle w:val="ConsPlusNormal"/>
        <w:ind w:firstLine="540"/>
        <w:jc w:val="both"/>
        <w:rPr>
          <w:color w:val="000000" w:themeColor="text1"/>
          <w:sz w:val="32"/>
          <w:szCs w:val="32"/>
        </w:rPr>
      </w:pPr>
    </w:p>
    <w:p w:rsidR="00C67B5D" w:rsidRDefault="00C67B5D" w:rsidP="00680EDE">
      <w:pPr>
        <w:pStyle w:val="ConsPlusNormal"/>
        <w:ind w:firstLine="540"/>
        <w:jc w:val="both"/>
        <w:rPr>
          <w:color w:val="000000" w:themeColor="text1"/>
          <w:sz w:val="32"/>
          <w:szCs w:val="32"/>
        </w:rPr>
      </w:pPr>
    </w:p>
    <w:p w:rsidR="00C67B5D" w:rsidRDefault="00C67B5D" w:rsidP="00680EDE">
      <w:pPr>
        <w:pStyle w:val="ConsPlusNormal"/>
        <w:ind w:firstLine="540"/>
        <w:jc w:val="both"/>
        <w:rPr>
          <w:color w:val="000000" w:themeColor="text1"/>
          <w:sz w:val="32"/>
          <w:szCs w:val="32"/>
        </w:rPr>
      </w:pPr>
    </w:p>
    <w:p w:rsidR="00C67B5D" w:rsidRDefault="00C67B5D" w:rsidP="00680EDE">
      <w:pPr>
        <w:pStyle w:val="ConsPlusNormal"/>
        <w:ind w:firstLine="540"/>
        <w:jc w:val="both"/>
        <w:rPr>
          <w:color w:val="000000" w:themeColor="text1"/>
          <w:sz w:val="32"/>
          <w:szCs w:val="32"/>
        </w:rPr>
      </w:pPr>
    </w:p>
    <w:p w:rsidR="00C67B5D" w:rsidRDefault="00C67B5D" w:rsidP="00680EDE">
      <w:pPr>
        <w:pStyle w:val="ConsPlusNormal"/>
        <w:ind w:firstLine="540"/>
        <w:jc w:val="both"/>
        <w:rPr>
          <w:color w:val="000000" w:themeColor="text1"/>
          <w:sz w:val="32"/>
          <w:szCs w:val="32"/>
        </w:rPr>
      </w:pPr>
    </w:p>
    <w:p w:rsidR="00C67B5D" w:rsidRDefault="00C67B5D" w:rsidP="00680EDE">
      <w:pPr>
        <w:pStyle w:val="ConsPlusNormal"/>
        <w:ind w:firstLine="540"/>
        <w:jc w:val="both"/>
        <w:rPr>
          <w:color w:val="000000" w:themeColor="text1"/>
          <w:sz w:val="32"/>
          <w:szCs w:val="32"/>
        </w:rPr>
      </w:pPr>
    </w:p>
    <w:p w:rsidR="00872BA7" w:rsidRDefault="00872BA7" w:rsidP="00680EDE">
      <w:pPr>
        <w:pStyle w:val="ConsPlusNormal"/>
        <w:ind w:firstLine="540"/>
        <w:jc w:val="both"/>
        <w:rPr>
          <w:color w:val="000000" w:themeColor="text1"/>
          <w:sz w:val="32"/>
          <w:szCs w:val="32"/>
        </w:rPr>
      </w:pPr>
    </w:p>
    <w:p w:rsidR="00C67B5D" w:rsidRDefault="00C67B5D" w:rsidP="00FE38DF">
      <w:pPr>
        <w:pStyle w:val="ConsPlusNormal"/>
        <w:jc w:val="both"/>
        <w:rPr>
          <w:color w:val="000000" w:themeColor="text1"/>
          <w:sz w:val="32"/>
          <w:szCs w:val="32"/>
        </w:rPr>
      </w:pPr>
    </w:p>
    <w:p w:rsidR="00C67B5D" w:rsidRDefault="00C67B5D" w:rsidP="00680EDE">
      <w:pPr>
        <w:pStyle w:val="ConsPlusNormal"/>
        <w:ind w:firstLine="540"/>
        <w:jc w:val="both"/>
        <w:rPr>
          <w:color w:val="000000" w:themeColor="text1"/>
          <w:sz w:val="32"/>
          <w:szCs w:val="32"/>
        </w:rPr>
      </w:pPr>
    </w:p>
    <w:p w:rsidR="00C67B5D" w:rsidRDefault="00C67B5D" w:rsidP="00680EDE">
      <w:pPr>
        <w:pStyle w:val="ConsPlusNormal"/>
        <w:ind w:firstLine="540"/>
        <w:jc w:val="both"/>
        <w:rPr>
          <w:color w:val="000000" w:themeColor="text1"/>
          <w:sz w:val="32"/>
          <w:szCs w:val="32"/>
        </w:rPr>
      </w:pPr>
    </w:p>
    <w:p w:rsidR="00C67B5D" w:rsidRDefault="00C67B5D" w:rsidP="00680EDE">
      <w:pPr>
        <w:pStyle w:val="ConsPlusNormal"/>
        <w:ind w:firstLine="540"/>
        <w:jc w:val="both"/>
        <w:rPr>
          <w:color w:val="000000" w:themeColor="text1"/>
          <w:sz w:val="32"/>
          <w:szCs w:val="32"/>
        </w:rPr>
      </w:pPr>
    </w:p>
    <w:p w:rsidR="001A4F21" w:rsidRDefault="001A4F21" w:rsidP="00680EDE">
      <w:pPr>
        <w:pStyle w:val="ConsPlusNormal"/>
        <w:ind w:firstLine="540"/>
        <w:jc w:val="both"/>
        <w:rPr>
          <w:color w:val="000000" w:themeColor="text1"/>
          <w:sz w:val="32"/>
          <w:szCs w:val="32"/>
        </w:rPr>
      </w:pPr>
    </w:p>
    <w:p w:rsidR="001A4F21" w:rsidRDefault="001A4F21" w:rsidP="00680EDE">
      <w:pPr>
        <w:pStyle w:val="ConsPlusNormal"/>
        <w:ind w:firstLine="540"/>
        <w:jc w:val="both"/>
        <w:rPr>
          <w:color w:val="000000" w:themeColor="text1"/>
          <w:sz w:val="32"/>
          <w:szCs w:val="32"/>
        </w:rPr>
      </w:pPr>
    </w:p>
    <w:p w:rsidR="001A4F21" w:rsidRDefault="001A4F21" w:rsidP="00680EDE">
      <w:pPr>
        <w:pStyle w:val="ConsPlusNormal"/>
        <w:ind w:firstLine="540"/>
        <w:jc w:val="both"/>
        <w:rPr>
          <w:color w:val="000000" w:themeColor="text1"/>
          <w:sz w:val="32"/>
          <w:szCs w:val="32"/>
        </w:rPr>
      </w:pPr>
    </w:p>
    <w:p w:rsidR="001A4F21" w:rsidRDefault="001A4F21" w:rsidP="00680EDE">
      <w:pPr>
        <w:pStyle w:val="ConsPlusNormal"/>
        <w:ind w:firstLine="540"/>
        <w:jc w:val="both"/>
        <w:rPr>
          <w:color w:val="000000" w:themeColor="text1"/>
          <w:sz w:val="32"/>
          <w:szCs w:val="32"/>
        </w:rPr>
      </w:pPr>
    </w:p>
    <w:p w:rsidR="001A4F21" w:rsidRDefault="001A4F21" w:rsidP="00680EDE">
      <w:pPr>
        <w:pStyle w:val="ConsPlusNormal"/>
        <w:ind w:firstLine="540"/>
        <w:jc w:val="both"/>
        <w:rPr>
          <w:color w:val="000000" w:themeColor="text1"/>
          <w:sz w:val="32"/>
          <w:szCs w:val="32"/>
        </w:rPr>
      </w:pPr>
    </w:p>
    <w:p w:rsidR="001A4F21" w:rsidRDefault="001A4F21" w:rsidP="00680EDE">
      <w:pPr>
        <w:pStyle w:val="ConsPlusNormal"/>
        <w:ind w:firstLine="540"/>
        <w:jc w:val="both"/>
        <w:rPr>
          <w:color w:val="000000" w:themeColor="text1"/>
          <w:sz w:val="32"/>
          <w:szCs w:val="32"/>
        </w:rPr>
      </w:pPr>
    </w:p>
    <w:p w:rsidR="001A4F21" w:rsidRDefault="001A4F21" w:rsidP="00680EDE">
      <w:pPr>
        <w:pStyle w:val="ConsPlusNormal"/>
        <w:ind w:firstLine="540"/>
        <w:jc w:val="both"/>
        <w:rPr>
          <w:color w:val="000000" w:themeColor="text1"/>
          <w:sz w:val="32"/>
          <w:szCs w:val="32"/>
        </w:rPr>
      </w:pPr>
    </w:p>
    <w:p w:rsidR="001A4F21" w:rsidRDefault="001A4F21" w:rsidP="00680EDE">
      <w:pPr>
        <w:pStyle w:val="ConsPlusNormal"/>
        <w:ind w:firstLine="540"/>
        <w:jc w:val="both"/>
        <w:rPr>
          <w:color w:val="000000" w:themeColor="text1"/>
          <w:sz w:val="32"/>
          <w:szCs w:val="32"/>
        </w:rPr>
      </w:pPr>
    </w:p>
    <w:p w:rsidR="001A4F21" w:rsidRDefault="001A4F21" w:rsidP="00680EDE">
      <w:pPr>
        <w:pStyle w:val="ConsPlusNormal"/>
        <w:ind w:firstLine="540"/>
        <w:jc w:val="both"/>
        <w:rPr>
          <w:color w:val="000000" w:themeColor="text1"/>
          <w:sz w:val="32"/>
          <w:szCs w:val="32"/>
        </w:rPr>
      </w:pPr>
    </w:p>
    <w:p w:rsidR="001A4F21" w:rsidRDefault="001A4F21" w:rsidP="00680EDE">
      <w:pPr>
        <w:pStyle w:val="ConsPlusNormal"/>
        <w:ind w:firstLine="540"/>
        <w:jc w:val="both"/>
        <w:rPr>
          <w:color w:val="000000" w:themeColor="text1"/>
          <w:sz w:val="32"/>
          <w:szCs w:val="32"/>
        </w:rPr>
      </w:pPr>
    </w:p>
    <w:p w:rsidR="001A4F21" w:rsidRDefault="001A4F21" w:rsidP="00680EDE">
      <w:pPr>
        <w:pStyle w:val="ConsPlusNormal"/>
        <w:ind w:firstLine="540"/>
        <w:jc w:val="both"/>
        <w:rPr>
          <w:color w:val="000000" w:themeColor="text1"/>
          <w:sz w:val="32"/>
          <w:szCs w:val="32"/>
        </w:rPr>
      </w:pPr>
    </w:p>
    <w:p w:rsidR="00680EDE" w:rsidRPr="002E7810" w:rsidRDefault="00680EDE" w:rsidP="00680EDE">
      <w:pPr>
        <w:pStyle w:val="ConsPlusNormal"/>
        <w:ind w:firstLine="540"/>
        <w:jc w:val="both"/>
        <w:rPr>
          <w:color w:val="000000" w:themeColor="text1"/>
          <w:sz w:val="32"/>
          <w:szCs w:val="32"/>
        </w:rPr>
      </w:pPr>
      <w:r w:rsidRPr="002E7810">
        <w:rPr>
          <w:color w:val="000000" w:themeColor="text1"/>
          <w:sz w:val="32"/>
          <w:szCs w:val="32"/>
        </w:rPr>
        <w:t>Раздел 1. Решения Совета депутатов Краснознаменского сельсовета Курьинского района Алтайского края</w:t>
      </w:r>
    </w:p>
    <w:p w:rsidR="00150171" w:rsidRPr="002E7810" w:rsidRDefault="00150171" w:rsidP="00150171">
      <w:pPr>
        <w:rPr>
          <w:color w:val="000000" w:themeColor="text1"/>
          <w:sz w:val="32"/>
          <w:szCs w:val="32"/>
        </w:rPr>
      </w:pPr>
    </w:p>
    <w:p w:rsidR="00150171" w:rsidRPr="002E7810" w:rsidRDefault="00150171" w:rsidP="00150171">
      <w:pPr>
        <w:rPr>
          <w:color w:val="000000" w:themeColor="text1"/>
        </w:rPr>
      </w:pPr>
    </w:p>
    <w:p w:rsidR="00150171" w:rsidRDefault="0015017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C67B5D" w:rsidRDefault="00C67B5D" w:rsidP="00150171">
      <w:pPr>
        <w:rPr>
          <w:color w:val="000000" w:themeColor="text1"/>
        </w:rPr>
      </w:pPr>
    </w:p>
    <w:p w:rsidR="00C67B5D" w:rsidRDefault="00C67B5D" w:rsidP="00150171">
      <w:pPr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6"/>
        <w:gridCol w:w="718"/>
        <w:gridCol w:w="360"/>
        <w:gridCol w:w="1434"/>
        <w:gridCol w:w="1075"/>
        <w:gridCol w:w="2673"/>
        <w:gridCol w:w="539"/>
        <w:gridCol w:w="1594"/>
        <w:gridCol w:w="822"/>
      </w:tblGrid>
      <w:tr w:rsidR="00F629E5" w:rsidRPr="00DE04A9" w:rsidTr="008563BA">
        <w:trPr>
          <w:trHeight w:val="8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629E5" w:rsidRPr="00DE04A9" w:rsidRDefault="00F629E5" w:rsidP="008563BA">
            <w:pPr>
              <w:pStyle w:val="a8"/>
              <w:jc w:val="center"/>
              <w:rPr>
                <w:rFonts w:ascii="Times New Roman" w:hAnsi="Times New Roman"/>
                <w:b/>
                <w:spacing w:val="20"/>
                <w:sz w:val="28"/>
                <w:szCs w:val="28"/>
              </w:rPr>
            </w:pPr>
            <w:r w:rsidRPr="00DE04A9">
              <w:rPr>
                <w:rFonts w:ascii="Times New Roman" w:hAnsi="Times New Roman"/>
                <w:b/>
                <w:spacing w:val="20"/>
                <w:sz w:val="28"/>
                <w:szCs w:val="28"/>
              </w:rPr>
              <w:lastRenderedPageBreak/>
              <w:t>КРАСНОЗНАМЕНСКИЙ СЕЛЬСКИЙ СОВЕТ ДЕПУТАТОВ</w:t>
            </w:r>
          </w:p>
          <w:p w:rsidR="00F629E5" w:rsidRPr="00DE04A9" w:rsidRDefault="00F629E5" w:rsidP="008563BA">
            <w:pPr>
              <w:pStyle w:val="a8"/>
              <w:jc w:val="center"/>
              <w:rPr>
                <w:rFonts w:ascii="Times New Roman" w:hAnsi="Times New Roman"/>
                <w:b/>
                <w:spacing w:val="20"/>
                <w:sz w:val="28"/>
                <w:szCs w:val="28"/>
              </w:rPr>
            </w:pPr>
            <w:r w:rsidRPr="00DE04A9">
              <w:rPr>
                <w:rFonts w:ascii="Times New Roman" w:hAnsi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F629E5" w:rsidRPr="00DE04A9" w:rsidRDefault="00F629E5" w:rsidP="008563BA">
            <w:pPr>
              <w:rPr>
                <w:bCs/>
                <w:sz w:val="28"/>
                <w:szCs w:val="28"/>
              </w:rPr>
            </w:pPr>
          </w:p>
          <w:p w:rsidR="00F629E5" w:rsidRPr="00DE04A9" w:rsidRDefault="00F629E5" w:rsidP="008563BA">
            <w:pPr>
              <w:tabs>
                <w:tab w:val="center" w:pos="4677"/>
                <w:tab w:val="left" w:pos="7745"/>
              </w:tabs>
              <w:rPr>
                <w:b/>
                <w:spacing w:val="30"/>
                <w:sz w:val="28"/>
                <w:szCs w:val="28"/>
              </w:rPr>
            </w:pPr>
            <w:r w:rsidRPr="00DE04A9">
              <w:rPr>
                <w:b/>
                <w:spacing w:val="30"/>
                <w:sz w:val="28"/>
                <w:szCs w:val="28"/>
              </w:rPr>
              <w:tab/>
              <w:t>РЕШЕНИЕ</w:t>
            </w:r>
            <w:r w:rsidRPr="00DE04A9">
              <w:rPr>
                <w:b/>
                <w:spacing w:val="30"/>
                <w:sz w:val="28"/>
                <w:szCs w:val="28"/>
              </w:rPr>
              <w:tab/>
            </w:r>
          </w:p>
        </w:tc>
      </w:tr>
      <w:tr w:rsidR="00F629E5" w:rsidRPr="00DE04A9" w:rsidTr="008563BA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629E5" w:rsidRPr="00DE04A9" w:rsidRDefault="00F629E5" w:rsidP="008563B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F629E5" w:rsidRPr="00DE04A9" w:rsidTr="008563BA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F629E5" w:rsidRPr="00DE04A9" w:rsidRDefault="00F629E5" w:rsidP="008563BA">
            <w:pPr>
              <w:jc w:val="center"/>
              <w:rPr>
                <w:bCs/>
                <w:sz w:val="28"/>
                <w:szCs w:val="28"/>
              </w:rPr>
            </w:pPr>
            <w:r w:rsidRPr="00DE04A9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629E5" w:rsidRPr="00DE04A9" w:rsidRDefault="00F629E5" w:rsidP="008563B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F629E5" w:rsidRPr="00DE04A9" w:rsidRDefault="00F629E5" w:rsidP="008563BA">
            <w:pPr>
              <w:jc w:val="center"/>
              <w:rPr>
                <w:bCs/>
                <w:sz w:val="28"/>
                <w:szCs w:val="28"/>
              </w:rPr>
            </w:pPr>
            <w:r w:rsidRPr="00DE04A9">
              <w:rPr>
                <w:sz w:val="28"/>
                <w:szCs w:val="28"/>
              </w:rPr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629E5" w:rsidRPr="00DE04A9" w:rsidRDefault="00F629E5" w:rsidP="008563B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сентября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F629E5" w:rsidRPr="00DE04A9" w:rsidRDefault="00F629E5" w:rsidP="008563BA">
            <w:pPr>
              <w:jc w:val="center"/>
              <w:rPr>
                <w:bCs/>
                <w:sz w:val="28"/>
                <w:szCs w:val="28"/>
              </w:rPr>
            </w:pPr>
            <w:r w:rsidRPr="00DE04A9">
              <w:rPr>
                <w:bCs/>
                <w:sz w:val="28"/>
                <w:szCs w:val="28"/>
              </w:rPr>
              <w:t>2024г.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F629E5" w:rsidRPr="00DE04A9" w:rsidRDefault="00F629E5" w:rsidP="008563BA">
            <w:pPr>
              <w:jc w:val="center"/>
              <w:rPr>
                <w:bCs/>
                <w:sz w:val="28"/>
                <w:szCs w:val="28"/>
              </w:rPr>
            </w:pPr>
            <w:r w:rsidRPr="00DE04A9">
              <w:rPr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F629E5" w:rsidRPr="00DE04A9" w:rsidRDefault="00F629E5" w:rsidP="008563BA">
            <w:pPr>
              <w:jc w:val="center"/>
              <w:rPr>
                <w:bCs/>
                <w:sz w:val="28"/>
                <w:szCs w:val="28"/>
              </w:rPr>
            </w:pPr>
            <w:r w:rsidRPr="00DE04A9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629E5" w:rsidRPr="00DE04A9" w:rsidRDefault="00F629E5" w:rsidP="008563BA">
            <w:pPr>
              <w:rPr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6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F629E5" w:rsidRPr="00DE04A9" w:rsidRDefault="00F629E5" w:rsidP="008563BA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F629E5" w:rsidRPr="00DE04A9" w:rsidTr="008563BA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F629E5" w:rsidRPr="00DE04A9" w:rsidRDefault="00F629E5" w:rsidP="008563B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F629E5" w:rsidRPr="00DE04A9" w:rsidRDefault="00F629E5" w:rsidP="008563B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F629E5" w:rsidRPr="00DE04A9" w:rsidRDefault="00F629E5" w:rsidP="008563B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F629E5" w:rsidRPr="00DE04A9" w:rsidRDefault="00F629E5" w:rsidP="008563B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F629E5" w:rsidRPr="00DE04A9" w:rsidRDefault="00F629E5" w:rsidP="008563B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F629E5" w:rsidRPr="00DE04A9" w:rsidRDefault="00F629E5" w:rsidP="008563B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F629E5" w:rsidRPr="00DE04A9" w:rsidRDefault="00F629E5" w:rsidP="008563B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</w:tcPr>
          <w:p w:rsidR="00F629E5" w:rsidRPr="00DE04A9" w:rsidRDefault="00F629E5" w:rsidP="008563B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F629E5" w:rsidRPr="00DE04A9" w:rsidRDefault="00F629E5" w:rsidP="008563BA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F629E5" w:rsidRPr="00DE04A9" w:rsidTr="008563BA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629E5" w:rsidRPr="00DE04A9" w:rsidRDefault="00F629E5" w:rsidP="008563BA">
            <w:pPr>
              <w:jc w:val="center"/>
              <w:rPr>
                <w:bCs/>
                <w:sz w:val="28"/>
                <w:szCs w:val="28"/>
              </w:rPr>
            </w:pPr>
            <w:r w:rsidRPr="00DE04A9">
              <w:rPr>
                <w:bCs/>
                <w:sz w:val="28"/>
                <w:szCs w:val="28"/>
              </w:rPr>
              <w:t>с. Краснознаменка</w:t>
            </w:r>
          </w:p>
        </w:tc>
      </w:tr>
      <w:tr w:rsidR="00F629E5" w:rsidRPr="00DE04A9" w:rsidTr="008563BA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629E5" w:rsidRPr="00DE04A9" w:rsidRDefault="00F629E5" w:rsidP="008563BA">
            <w:pPr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F629E5" w:rsidRDefault="00F629E5" w:rsidP="00F629E5">
      <w:pPr>
        <w:rPr>
          <w:sz w:val="28"/>
          <w:szCs w:val="28"/>
        </w:rPr>
      </w:pPr>
    </w:p>
    <w:p w:rsidR="00F629E5" w:rsidRDefault="00F629E5" w:rsidP="00F629E5">
      <w:pPr>
        <w:rPr>
          <w:sz w:val="28"/>
          <w:szCs w:val="28"/>
        </w:rPr>
      </w:pPr>
    </w:p>
    <w:p w:rsidR="00F629E5" w:rsidRDefault="00F629E5" w:rsidP="00F629E5">
      <w:r>
        <w:t>О внесении изменений и дополнений</w:t>
      </w:r>
    </w:p>
    <w:p w:rsidR="00F629E5" w:rsidRDefault="00F629E5" w:rsidP="00F629E5">
      <w:r>
        <w:t>в решение о бюджете сельского</w:t>
      </w:r>
    </w:p>
    <w:p w:rsidR="00F629E5" w:rsidRDefault="00F629E5" w:rsidP="00F629E5">
      <w:r>
        <w:t>поселения Краснознаменский сельсовет</w:t>
      </w:r>
    </w:p>
    <w:p w:rsidR="00F629E5" w:rsidRDefault="00F629E5" w:rsidP="00F629E5">
      <w:r>
        <w:t xml:space="preserve"> на 2024 год</w:t>
      </w:r>
    </w:p>
    <w:p w:rsidR="00F629E5" w:rsidRDefault="00F629E5" w:rsidP="00F629E5">
      <w:pPr>
        <w:rPr>
          <w:b/>
        </w:rPr>
      </w:pPr>
    </w:p>
    <w:p w:rsidR="00F629E5" w:rsidRDefault="00F629E5" w:rsidP="00F629E5">
      <w:pPr>
        <w:rPr>
          <w:b/>
          <w:sz w:val="28"/>
          <w:szCs w:val="28"/>
        </w:rPr>
      </w:pPr>
    </w:p>
    <w:p w:rsidR="00F629E5" w:rsidRDefault="00F629E5" w:rsidP="00F629E5">
      <w:pPr>
        <w:rPr>
          <w:sz w:val="28"/>
          <w:szCs w:val="28"/>
        </w:rPr>
      </w:pPr>
    </w:p>
    <w:p w:rsidR="00F629E5" w:rsidRDefault="00F629E5" w:rsidP="00F629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со ст.21  Устава муниципального образования Краснознаменский сельсовет Курьинского района Алтайского края  Краснознаменский сельский Совет депутатов РЕШИЛ:</w:t>
      </w:r>
    </w:p>
    <w:p w:rsidR="00F629E5" w:rsidRDefault="00F629E5" w:rsidP="00F629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629E5" w:rsidRDefault="00F629E5" w:rsidP="00F629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Внести изменение в решение № 12 от 26.12.2023 г. «О бюджете сельского поселения  Краснознаменский сельсовет на 2024 год»  следующие изменения и дополнения:</w:t>
      </w:r>
    </w:p>
    <w:p w:rsidR="00F629E5" w:rsidRDefault="00F629E5" w:rsidP="00F629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</w:t>
      </w:r>
      <w:r w:rsidR="0026669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Пункт 1 изложить в следующей редакции: «Утвердить основные характеристики бюджета поселения на 2024 год: </w:t>
      </w:r>
    </w:p>
    <w:p w:rsidR="00F629E5" w:rsidRDefault="00F629E5" w:rsidP="00F629E5">
      <w:pPr>
        <w:jc w:val="both"/>
        <w:rPr>
          <w:sz w:val="28"/>
          <w:szCs w:val="28"/>
        </w:rPr>
      </w:pPr>
      <w:r>
        <w:rPr>
          <w:sz w:val="28"/>
          <w:szCs w:val="28"/>
        </w:rPr>
        <w:t>1) прогнозируемый объем доходов бюджета поселения в сумме 4212,0</w:t>
      </w:r>
    </w:p>
    <w:p w:rsidR="00F629E5" w:rsidRDefault="00F629E5" w:rsidP="00F629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тыс.рублей, в том числе объем межбюджетных трансфертов, получаемых из других бюджетов, в сумме 2812,6 тыс.рублей;</w:t>
      </w:r>
    </w:p>
    <w:p w:rsidR="00F629E5" w:rsidRDefault="00F629E5" w:rsidP="00F629E5">
      <w:pPr>
        <w:jc w:val="both"/>
        <w:rPr>
          <w:sz w:val="28"/>
          <w:szCs w:val="28"/>
        </w:rPr>
      </w:pPr>
      <w:r>
        <w:rPr>
          <w:sz w:val="28"/>
          <w:szCs w:val="28"/>
        </w:rPr>
        <w:t>2)общий объем расходов бюджета поселения в сумме 4212,0 тыс. рублей;</w:t>
      </w:r>
    </w:p>
    <w:p w:rsidR="00F629E5" w:rsidRDefault="00F629E5" w:rsidP="00F629E5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</w:t>
      </w:r>
      <w:r w:rsidR="00266693">
        <w:rPr>
          <w:rFonts w:ascii="Times New Roman CYR" w:hAnsi="Times New Roman CYR" w:cs="Times New Roman CYR"/>
          <w:sz w:val="28"/>
          <w:szCs w:val="28"/>
        </w:rPr>
        <w:t>2</w:t>
      </w:r>
      <w:r>
        <w:rPr>
          <w:rFonts w:ascii="Times New Roman CYR" w:hAnsi="Times New Roman CYR" w:cs="Times New Roman CYR"/>
          <w:sz w:val="28"/>
          <w:szCs w:val="28"/>
        </w:rPr>
        <w:t>.</w:t>
      </w:r>
      <w:r w:rsidR="00266693">
        <w:rPr>
          <w:rFonts w:ascii="Times New Roman CYR" w:hAnsi="Times New Roman CYR" w:cs="Times New Roman CYR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>Обнародовать данное решение в установленном порядке.</w:t>
      </w:r>
    </w:p>
    <w:p w:rsidR="00F629E5" w:rsidRDefault="00F629E5" w:rsidP="00F629E5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629E5" w:rsidRDefault="00F629E5" w:rsidP="00F629E5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F629E5" w:rsidRDefault="00F629E5" w:rsidP="00F629E5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F629E5" w:rsidRDefault="00F629E5" w:rsidP="00F629E5">
      <w:pPr>
        <w:widowControl w:val="0"/>
        <w:tabs>
          <w:tab w:val="left" w:pos="1373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Глава сельсовета                                                                               Л.Г.Балахнина</w:t>
      </w:r>
    </w:p>
    <w:p w:rsidR="00F629E5" w:rsidRDefault="00F629E5" w:rsidP="00F629E5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F629E5" w:rsidRDefault="00F629E5" w:rsidP="00F629E5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F629E5" w:rsidRDefault="00F629E5" w:rsidP="00F629E5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F629E5" w:rsidRDefault="00F629E5" w:rsidP="00F629E5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F629E5" w:rsidRDefault="00F629E5" w:rsidP="00F629E5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F629E5" w:rsidRDefault="00F629E5" w:rsidP="00F629E5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F629E5" w:rsidRDefault="00F629E5" w:rsidP="00F629E5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                                                                                                                         </w:t>
      </w:r>
    </w:p>
    <w:p w:rsidR="00F629E5" w:rsidRDefault="00F629E5" w:rsidP="00F629E5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F629E5" w:rsidRDefault="00F629E5" w:rsidP="00F629E5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</w:rPr>
        <w:t xml:space="preserve">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                                                                                             </w:t>
      </w:r>
    </w:p>
    <w:p w:rsidR="00F629E5" w:rsidRDefault="00F629E5" w:rsidP="00F629E5">
      <w:pPr>
        <w:pageBreakBefore/>
        <w:widowControl w:val="0"/>
        <w:tabs>
          <w:tab w:val="left" w:pos="6500"/>
          <w:tab w:val="left" w:pos="6804"/>
        </w:tabs>
        <w:suppressAutoHyphens/>
        <w:ind w:left="5672"/>
        <w:jc w:val="right"/>
        <w:rPr>
          <w:sz w:val="20"/>
          <w:szCs w:val="20"/>
        </w:rPr>
      </w:pPr>
      <w:r>
        <w:rPr>
          <w:caps/>
          <w:sz w:val="20"/>
          <w:szCs w:val="20"/>
        </w:rPr>
        <w:lastRenderedPageBreak/>
        <w:t>Приложение</w:t>
      </w:r>
      <w:r>
        <w:rPr>
          <w:sz w:val="20"/>
          <w:szCs w:val="20"/>
        </w:rPr>
        <w:t xml:space="preserve"> 5</w:t>
      </w:r>
    </w:p>
    <w:p w:rsidR="00F629E5" w:rsidRDefault="00F629E5" w:rsidP="00F629E5">
      <w:pPr>
        <w:tabs>
          <w:tab w:val="left" w:pos="6500"/>
        </w:tabs>
        <w:suppressAutoHyphens/>
        <w:ind w:left="567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решению о бюджете </w:t>
      </w:r>
    </w:p>
    <w:p w:rsidR="00F629E5" w:rsidRDefault="00F629E5" w:rsidP="00F629E5">
      <w:pPr>
        <w:tabs>
          <w:tab w:val="left" w:pos="6500"/>
        </w:tabs>
        <w:suppressAutoHyphens/>
        <w:ind w:left="5672"/>
        <w:jc w:val="right"/>
        <w:rPr>
          <w:sz w:val="20"/>
          <w:szCs w:val="20"/>
        </w:rPr>
      </w:pPr>
      <w:r>
        <w:rPr>
          <w:sz w:val="20"/>
          <w:szCs w:val="20"/>
        </w:rPr>
        <w:t>сельского поселения</w:t>
      </w:r>
    </w:p>
    <w:p w:rsidR="00F629E5" w:rsidRDefault="00F629E5" w:rsidP="00F629E5">
      <w:pPr>
        <w:tabs>
          <w:tab w:val="left" w:pos="6500"/>
        </w:tabs>
        <w:suppressAutoHyphens/>
        <w:ind w:left="567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Краснознаменский сельсовет</w:t>
      </w:r>
    </w:p>
    <w:p w:rsidR="00F629E5" w:rsidRDefault="00F629E5" w:rsidP="00F629E5">
      <w:pPr>
        <w:tabs>
          <w:tab w:val="left" w:pos="1725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Курьинского района  на 2024 год</w:t>
      </w:r>
    </w:p>
    <w:p w:rsidR="00F629E5" w:rsidRDefault="00F629E5" w:rsidP="00F629E5">
      <w:pPr>
        <w:tabs>
          <w:tab w:val="left" w:pos="1685"/>
        </w:tabs>
        <w:rPr>
          <w:sz w:val="20"/>
          <w:szCs w:val="20"/>
        </w:rPr>
      </w:pPr>
    </w:p>
    <w:p w:rsidR="00F629E5" w:rsidRDefault="00F629E5" w:rsidP="00F629E5">
      <w:pPr>
        <w:jc w:val="center"/>
        <w:rPr>
          <w:rFonts w:ascii="Times New Roman CYR" w:hAnsi="Times New Roman CYR" w:cs="Times New Roman CYR"/>
          <w:b/>
        </w:rPr>
      </w:pPr>
      <w:r>
        <w:rPr>
          <w:rFonts w:ascii="Times New Roman CYR" w:hAnsi="Times New Roman CYR" w:cs="Times New Roman CYR"/>
          <w:b/>
        </w:rPr>
        <w:t>Ведомственная структура расходов местного бюджета на 2024 год</w:t>
      </w:r>
    </w:p>
    <w:p w:rsidR="00F629E5" w:rsidRDefault="00F629E5" w:rsidP="00F629E5">
      <w:pPr>
        <w:jc w:val="center"/>
        <w:rPr>
          <w:rFonts w:ascii="Times New Roman CYR" w:hAnsi="Times New Roman CYR" w:cs="Times New Roman CYR"/>
          <w:b/>
        </w:rPr>
      </w:pPr>
    </w:p>
    <w:tbl>
      <w:tblPr>
        <w:tblW w:w="971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78"/>
        <w:gridCol w:w="608"/>
        <w:gridCol w:w="536"/>
        <w:gridCol w:w="708"/>
        <w:gridCol w:w="1701"/>
        <w:gridCol w:w="567"/>
        <w:gridCol w:w="1418"/>
      </w:tblGrid>
      <w:tr w:rsidR="00F629E5" w:rsidTr="008563BA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Наименование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Мин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Рз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ВР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Сумма</w:t>
            </w:r>
          </w:p>
        </w:tc>
      </w:tr>
      <w:tr w:rsidR="00F629E5" w:rsidTr="008563BA">
        <w:trPr>
          <w:trHeight w:val="32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Администрация муниципального образования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4212,0</w:t>
            </w:r>
          </w:p>
        </w:tc>
      </w:tr>
      <w:tr w:rsidR="00F629E5" w:rsidTr="008563BA">
        <w:trPr>
          <w:trHeight w:val="32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1899,1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Функционирование Правительства Российской Федерации, высших 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1366,2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1366,2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1366,2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Центральный аппарат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870,5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государственными(муниципальными)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427,5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 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415,0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28,0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Глава местной администрации(исполнительно-распорядительный орган муниципального образования)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391,3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государственными(муниципальными)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495,7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Резервные фонды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10,0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Иные расходы органов государственной власти субъектов Российской Федерации и органов местного самоуправления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Резервные фонды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522,9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Расходы общего характера  в рамках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Расходы на осуществление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98  500 60510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98 500 60510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6,0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расходы органов государственной власти субъектов Российской Федерации и 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99 000 00000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516,9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выполнение других обязательств государства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516,9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516,9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 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514,4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2,5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127,5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u w:val="single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127,5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127,5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127,5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127,5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Расходы на выплату персоналу в целях обеспечения выполнения функций государственными(муниципальными)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127,5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Национальная безопасность и правоохранительные органы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34,2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Защита населения и территории  от чрезвычайных ситуаций природного и техногенного характера, гражданская оборона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34,2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34,2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34,2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предупреждению и ликвидации последствий чрезвычайных ситуаций в границах поселения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34,2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34,2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lastRenderedPageBreak/>
              <w:t>Национальная экономика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541,9</w:t>
            </w:r>
          </w:p>
        </w:tc>
      </w:tr>
      <w:tr w:rsidR="00F629E5" w:rsidRPr="00BF22A9" w:rsidTr="008563BA">
        <w:trPr>
          <w:trHeight w:val="395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Дорожное хозяйство(дорожные фонды)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Pr="00BF22A9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541,9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Pr="007D3973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области национальной экономики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Pr="007D3973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Pr="007D3973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Pr="007D3973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91 0 00 00000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Pr="007D3973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Pr="007D3973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537,6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Pr="007D3973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Мероприятия в сфере транспорта и дорожного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Pr="007D3973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Pr="007D3973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Pr="007D3973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Pr="007D3973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Pr="007D3973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537,6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91 2 00 67270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537,6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91 2 00 67270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537,6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4,3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по осуществлению в пределах полномочий  собственника объектов муниципальной собственности и градостроения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32,8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14,3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14,3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14,3</w:t>
            </w:r>
          </w:p>
        </w:tc>
      </w:tr>
      <w:tr w:rsidR="00F629E5" w:rsidTr="008563BA">
        <w:trPr>
          <w:trHeight w:val="1384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о</w:t>
            </w: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 xml:space="preserve">рганизации в границах поселения электро-,тепло-,газо- и водоснабжения населения, водоотведения населения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5,2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5,2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о</w:t>
            </w: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9,1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9,1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Благоустройство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18,5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Расходы на осуществление части полномочий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Расходы на осуществление части полномочий по решению вопросов местного значения по  содержанию мест захоронения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муниципальных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Культура, кинематография, средства массовой информации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1569,9</w:t>
            </w:r>
          </w:p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1569,9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отраслях социальной сферы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1353,2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 культуры и средств массовой информации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1353,2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1353,2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государственных(муниципальных)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1282,9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70,3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области 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200,0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расходы в области 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92 9 00 00000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200,0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обеспечение расчетов за топливно-энергетические ресурсы, потребляемые муниципальными учреждениями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92 9 00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 xml:space="preserve"> S1190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Pr="000F2F50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200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,0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государственных(муниципальных)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Pr="000F2F50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Pr="000F2F50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Pr="000F2F50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Pr="000F2F50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92 9 00 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1190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Pr="000F2F50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200,0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16,7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98 0 00 60517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Pr="00BF22A9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Социальная политика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Pr="00BF22A9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BF22A9"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Pr="00BF22A9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Pr="00BF22A9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Pr="00BF22A9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Pr="00BF22A9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Pr="00BF22A9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6,6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Pr="00BF22A9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sz w:val="20"/>
                <w:szCs w:val="20"/>
              </w:rPr>
              <w:t>Пенсионное обеспечение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F629E5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Pr="00BF22A9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областях социальной сферы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F629E5" w:rsidRPr="00BF22A9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Pr="00BF22A9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</w:t>
            </w:r>
            <w:r w:rsidRPr="00BF22A9">
              <w:rPr>
                <w:rFonts w:ascii="Times New Roman CYR" w:hAnsi="Times New Roman CYR" w:cs="Times New Roman CYR"/>
                <w:sz w:val="20"/>
                <w:szCs w:val="20"/>
              </w:rPr>
              <w:t xml:space="preserve"> социальной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политике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Pr="00BF22A9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Pr="00BF22A9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Pr="00BF22A9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Pr="00BF22A9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Pr="00BF22A9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Pr="00BF22A9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F629E5" w:rsidRPr="00BF22A9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Доплаты к пенсии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90 4 00 16270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Pr="00BF22A9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F629E5" w:rsidRPr="00BF22A9" w:rsidTr="008563BA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90 4 00 16270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Pr="00BF22A9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E5" w:rsidRDefault="00F629E5" w:rsidP="008563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</w:tbl>
    <w:p w:rsidR="00F629E5" w:rsidRPr="00BF22A9" w:rsidRDefault="00F629E5" w:rsidP="00F629E5">
      <w:pPr>
        <w:tabs>
          <w:tab w:val="left" w:pos="1685"/>
        </w:tabs>
        <w:rPr>
          <w:sz w:val="20"/>
          <w:szCs w:val="20"/>
        </w:rPr>
      </w:pPr>
    </w:p>
    <w:p w:rsidR="00F629E5" w:rsidRDefault="00F629E5" w:rsidP="00F629E5">
      <w:pPr>
        <w:tabs>
          <w:tab w:val="left" w:pos="1725"/>
        </w:tabs>
      </w:pPr>
    </w:p>
    <w:p w:rsidR="00F629E5" w:rsidRDefault="00F629E5" w:rsidP="00F629E5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F629E5" w:rsidRDefault="00F629E5" w:rsidP="00F629E5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F629E5" w:rsidRDefault="00F629E5" w:rsidP="00F629E5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F629E5" w:rsidRPr="00BF22A9" w:rsidRDefault="00F629E5" w:rsidP="00F629E5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Cs/>
          <w:sz w:val="22"/>
          <w:szCs w:val="22"/>
        </w:rPr>
      </w:pPr>
    </w:p>
    <w:p w:rsidR="00F629E5" w:rsidRDefault="00F629E5" w:rsidP="00F629E5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F629E5" w:rsidRDefault="00F629E5" w:rsidP="00F629E5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  <w:r>
        <w:rPr>
          <w:rFonts w:ascii="Times New Roman CYR" w:hAnsi="Times New Roman CYR" w:cs="Times New Roman CYR"/>
          <w:b/>
          <w:bCs/>
          <w:sz w:val="22"/>
          <w:szCs w:val="22"/>
        </w:rPr>
        <w:t xml:space="preserve">                </w:t>
      </w:r>
    </w:p>
    <w:p w:rsidR="00872BA7" w:rsidRDefault="00872BA7" w:rsidP="00872BA7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  <w:r>
        <w:rPr>
          <w:rFonts w:ascii="Times New Roman CYR" w:hAnsi="Times New Roman CYR" w:cs="Times New Roman CYR"/>
          <w:b/>
          <w:bCs/>
          <w:sz w:val="22"/>
          <w:szCs w:val="22"/>
        </w:rPr>
        <w:lastRenderedPageBreak/>
        <w:t xml:space="preserve">                </w:t>
      </w:r>
    </w:p>
    <w:tbl>
      <w:tblPr>
        <w:tblStyle w:val="af1"/>
        <w:tblW w:w="0" w:type="auto"/>
        <w:tblLook w:val="01E0"/>
      </w:tblPr>
      <w:tblGrid>
        <w:gridCol w:w="356"/>
        <w:gridCol w:w="718"/>
        <w:gridCol w:w="360"/>
        <w:gridCol w:w="1434"/>
        <w:gridCol w:w="1075"/>
        <w:gridCol w:w="2673"/>
        <w:gridCol w:w="539"/>
        <w:gridCol w:w="1594"/>
        <w:gridCol w:w="822"/>
      </w:tblGrid>
      <w:tr w:rsidR="00872BA7" w:rsidRPr="00C54674" w:rsidTr="00872BA7">
        <w:trPr>
          <w:trHeight w:val="8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872BA7" w:rsidRDefault="00872BA7" w:rsidP="00872BA7">
            <w:pPr>
              <w:pStyle w:val="a8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bookmarkStart w:id="0" w:name="_Hlk159155174"/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КРАСНОЗНАМЕНСКИЙ СЕЛЬСКИЙ СОВЕТ ДЕПУТАТОВ</w:t>
            </w:r>
          </w:p>
          <w:p w:rsidR="00872BA7" w:rsidRPr="006765A5" w:rsidRDefault="00872BA7" w:rsidP="00872BA7">
            <w:pPr>
              <w:pStyle w:val="a8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  </w:t>
            </w: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АЛТАЙСКОГО КРАЯ</w:t>
            </w:r>
          </w:p>
          <w:p w:rsidR="00872BA7" w:rsidRPr="00C54674" w:rsidRDefault="00872BA7" w:rsidP="00872BA7">
            <w:pPr>
              <w:jc w:val="center"/>
              <w:rPr>
                <w:bCs/>
                <w:sz w:val="28"/>
                <w:szCs w:val="28"/>
              </w:rPr>
            </w:pPr>
          </w:p>
          <w:p w:rsidR="00872BA7" w:rsidRPr="00C54674" w:rsidRDefault="00872BA7" w:rsidP="00872BA7">
            <w:pPr>
              <w:jc w:val="center"/>
              <w:rPr>
                <w:bCs/>
                <w:sz w:val="28"/>
                <w:szCs w:val="28"/>
              </w:rPr>
            </w:pPr>
          </w:p>
          <w:p w:rsidR="00872BA7" w:rsidRDefault="00872BA7" w:rsidP="00872BA7">
            <w:pPr>
              <w:tabs>
                <w:tab w:val="center" w:pos="4677"/>
                <w:tab w:val="left" w:pos="7745"/>
              </w:tabs>
              <w:rPr>
                <w:b/>
                <w:spacing w:val="30"/>
                <w:sz w:val="28"/>
                <w:szCs w:val="28"/>
              </w:rPr>
            </w:pPr>
            <w:r>
              <w:rPr>
                <w:b/>
                <w:spacing w:val="30"/>
                <w:sz w:val="28"/>
                <w:szCs w:val="28"/>
              </w:rPr>
              <w:tab/>
            </w:r>
            <w:r w:rsidRPr="00C54674">
              <w:rPr>
                <w:b/>
                <w:spacing w:val="30"/>
                <w:sz w:val="28"/>
                <w:szCs w:val="28"/>
              </w:rPr>
              <w:t>Р</w:t>
            </w:r>
            <w:r>
              <w:rPr>
                <w:b/>
                <w:spacing w:val="30"/>
                <w:sz w:val="28"/>
                <w:szCs w:val="28"/>
              </w:rPr>
              <w:t>ЕШЕНИЕ</w:t>
            </w:r>
            <w:r>
              <w:rPr>
                <w:b/>
                <w:spacing w:val="30"/>
                <w:sz w:val="28"/>
                <w:szCs w:val="28"/>
              </w:rPr>
              <w:tab/>
            </w:r>
          </w:p>
          <w:p w:rsidR="00872BA7" w:rsidRPr="00C54674" w:rsidRDefault="00872BA7" w:rsidP="00872BA7">
            <w:pPr>
              <w:jc w:val="center"/>
              <w:rPr>
                <w:sz w:val="28"/>
                <w:szCs w:val="28"/>
              </w:rPr>
            </w:pPr>
          </w:p>
        </w:tc>
      </w:tr>
      <w:tr w:rsidR="00872BA7" w:rsidRPr="00C54674" w:rsidTr="00872BA7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872BA7" w:rsidRPr="00C54674" w:rsidRDefault="00872BA7" w:rsidP="00872BA7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872BA7" w:rsidRPr="00C54674" w:rsidTr="00872BA7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872BA7" w:rsidRPr="00C54674" w:rsidRDefault="00872BA7" w:rsidP="00872BA7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2BA7" w:rsidRPr="00C54674" w:rsidRDefault="00872BA7" w:rsidP="00872BA7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72BA7" w:rsidRPr="00C54674" w:rsidRDefault="00872BA7" w:rsidP="00872BA7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sz w:val="28"/>
                <w:szCs w:val="28"/>
              </w:rPr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2BA7" w:rsidRPr="00C54674" w:rsidRDefault="00872BA7" w:rsidP="00872BA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сентября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872BA7" w:rsidRPr="00C54674" w:rsidRDefault="00872BA7" w:rsidP="00872BA7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20</w:t>
            </w:r>
            <w:r>
              <w:rPr>
                <w:bCs/>
                <w:sz w:val="28"/>
                <w:szCs w:val="28"/>
              </w:rPr>
              <w:t>24</w:t>
            </w:r>
            <w:r w:rsidRPr="00C54674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872BA7" w:rsidRPr="00C54674" w:rsidRDefault="00872BA7" w:rsidP="00872BA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872BA7" w:rsidRPr="00C54674" w:rsidRDefault="00872BA7" w:rsidP="00872BA7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2BA7" w:rsidRPr="00C54674" w:rsidRDefault="00872BA7" w:rsidP="00872BA7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72BA7" w:rsidRPr="00C54674" w:rsidRDefault="00872BA7" w:rsidP="00872BA7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872BA7" w:rsidRPr="00C54674" w:rsidTr="00872BA7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872BA7" w:rsidRPr="00C54674" w:rsidRDefault="00872BA7" w:rsidP="00872BA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872BA7" w:rsidRPr="00C54674" w:rsidRDefault="00872BA7" w:rsidP="00872BA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72BA7" w:rsidRPr="00C54674" w:rsidRDefault="00872BA7" w:rsidP="00872BA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872BA7" w:rsidRPr="00C54674" w:rsidRDefault="00872BA7" w:rsidP="00872BA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872BA7" w:rsidRPr="00C54674" w:rsidRDefault="00872BA7" w:rsidP="00872BA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872BA7" w:rsidRPr="00C54674" w:rsidRDefault="00872BA7" w:rsidP="00872BA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872BA7" w:rsidRPr="00C54674" w:rsidRDefault="00872BA7" w:rsidP="00872BA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</w:tcPr>
          <w:p w:rsidR="00872BA7" w:rsidRPr="00C54674" w:rsidRDefault="00872BA7" w:rsidP="00872BA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72BA7" w:rsidRPr="00C54674" w:rsidRDefault="00872BA7" w:rsidP="00872BA7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872BA7" w:rsidRPr="00C54674" w:rsidTr="00872BA7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872BA7" w:rsidRPr="00C54674" w:rsidRDefault="00872BA7" w:rsidP="00872BA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</w:t>
            </w:r>
            <w:r w:rsidRPr="00C54674">
              <w:rPr>
                <w:bCs/>
                <w:sz w:val="28"/>
                <w:szCs w:val="28"/>
              </w:rPr>
              <w:t xml:space="preserve">. </w:t>
            </w:r>
            <w:r>
              <w:rPr>
                <w:bCs/>
                <w:sz w:val="28"/>
                <w:szCs w:val="28"/>
              </w:rPr>
              <w:t>Краснознаменка</w:t>
            </w:r>
          </w:p>
        </w:tc>
      </w:tr>
      <w:tr w:rsidR="00872BA7" w:rsidRPr="00C54674" w:rsidTr="00872BA7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872BA7" w:rsidRPr="00C54674" w:rsidRDefault="00872BA7" w:rsidP="00872BA7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872BA7" w:rsidRPr="00C54674" w:rsidTr="00872BA7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872BA7" w:rsidRPr="00C54674" w:rsidRDefault="00872BA7" w:rsidP="00872BA7">
            <w:pPr>
              <w:jc w:val="center"/>
              <w:rPr>
                <w:sz w:val="28"/>
                <w:szCs w:val="28"/>
              </w:rPr>
            </w:pPr>
          </w:p>
        </w:tc>
      </w:tr>
    </w:tbl>
    <w:p w:rsidR="00872BA7" w:rsidRPr="00320873" w:rsidRDefault="00872BA7" w:rsidP="00872BA7">
      <w:pPr>
        <w:widowControl w:val="0"/>
        <w:tabs>
          <w:tab w:val="left" w:pos="0"/>
        </w:tabs>
        <w:ind w:right="-2"/>
        <w:jc w:val="center"/>
        <w:rPr>
          <w:sz w:val="26"/>
          <w:szCs w:val="26"/>
        </w:rPr>
      </w:pPr>
      <w:r w:rsidRPr="00320873">
        <w:rPr>
          <w:sz w:val="26"/>
          <w:szCs w:val="26"/>
        </w:rPr>
        <w:t xml:space="preserve">О внесении изменений </w:t>
      </w:r>
      <w:bookmarkStart w:id="1" w:name="_Hlk159154530"/>
      <w:r w:rsidRPr="00320873">
        <w:rPr>
          <w:sz w:val="26"/>
          <w:szCs w:val="26"/>
        </w:rPr>
        <w:t xml:space="preserve">в решение </w:t>
      </w:r>
      <w:r>
        <w:rPr>
          <w:sz w:val="26"/>
          <w:szCs w:val="26"/>
        </w:rPr>
        <w:t>Краснознаменского</w:t>
      </w:r>
      <w:r w:rsidRPr="00320873">
        <w:rPr>
          <w:sz w:val="26"/>
          <w:szCs w:val="26"/>
        </w:rPr>
        <w:t xml:space="preserve"> сельского Совета депутатов Курьинского района Алтайского края от 2</w:t>
      </w:r>
      <w:r>
        <w:rPr>
          <w:sz w:val="26"/>
          <w:szCs w:val="26"/>
        </w:rPr>
        <w:t>6</w:t>
      </w:r>
      <w:r w:rsidRPr="00320873">
        <w:rPr>
          <w:sz w:val="26"/>
          <w:szCs w:val="26"/>
        </w:rPr>
        <w:t>.12.2019 № 1</w:t>
      </w:r>
      <w:r>
        <w:rPr>
          <w:sz w:val="26"/>
          <w:szCs w:val="26"/>
        </w:rPr>
        <w:t>1</w:t>
      </w:r>
      <w:r w:rsidRPr="00320873">
        <w:rPr>
          <w:sz w:val="26"/>
          <w:szCs w:val="26"/>
        </w:rPr>
        <w:t xml:space="preserve"> «Об утверждении Порядка принятия решения о применении к депутату, главе муниципального образования мер ответственности, предусмотренных частью 7.3-1 статьи 40 Федерального закона «Об общих принципах организации местного самоуправления в Российской Федерации»,</w:t>
      </w:r>
    </w:p>
    <w:p w:rsidR="00872BA7" w:rsidRDefault="00872BA7" w:rsidP="00872BA7">
      <w:pPr>
        <w:widowControl w:val="0"/>
        <w:tabs>
          <w:tab w:val="left" w:pos="0"/>
        </w:tabs>
        <w:ind w:right="-2"/>
        <w:jc w:val="center"/>
        <w:rPr>
          <w:sz w:val="26"/>
          <w:szCs w:val="26"/>
        </w:rPr>
      </w:pPr>
      <w:r w:rsidRPr="00320873">
        <w:rPr>
          <w:sz w:val="26"/>
          <w:szCs w:val="26"/>
        </w:rPr>
        <w:t>в К</w:t>
      </w:r>
      <w:r>
        <w:rPr>
          <w:sz w:val="26"/>
          <w:szCs w:val="26"/>
        </w:rPr>
        <w:t>раснознаменском</w:t>
      </w:r>
      <w:r w:rsidRPr="00320873">
        <w:rPr>
          <w:sz w:val="26"/>
          <w:szCs w:val="26"/>
        </w:rPr>
        <w:t xml:space="preserve"> сельсовете Курьинского района  Алтайского края»</w:t>
      </w:r>
    </w:p>
    <w:p w:rsidR="00872BA7" w:rsidRPr="00320873" w:rsidRDefault="00872BA7" w:rsidP="00872BA7">
      <w:pPr>
        <w:widowControl w:val="0"/>
        <w:tabs>
          <w:tab w:val="left" w:pos="0"/>
        </w:tabs>
        <w:ind w:right="-2"/>
        <w:jc w:val="center"/>
        <w:rPr>
          <w:sz w:val="26"/>
          <w:szCs w:val="26"/>
        </w:rPr>
      </w:pPr>
    </w:p>
    <w:bookmarkEnd w:id="0"/>
    <w:bookmarkEnd w:id="1"/>
    <w:p w:rsidR="00872BA7" w:rsidRPr="00320873" w:rsidRDefault="00872BA7" w:rsidP="00872BA7">
      <w:pPr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Руководствуясь </w:t>
      </w:r>
      <w:r w:rsidRPr="008D1FB3">
        <w:rPr>
          <w:color w:val="000000"/>
          <w:sz w:val="28"/>
          <w:szCs w:val="28"/>
        </w:rPr>
        <w:t>Федеральными</w:t>
      </w:r>
      <w:r>
        <w:rPr>
          <w:color w:val="000000"/>
          <w:sz w:val="28"/>
          <w:szCs w:val="28"/>
        </w:rPr>
        <w:t xml:space="preserve"> </w:t>
      </w:r>
      <w:r w:rsidRPr="008D1FB3">
        <w:rPr>
          <w:color w:val="000000"/>
          <w:sz w:val="28"/>
          <w:szCs w:val="28"/>
        </w:rPr>
        <w:t>законами</w:t>
      </w:r>
      <w:r>
        <w:rPr>
          <w:color w:val="000000"/>
          <w:sz w:val="28"/>
          <w:szCs w:val="28"/>
        </w:rPr>
        <w:t xml:space="preserve"> </w:t>
      </w:r>
      <w:hyperlink r:id="rId7" w:tgtFrame="_blank" w:history="1">
        <w:r w:rsidRPr="008D1FB3">
          <w:rPr>
            <w:rStyle w:val="hyperlink"/>
            <w:sz w:val="28"/>
            <w:szCs w:val="28"/>
          </w:rPr>
          <w:t>от</w:t>
        </w:r>
        <w:r>
          <w:rPr>
            <w:rStyle w:val="hyperlink"/>
            <w:sz w:val="28"/>
            <w:szCs w:val="28"/>
          </w:rPr>
          <w:t xml:space="preserve"> </w:t>
        </w:r>
        <w:r w:rsidRPr="008D1FB3">
          <w:rPr>
            <w:rStyle w:val="hyperlink"/>
            <w:sz w:val="28"/>
            <w:szCs w:val="28"/>
          </w:rPr>
          <w:t>06.10.2003</w:t>
        </w:r>
        <w:r>
          <w:rPr>
            <w:rStyle w:val="hyperlink"/>
            <w:sz w:val="28"/>
            <w:szCs w:val="28"/>
          </w:rPr>
          <w:t xml:space="preserve"> </w:t>
        </w:r>
        <w:r w:rsidRPr="008D1FB3">
          <w:rPr>
            <w:rStyle w:val="hyperlink"/>
            <w:sz w:val="28"/>
            <w:szCs w:val="28"/>
          </w:rPr>
          <w:t>№</w:t>
        </w:r>
        <w:r>
          <w:rPr>
            <w:rStyle w:val="hyperlink"/>
            <w:sz w:val="28"/>
            <w:szCs w:val="28"/>
          </w:rPr>
          <w:t xml:space="preserve"> </w:t>
        </w:r>
        <w:r w:rsidRPr="008D1FB3">
          <w:rPr>
            <w:rStyle w:val="hyperlink"/>
            <w:sz w:val="28"/>
            <w:szCs w:val="28"/>
          </w:rPr>
          <w:t>131-ФЗ</w:t>
        </w:r>
      </w:hyperlink>
      <w:r>
        <w:rPr>
          <w:sz w:val="28"/>
          <w:szCs w:val="28"/>
        </w:rPr>
        <w:t xml:space="preserve"> </w:t>
      </w:r>
      <w:r w:rsidRPr="008D1FB3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8D1FB3">
        <w:rPr>
          <w:sz w:val="28"/>
          <w:szCs w:val="28"/>
        </w:rPr>
        <w:t>общих</w:t>
      </w:r>
      <w:r>
        <w:rPr>
          <w:sz w:val="28"/>
          <w:szCs w:val="28"/>
        </w:rPr>
        <w:t xml:space="preserve"> </w:t>
      </w:r>
      <w:r w:rsidRPr="008D1FB3">
        <w:rPr>
          <w:sz w:val="28"/>
          <w:szCs w:val="28"/>
        </w:rPr>
        <w:t>принципах</w:t>
      </w:r>
      <w:r>
        <w:rPr>
          <w:sz w:val="28"/>
          <w:szCs w:val="28"/>
        </w:rPr>
        <w:t xml:space="preserve"> </w:t>
      </w:r>
      <w:r w:rsidRPr="008D1FB3">
        <w:rPr>
          <w:sz w:val="28"/>
          <w:szCs w:val="28"/>
        </w:rPr>
        <w:t>организации</w:t>
      </w:r>
      <w:r>
        <w:rPr>
          <w:sz w:val="28"/>
          <w:szCs w:val="28"/>
        </w:rPr>
        <w:t xml:space="preserve"> </w:t>
      </w:r>
      <w:r w:rsidRPr="008D1FB3">
        <w:rPr>
          <w:sz w:val="28"/>
          <w:szCs w:val="28"/>
        </w:rPr>
        <w:t>местного</w:t>
      </w:r>
      <w:r>
        <w:rPr>
          <w:sz w:val="28"/>
          <w:szCs w:val="28"/>
        </w:rPr>
        <w:t xml:space="preserve"> </w:t>
      </w:r>
      <w:r w:rsidRPr="008D1FB3">
        <w:rPr>
          <w:sz w:val="28"/>
          <w:szCs w:val="28"/>
        </w:rPr>
        <w:t>самоуправления</w:t>
      </w:r>
      <w:r>
        <w:rPr>
          <w:sz w:val="28"/>
          <w:szCs w:val="28"/>
        </w:rPr>
        <w:t xml:space="preserve"> </w:t>
      </w:r>
      <w:r w:rsidRPr="008D1FB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D1FB3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8D1FB3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hyperlink r:id="rId8" w:tgtFrame="_blank" w:history="1">
        <w:r w:rsidRPr="008D1FB3">
          <w:rPr>
            <w:rStyle w:val="hyperlink"/>
            <w:sz w:val="28"/>
            <w:szCs w:val="28"/>
          </w:rPr>
          <w:t>от</w:t>
        </w:r>
        <w:r>
          <w:rPr>
            <w:rStyle w:val="hyperlink"/>
            <w:sz w:val="28"/>
            <w:szCs w:val="28"/>
          </w:rPr>
          <w:t xml:space="preserve"> </w:t>
        </w:r>
        <w:r w:rsidRPr="008D1FB3">
          <w:rPr>
            <w:rStyle w:val="hyperlink"/>
            <w:sz w:val="28"/>
            <w:szCs w:val="28"/>
          </w:rPr>
          <w:t>25.12.2008</w:t>
        </w:r>
        <w:r>
          <w:rPr>
            <w:rStyle w:val="hyperlink"/>
            <w:sz w:val="28"/>
            <w:szCs w:val="28"/>
          </w:rPr>
          <w:t xml:space="preserve"> </w:t>
        </w:r>
        <w:r w:rsidRPr="008D1FB3">
          <w:rPr>
            <w:rStyle w:val="hyperlink"/>
            <w:sz w:val="28"/>
            <w:szCs w:val="28"/>
          </w:rPr>
          <w:t>№</w:t>
        </w:r>
        <w:r>
          <w:rPr>
            <w:rStyle w:val="hyperlink"/>
            <w:sz w:val="28"/>
            <w:szCs w:val="28"/>
          </w:rPr>
          <w:t xml:space="preserve"> </w:t>
        </w:r>
        <w:r w:rsidRPr="008D1FB3">
          <w:rPr>
            <w:rStyle w:val="hyperlink"/>
            <w:sz w:val="28"/>
            <w:szCs w:val="28"/>
          </w:rPr>
          <w:t>273-ФЗ</w:t>
        </w:r>
      </w:hyperlink>
      <w:r>
        <w:rPr>
          <w:sz w:val="28"/>
          <w:szCs w:val="28"/>
        </w:rPr>
        <w:t xml:space="preserve"> </w:t>
      </w:r>
      <w:r w:rsidRPr="008D1FB3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8D1FB3">
        <w:rPr>
          <w:sz w:val="28"/>
          <w:szCs w:val="28"/>
        </w:rPr>
        <w:t>противодействии</w:t>
      </w:r>
      <w:r>
        <w:rPr>
          <w:sz w:val="28"/>
          <w:szCs w:val="28"/>
        </w:rPr>
        <w:t xml:space="preserve"> </w:t>
      </w:r>
      <w:r w:rsidRPr="008D1FB3">
        <w:rPr>
          <w:sz w:val="28"/>
          <w:szCs w:val="28"/>
        </w:rPr>
        <w:t>коррупции»,</w:t>
      </w:r>
      <w:r>
        <w:rPr>
          <w:sz w:val="28"/>
          <w:szCs w:val="28"/>
        </w:rPr>
        <w:t xml:space="preserve"> </w:t>
      </w:r>
      <w:r w:rsidRPr="00320873">
        <w:rPr>
          <w:sz w:val="28"/>
          <w:szCs w:val="28"/>
        </w:rPr>
        <w:t>Уставом муниципального образования</w:t>
      </w:r>
      <w:r>
        <w:rPr>
          <w:sz w:val="28"/>
          <w:szCs w:val="28"/>
        </w:rPr>
        <w:t xml:space="preserve"> сельское поселение Краснознаменский</w:t>
      </w:r>
      <w:r w:rsidRPr="00320873">
        <w:rPr>
          <w:sz w:val="28"/>
          <w:szCs w:val="28"/>
        </w:rPr>
        <w:t xml:space="preserve"> сельсовет Курьинского района Алтайского края сельский Совет депутатов </w:t>
      </w:r>
      <w:r w:rsidRPr="00320873">
        <w:rPr>
          <w:caps/>
          <w:sz w:val="28"/>
          <w:szCs w:val="28"/>
        </w:rPr>
        <w:t>решил</w:t>
      </w:r>
      <w:r w:rsidRPr="00320873">
        <w:rPr>
          <w:sz w:val="28"/>
          <w:szCs w:val="28"/>
        </w:rPr>
        <w:t>:</w:t>
      </w:r>
    </w:p>
    <w:p w:rsidR="00872BA7" w:rsidRPr="00320873" w:rsidRDefault="00872BA7" w:rsidP="00872BA7">
      <w:pPr>
        <w:widowControl w:val="0"/>
        <w:tabs>
          <w:tab w:val="left" w:pos="9356"/>
        </w:tabs>
        <w:ind w:firstLine="567"/>
        <w:jc w:val="both"/>
        <w:rPr>
          <w:sz w:val="28"/>
          <w:szCs w:val="28"/>
        </w:rPr>
      </w:pPr>
      <w:r w:rsidRPr="00320873">
        <w:rPr>
          <w:sz w:val="28"/>
          <w:szCs w:val="28"/>
        </w:rPr>
        <w:t>1. Внести в решение Совета депутатов от 2</w:t>
      </w:r>
      <w:r>
        <w:rPr>
          <w:sz w:val="28"/>
          <w:szCs w:val="28"/>
        </w:rPr>
        <w:t>6</w:t>
      </w:r>
      <w:r w:rsidRPr="00320873">
        <w:rPr>
          <w:sz w:val="28"/>
          <w:szCs w:val="28"/>
        </w:rPr>
        <w:t>.12.2019 №1</w:t>
      </w:r>
      <w:r>
        <w:rPr>
          <w:sz w:val="28"/>
          <w:szCs w:val="28"/>
        </w:rPr>
        <w:t>1</w:t>
      </w:r>
      <w:r w:rsidRPr="00320873">
        <w:rPr>
          <w:sz w:val="28"/>
          <w:szCs w:val="28"/>
        </w:rPr>
        <w:t xml:space="preserve"> «Об утверждении Порядка принятия решения о применении к депутату, главе муниципального образования мер ответственности, предусмотренных частью 7.3-1 статьи 40 Федерального закона «Об общих принципах организации местного самоуправления в Российской Федерации», в К</w:t>
      </w:r>
      <w:r>
        <w:rPr>
          <w:sz w:val="28"/>
          <w:szCs w:val="28"/>
        </w:rPr>
        <w:t>раснознаменском</w:t>
      </w:r>
      <w:r w:rsidRPr="00320873">
        <w:rPr>
          <w:sz w:val="28"/>
          <w:szCs w:val="28"/>
        </w:rPr>
        <w:t xml:space="preserve"> сельсовете Курьинского района  Алтайского края» следующие изменения:</w:t>
      </w:r>
    </w:p>
    <w:p w:rsidR="00872BA7" w:rsidRPr="00800CDF" w:rsidRDefault="00872BA7" w:rsidP="00872BA7">
      <w:pPr>
        <w:pStyle w:val="af2"/>
        <w:ind w:left="708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800CDF">
        <w:rPr>
          <w:sz w:val="28"/>
          <w:szCs w:val="28"/>
        </w:rPr>
        <w:t xml:space="preserve">Дополнить пункт </w:t>
      </w:r>
      <w:r>
        <w:rPr>
          <w:sz w:val="28"/>
          <w:szCs w:val="28"/>
        </w:rPr>
        <w:t>9</w:t>
      </w:r>
      <w:r w:rsidRPr="00800CDF">
        <w:rPr>
          <w:sz w:val="28"/>
          <w:szCs w:val="28"/>
        </w:rPr>
        <w:t xml:space="preserve"> абзацем следующего содержания:</w:t>
      </w:r>
    </w:p>
    <w:p w:rsidR="00872BA7" w:rsidRPr="00800CDF" w:rsidRDefault="00872BA7" w:rsidP="00872BA7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6C1BE8">
        <w:rPr>
          <w:b/>
          <w:color w:val="000000"/>
          <w:sz w:val="28"/>
          <w:szCs w:val="28"/>
        </w:rPr>
        <w:t>Д</w:t>
      </w:r>
      <w:r w:rsidRPr="006C1BE8">
        <w:rPr>
          <w:sz w:val="28"/>
          <w:szCs w:val="28"/>
        </w:rPr>
        <w:t xml:space="preserve">епутат, </w:t>
      </w:r>
      <w:r>
        <w:rPr>
          <w:sz w:val="28"/>
          <w:szCs w:val="28"/>
        </w:rPr>
        <w:t>глава сельсовета</w:t>
      </w:r>
      <w:r w:rsidRPr="006C1BE8">
        <w:rPr>
          <w:sz w:val="28"/>
          <w:szCs w:val="28"/>
        </w:rPr>
        <w:t xml:space="preserve">, выборное должностное лицо местного самоуправления, иное лицо, замещающее муниципальную должность, 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настоящим  Федеральным законом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</w:t>
      </w:r>
      <w:hyperlink r:id="rId9" w:history="1">
        <w:r w:rsidRPr="006C1BE8">
          <w:rPr>
            <w:color w:val="0000FF"/>
            <w:sz w:val="28"/>
            <w:szCs w:val="28"/>
          </w:rPr>
          <w:t>частями 3</w:t>
        </w:r>
      </w:hyperlink>
      <w:r w:rsidRPr="006C1BE8">
        <w:rPr>
          <w:sz w:val="28"/>
          <w:szCs w:val="28"/>
        </w:rPr>
        <w:t xml:space="preserve"> - </w:t>
      </w:r>
      <w:hyperlink r:id="rId10" w:history="1">
        <w:r w:rsidRPr="006C1BE8">
          <w:rPr>
            <w:color w:val="0000FF"/>
            <w:sz w:val="28"/>
            <w:szCs w:val="28"/>
          </w:rPr>
          <w:t>6 статьи 13</w:t>
        </w:r>
      </w:hyperlink>
      <w:r w:rsidRPr="006C1BE8">
        <w:rPr>
          <w:sz w:val="28"/>
          <w:szCs w:val="28"/>
        </w:rPr>
        <w:t xml:space="preserve"> Федерального закона от 25 декабря 2008 года № 273-ФЗ «О противодействии коррупции</w:t>
      </w:r>
      <w:r>
        <w:rPr>
          <w:sz w:val="28"/>
          <w:szCs w:val="28"/>
        </w:rPr>
        <w:t>.</w:t>
      </w:r>
      <w:r w:rsidRPr="00800CDF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Ф</w:t>
      </w:r>
      <w:r w:rsidRPr="00800CDF">
        <w:rPr>
          <w:color w:val="000000"/>
          <w:sz w:val="28"/>
          <w:szCs w:val="28"/>
          <w:shd w:val="clear" w:color="auto" w:fill="FFFFFF"/>
        </w:rPr>
        <w:t xml:space="preserve">изическое лицо, в отношении которого настоящим Федеральным законом и другими федеральными законами в целях противодействия коррупции установлена дисциплинарная ответственность за несоблюдение ограничений и запретов, требований о предотвращении или об урегулировании конфликта интересов и неисполнение обязанностей, освобождается от указанной </w:t>
      </w:r>
      <w:r w:rsidRPr="00800CDF">
        <w:rPr>
          <w:color w:val="000000"/>
          <w:sz w:val="28"/>
          <w:szCs w:val="28"/>
          <w:shd w:val="clear" w:color="auto" w:fill="FFFFFF"/>
        </w:rPr>
        <w:lastRenderedPageBreak/>
        <w:t>ответственности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 </w:t>
      </w:r>
      <w:hyperlink r:id="rId11" w:anchor="dst337" w:history="1">
        <w:r w:rsidRPr="00800CDF">
          <w:rPr>
            <w:rStyle w:val="af4"/>
            <w:rFonts w:eastAsiaTheme="majorEastAsia"/>
            <w:color w:val="1A0DAB"/>
            <w:shd w:val="clear" w:color="auto" w:fill="FFFFFF"/>
          </w:rPr>
          <w:t>обстоятельств</w:t>
        </w:r>
      </w:hyperlink>
      <w:r w:rsidRPr="00800CDF">
        <w:rPr>
          <w:color w:val="000000"/>
          <w:sz w:val="28"/>
          <w:szCs w:val="28"/>
          <w:shd w:val="clear" w:color="auto" w:fill="FFFFFF"/>
        </w:rPr>
        <w:t> в порядке, предусмотренном настоящей статьей. Соблюдение таких ограничений, запретов и требований, а также исполнение таких обязанностей должно быть обеспечено физическим лицом не позднее чем через один месяц со дня прекращения действия не зависящих от него обстоятельств, препятствующих соблюдению таких ограничений, запретов и требований, а также исполнению таких обязанностей, если иное не установлено федеральными законами</w:t>
      </w:r>
      <w:r w:rsidRPr="00800CDF">
        <w:rPr>
          <w:sz w:val="28"/>
          <w:szCs w:val="28"/>
        </w:rPr>
        <w:t>».</w:t>
      </w:r>
    </w:p>
    <w:p w:rsidR="00872BA7" w:rsidRPr="0003382B" w:rsidRDefault="00872BA7" w:rsidP="00872BA7">
      <w:pPr>
        <w:widowControl w:val="0"/>
        <w:tabs>
          <w:tab w:val="left" w:pos="9356"/>
        </w:tabs>
        <w:ind w:firstLine="567"/>
        <w:jc w:val="both"/>
        <w:rPr>
          <w:sz w:val="28"/>
          <w:szCs w:val="28"/>
        </w:rPr>
      </w:pPr>
      <w:r w:rsidRPr="0003382B">
        <w:rPr>
          <w:sz w:val="28"/>
          <w:szCs w:val="28"/>
        </w:rPr>
        <w:t>2. Опубликовать настоящее решение в Сборнике муниципальных правовых актов.</w:t>
      </w:r>
    </w:p>
    <w:p w:rsidR="00872BA7" w:rsidRPr="0003382B" w:rsidRDefault="00872BA7" w:rsidP="00872BA7">
      <w:pPr>
        <w:widowControl w:val="0"/>
        <w:rPr>
          <w:sz w:val="28"/>
          <w:szCs w:val="28"/>
        </w:rPr>
      </w:pPr>
      <w:r w:rsidRPr="0003382B">
        <w:rPr>
          <w:color w:val="FF0000"/>
          <w:sz w:val="28"/>
          <w:szCs w:val="28"/>
        </w:rPr>
        <w:t xml:space="preserve">        </w:t>
      </w:r>
      <w:r w:rsidRPr="0003382B">
        <w:rPr>
          <w:color w:val="000000"/>
          <w:sz w:val="28"/>
          <w:szCs w:val="28"/>
        </w:rPr>
        <w:t>3.</w:t>
      </w:r>
      <w:r w:rsidRPr="0003382B">
        <w:rPr>
          <w:sz w:val="28"/>
          <w:szCs w:val="28"/>
        </w:rPr>
        <w:t xml:space="preserve"> Контроль за исполнением настоящего решения оставляю за собой.</w:t>
      </w:r>
    </w:p>
    <w:p w:rsidR="00872BA7" w:rsidRDefault="00872BA7" w:rsidP="00872BA7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872BA7" w:rsidRDefault="00872BA7" w:rsidP="00872BA7"/>
    <w:p w:rsidR="00872BA7" w:rsidRDefault="00872BA7" w:rsidP="00872BA7">
      <w:pPr>
        <w:jc w:val="center"/>
        <w:rPr>
          <w:b/>
        </w:rPr>
      </w:pPr>
    </w:p>
    <w:p w:rsidR="00872BA7" w:rsidRPr="00320873" w:rsidRDefault="00872BA7" w:rsidP="00872BA7">
      <w:pPr>
        <w:rPr>
          <w:sz w:val="28"/>
          <w:szCs w:val="28"/>
        </w:rPr>
      </w:pPr>
      <w:r w:rsidRPr="00320873">
        <w:rPr>
          <w:sz w:val="28"/>
          <w:szCs w:val="28"/>
        </w:rPr>
        <w:t xml:space="preserve">Глава сельсовета                                                                             </w:t>
      </w:r>
      <w:r>
        <w:rPr>
          <w:sz w:val="28"/>
          <w:szCs w:val="28"/>
        </w:rPr>
        <w:t xml:space="preserve">    </w:t>
      </w:r>
      <w:r w:rsidRPr="00320873">
        <w:rPr>
          <w:sz w:val="28"/>
          <w:szCs w:val="28"/>
        </w:rPr>
        <w:t xml:space="preserve">   </w:t>
      </w:r>
      <w:r>
        <w:rPr>
          <w:sz w:val="28"/>
          <w:szCs w:val="28"/>
        </w:rPr>
        <w:t>Л.Г. Балахнина</w:t>
      </w:r>
    </w:p>
    <w:p w:rsidR="00872BA7" w:rsidRPr="00A55323" w:rsidRDefault="00872BA7" w:rsidP="00872BA7"/>
    <w:p w:rsidR="00872BA7" w:rsidRDefault="00872BA7" w:rsidP="00872BA7"/>
    <w:p w:rsidR="00872BA7" w:rsidRDefault="00872BA7" w:rsidP="00872BA7">
      <w:pPr>
        <w:jc w:val="center"/>
        <w:rPr>
          <w:b/>
        </w:rPr>
      </w:pPr>
    </w:p>
    <w:p w:rsidR="00947B43" w:rsidRDefault="00947B43" w:rsidP="00872BA7">
      <w:pPr>
        <w:jc w:val="center"/>
        <w:rPr>
          <w:b/>
        </w:rPr>
      </w:pPr>
    </w:p>
    <w:p w:rsidR="00947B43" w:rsidRDefault="00947B43" w:rsidP="00872BA7">
      <w:pPr>
        <w:jc w:val="center"/>
        <w:rPr>
          <w:b/>
        </w:rPr>
      </w:pPr>
    </w:p>
    <w:p w:rsidR="00947B43" w:rsidRDefault="00947B43" w:rsidP="00872BA7">
      <w:pPr>
        <w:jc w:val="center"/>
        <w:rPr>
          <w:b/>
        </w:rPr>
      </w:pPr>
    </w:p>
    <w:p w:rsidR="00947B43" w:rsidRDefault="00947B43" w:rsidP="00872BA7">
      <w:pPr>
        <w:jc w:val="center"/>
        <w:rPr>
          <w:b/>
        </w:rPr>
      </w:pPr>
    </w:p>
    <w:p w:rsidR="00947B43" w:rsidRDefault="00947B43" w:rsidP="00872BA7">
      <w:pPr>
        <w:jc w:val="center"/>
        <w:rPr>
          <w:b/>
        </w:rPr>
      </w:pPr>
    </w:p>
    <w:p w:rsidR="00947B43" w:rsidRDefault="00947B43" w:rsidP="00872BA7">
      <w:pPr>
        <w:jc w:val="center"/>
        <w:rPr>
          <w:b/>
        </w:rPr>
      </w:pPr>
    </w:p>
    <w:p w:rsidR="00947B43" w:rsidRDefault="00947B43" w:rsidP="00872BA7">
      <w:pPr>
        <w:jc w:val="center"/>
        <w:rPr>
          <w:b/>
        </w:rPr>
      </w:pPr>
    </w:p>
    <w:p w:rsidR="00947B43" w:rsidRDefault="00947B43" w:rsidP="00872BA7">
      <w:pPr>
        <w:jc w:val="center"/>
        <w:rPr>
          <w:b/>
        </w:rPr>
      </w:pPr>
    </w:p>
    <w:p w:rsidR="00947B43" w:rsidRDefault="00947B43" w:rsidP="00872BA7">
      <w:pPr>
        <w:jc w:val="center"/>
        <w:rPr>
          <w:b/>
        </w:rPr>
      </w:pPr>
    </w:p>
    <w:p w:rsidR="00947B43" w:rsidRDefault="00947B43" w:rsidP="00872BA7">
      <w:pPr>
        <w:jc w:val="center"/>
        <w:rPr>
          <w:b/>
        </w:rPr>
      </w:pPr>
    </w:p>
    <w:p w:rsidR="00947B43" w:rsidRDefault="00947B43" w:rsidP="00872BA7">
      <w:pPr>
        <w:jc w:val="center"/>
        <w:rPr>
          <w:b/>
        </w:rPr>
      </w:pPr>
    </w:p>
    <w:p w:rsidR="00947B43" w:rsidRDefault="00947B43" w:rsidP="00872BA7">
      <w:pPr>
        <w:jc w:val="center"/>
        <w:rPr>
          <w:b/>
        </w:rPr>
      </w:pPr>
    </w:p>
    <w:p w:rsidR="00947B43" w:rsidRDefault="00947B43" w:rsidP="00872BA7">
      <w:pPr>
        <w:jc w:val="center"/>
        <w:rPr>
          <w:b/>
        </w:rPr>
      </w:pPr>
    </w:p>
    <w:p w:rsidR="00947B43" w:rsidRDefault="00947B43" w:rsidP="00872BA7">
      <w:pPr>
        <w:jc w:val="center"/>
        <w:rPr>
          <w:b/>
        </w:rPr>
      </w:pPr>
    </w:p>
    <w:p w:rsidR="00947B43" w:rsidRDefault="00947B43" w:rsidP="00872BA7">
      <w:pPr>
        <w:jc w:val="center"/>
        <w:rPr>
          <w:b/>
        </w:rPr>
      </w:pPr>
    </w:p>
    <w:p w:rsidR="00947B43" w:rsidRDefault="00947B43" w:rsidP="00872BA7">
      <w:pPr>
        <w:jc w:val="center"/>
        <w:rPr>
          <w:b/>
        </w:rPr>
      </w:pPr>
    </w:p>
    <w:p w:rsidR="00947B43" w:rsidRDefault="00947B43" w:rsidP="00872BA7">
      <w:pPr>
        <w:jc w:val="center"/>
        <w:rPr>
          <w:b/>
        </w:rPr>
      </w:pPr>
    </w:p>
    <w:p w:rsidR="00947B43" w:rsidRDefault="00947B43" w:rsidP="00872BA7">
      <w:pPr>
        <w:jc w:val="center"/>
        <w:rPr>
          <w:b/>
        </w:rPr>
      </w:pPr>
    </w:p>
    <w:p w:rsidR="00947B43" w:rsidRDefault="00947B43" w:rsidP="00872BA7">
      <w:pPr>
        <w:jc w:val="center"/>
        <w:rPr>
          <w:b/>
        </w:rPr>
      </w:pPr>
    </w:p>
    <w:p w:rsidR="00947B43" w:rsidRDefault="00947B43" w:rsidP="00872BA7">
      <w:pPr>
        <w:jc w:val="center"/>
        <w:rPr>
          <w:b/>
        </w:rPr>
      </w:pPr>
    </w:p>
    <w:p w:rsidR="00947B43" w:rsidRDefault="00947B43" w:rsidP="00872BA7">
      <w:pPr>
        <w:jc w:val="center"/>
        <w:rPr>
          <w:b/>
        </w:rPr>
      </w:pPr>
    </w:p>
    <w:p w:rsidR="00947B43" w:rsidRDefault="00947B43" w:rsidP="00872BA7">
      <w:pPr>
        <w:jc w:val="center"/>
        <w:rPr>
          <w:b/>
        </w:rPr>
      </w:pPr>
    </w:p>
    <w:p w:rsidR="00947B43" w:rsidRDefault="00947B43" w:rsidP="00872BA7">
      <w:pPr>
        <w:jc w:val="center"/>
        <w:rPr>
          <w:b/>
        </w:rPr>
      </w:pPr>
    </w:p>
    <w:p w:rsidR="00947B43" w:rsidRDefault="00947B43" w:rsidP="00872BA7">
      <w:pPr>
        <w:jc w:val="center"/>
        <w:rPr>
          <w:b/>
        </w:rPr>
      </w:pPr>
    </w:p>
    <w:p w:rsidR="00947B43" w:rsidRDefault="00947B43" w:rsidP="00872BA7">
      <w:pPr>
        <w:jc w:val="center"/>
        <w:rPr>
          <w:b/>
        </w:rPr>
      </w:pPr>
    </w:p>
    <w:p w:rsidR="00947B43" w:rsidRDefault="00947B43" w:rsidP="00872BA7">
      <w:pPr>
        <w:jc w:val="center"/>
        <w:rPr>
          <w:b/>
        </w:rPr>
      </w:pPr>
    </w:p>
    <w:p w:rsidR="00947B43" w:rsidRDefault="00947B43" w:rsidP="00872BA7">
      <w:pPr>
        <w:jc w:val="center"/>
        <w:rPr>
          <w:b/>
        </w:rPr>
      </w:pPr>
    </w:p>
    <w:p w:rsidR="00947B43" w:rsidRDefault="00947B43" w:rsidP="00872BA7">
      <w:pPr>
        <w:jc w:val="center"/>
        <w:rPr>
          <w:b/>
        </w:rPr>
      </w:pPr>
    </w:p>
    <w:p w:rsidR="00947B43" w:rsidRDefault="00947B43" w:rsidP="00872BA7">
      <w:pPr>
        <w:jc w:val="center"/>
        <w:rPr>
          <w:b/>
        </w:rPr>
      </w:pPr>
    </w:p>
    <w:p w:rsidR="00947B43" w:rsidRDefault="00947B43" w:rsidP="00872BA7">
      <w:pPr>
        <w:jc w:val="center"/>
        <w:rPr>
          <w:b/>
        </w:rPr>
      </w:pPr>
    </w:p>
    <w:p w:rsidR="00872BA7" w:rsidRDefault="00872BA7" w:rsidP="00872BA7"/>
    <w:p w:rsidR="00872BA7" w:rsidRDefault="00872BA7" w:rsidP="00872BA7"/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817"/>
        <w:gridCol w:w="1559"/>
        <w:gridCol w:w="993"/>
        <w:gridCol w:w="3247"/>
        <w:gridCol w:w="539"/>
        <w:gridCol w:w="2416"/>
      </w:tblGrid>
      <w:tr w:rsidR="00872BA7" w:rsidRPr="00D053AF" w:rsidTr="00872BA7">
        <w:trPr>
          <w:trHeight w:val="80"/>
        </w:trPr>
        <w:tc>
          <w:tcPr>
            <w:tcW w:w="9571" w:type="dxa"/>
            <w:gridSpan w:val="6"/>
          </w:tcPr>
          <w:p w:rsidR="00872BA7" w:rsidRPr="00D053AF" w:rsidRDefault="00872BA7" w:rsidP="00872BA7">
            <w:pPr>
              <w:pStyle w:val="a8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D053AF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КРАСНОЗНАМЕНСКИЙ СЕЛЬСКИЙ СОВЕТ ДЕПУТАТОВ</w:t>
            </w:r>
          </w:p>
          <w:p w:rsidR="00872BA7" w:rsidRPr="00D053AF" w:rsidRDefault="00872BA7" w:rsidP="00872BA7">
            <w:pPr>
              <w:pStyle w:val="a8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D053AF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872BA7" w:rsidRPr="00D053AF" w:rsidRDefault="00872BA7" w:rsidP="00872BA7">
            <w:pPr>
              <w:jc w:val="center"/>
              <w:rPr>
                <w:bCs/>
                <w:sz w:val="28"/>
                <w:szCs w:val="28"/>
              </w:rPr>
            </w:pPr>
          </w:p>
          <w:p w:rsidR="00872BA7" w:rsidRPr="00D053AF" w:rsidRDefault="00872BA7" w:rsidP="00872BA7">
            <w:pPr>
              <w:jc w:val="center"/>
              <w:rPr>
                <w:bCs/>
                <w:sz w:val="28"/>
                <w:szCs w:val="28"/>
              </w:rPr>
            </w:pPr>
          </w:p>
          <w:p w:rsidR="00872BA7" w:rsidRPr="00D053AF" w:rsidRDefault="00872BA7" w:rsidP="00872BA7">
            <w:pPr>
              <w:tabs>
                <w:tab w:val="center" w:pos="4677"/>
                <w:tab w:val="left" w:pos="7745"/>
              </w:tabs>
              <w:rPr>
                <w:b/>
                <w:spacing w:val="30"/>
                <w:sz w:val="28"/>
                <w:szCs w:val="28"/>
              </w:rPr>
            </w:pPr>
            <w:r w:rsidRPr="00D053AF">
              <w:rPr>
                <w:b/>
                <w:spacing w:val="30"/>
                <w:sz w:val="28"/>
                <w:szCs w:val="28"/>
              </w:rPr>
              <w:tab/>
              <w:t>РЕШЕНИЕ</w:t>
            </w:r>
            <w:r w:rsidRPr="00D053AF">
              <w:rPr>
                <w:b/>
                <w:spacing w:val="30"/>
                <w:sz w:val="28"/>
                <w:szCs w:val="28"/>
              </w:rPr>
              <w:tab/>
            </w:r>
          </w:p>
          <w:p w:rsidR="00872BA7" w:rsidRPr="00D053AF" w:rsidRDefault="00872BA7" w:rsidP="00872BA7">
            <w:pPr>
              <w:jc w:val="center"/>
              <w:rPr>
                <w:sz w:val="28"/>
                <w:szCs w:val="28"/>
              </w:rPr>
            </w:pPr>
          </w:p>
        </w:tc>
      </w:tr>
      <w:tr w:rsidR="00872BA7" w:rsidRPr="00D053AF" w:rsidTr="00872BA7">
        <w:trPr>
          <w:trHeight w:hRule="exact" w:val="113"/>
        </w:trPr>
        <w:tc>
          <w:tcPr>
            <w:tcW w:w="9571" w:type="dxa"/>
            <w:gridSpan w:val="6"/>
          </w:tcPr>
          <w:p w:rsidR="00872BA7" w:rsidRPr="00D053AF" w:rsidRDefault="00872BA7" w:rsidP="00872BA7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872BA7" w:rsidRPr="00D053AF" w:rsidTr="00872BA7">
        <w:trPr>
          <w:trHeight w:hRule="exact" w:val="340"/>
        </w:trPr>
        <w:tc>
          <w:tcPr>
            <w:tcW w:w="817" w:type="dxa"/>
          </w:tcPr>
          <w:p w:rsidR="00872BA7" w:rsidRPr="00DF1204" w:rsidRDefault="00872BA7" w:rsidP="00872BA7">
            <w:pPr>
              <w:rPr>
                <w:bCs/>
                <w:sz w:val="28"/>
                <w:szCs w:val="28"/>
                <w:u w:val="single"/>
              </w:rPr>
            </w:pPr>
            <w:r w:rsidRPr="00DF1204">
              <w:rPr>
                <w:bCs/>
                <w:sz w:val="28"/>
                <w:szCs w:val="28"/>
                <w:u w:val="single"/>
              </w:rPr>
              <w:t>«30»</w:t>
            </w:r>
          </w:p>
        </w:tc>
        <w:tc>
          <w:tcPr>
            <w:tcW w:w="1559" w:type="dxa"/>
          </w:tcPr>
          <w:p w:rsidR="00872BA7" w:rsidRPr="00DF1204" w:rsidRDefault="00872BA7" w:rsidP="00872BA7">
            <w:pPr>
              <w:rPr>
                <w:bCs/>
                <w:sz w:val="28"/>
                <w:szCs w:val="28"/>
                <w:u w:val="single"/>
              </w:rPr>
            </w:pPr>
            <w:r>
              <w:rPr>
                <w:bCs/>
                <w:sz w:val="28"/>
                <w:szCs w:val="28"/>
                <w:u w:val="single"/>
              </w:rPr>
              <w:t xml:space="preserve">  </w:t>
            </w:r>
            <w:r w:rsidRPr="00DF1204">
              <w:rPr>
                <w:bCs/>
                <w:sz w:val="28"/>
                <w:szCs w:val="28"/>
                <w:u w:val="single"/>
              </w:rPr>
              <w:t>сентября</w:t>
            </w:r>
          </w:p>
        </w:tc>
        <w:tc>
          <w:tcPr>
            <w:tcW w:w="993" w:type="dxa"/>
          </w:tcPr>
          <w:p w:rsidR="00872BA7" w:rsidRPr="0056460D" w:rsidRDefault="00872BA7" w:rsidP="00872BA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6460D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3247" w:type="dxa"/>
          </w:tcPr>
          <w:p w:rsidR="00872BA7" w:rsidRPr="00053DF5" w:rsidRDefault="00872BA7" w:rsidP="00872BA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53D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053DF5">
              <w:rPr>
                <w:rFonts w:ascii="Times New Roman" w:hAnsi="Times New Roman" w:cs="Times New Roman"/>
                <w:sz w:val="28"/>
                <w:szCs w:val="28"/>
              </w:rPr>
              <w:t>с. Краснознаменка</w:t>
            </w:r>
          </w:p>
        </w:tc>
        <w:tc>
          <w:tcPr>
            <w:tcW w:w="539" w:type="dxa"/>
          </w:tcPr>
          <w:p w:rsidR="00872BA7" w:rsidRPr="00D053AF" w:rsidRDefault="00872BA7" w:rsidP="00872BA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2416" w:type="dxa"/>
          </w:tcPr>
          <w:p w:rsidR="00872BA7" w:rsidRPr="00DF1204" w:rsidRDefault="00872BA7" w:rsidP="00872BA7">
            <w:pPr>
              <w:jc w:val="center"/>
              <w:rPr>
                <w:bCs/>
                <w:sz w:val="28"/>
                <w:szCs w:val="28"/>
                <w:u w:val="single"/>
              </w:rPr>
            </w:pPr>
            <w:r w:rsidRPr="00DF1204">
              <w:rPr>
                <w:bCs/>
                <w:sz w:val="28"/>
                <w:szCs w:val="28"/>
                <w:u w:val="single"/>
              </w:rPr>
              <w:t>№ 8</w:t>
            </w:r>
            <w:r>
              <w:rPr>
                <w:bCs/>
                <w:sz w:val="28"/>
                <w:szCs w:val="28"/>
                <w:u w:val="single"/>
              </w:rPr>
              <w:t>__</w:t>
            </w:r>
          </w:p>
        </w:tc>
      </w:tr>
    </w:tbl>
    <w:p w:rsidR="00872BA7" w:rsidRDefault="00872BA7" w:rsidP="00872BA7">
      <w:pPr>
        <w:pStyle w:val="normalweb"/>
        <w:spacing w:before="0" w:beforeAutospacing="0" w:after="0" w:afterAutospacing="0" w:line="240" w:lineRule="exact"/>
        <w:jc w:val="both"/>
        <w:rPr>
          <w:rStyle w:val="strong"/>
          <w:bCs/>
          <w:sz w:val="28"/>
          <w:szCs w:val="28"/>
        </w:rPr>
      </w:pPr>
    </w:p>
    <w:p w:rsidR="00872BA7" w:rsidRDefault="00872BA7" w:rsidP="00872BA7">
      <w:pPr>
        <w:pStyle w:val="normalweb"/>
        <w:spacing w:before="0" w:beforeAutospacing="0" w:after="0" w:afterAutospacing="0" w:line="240" w:lineRule="exact"/>
        <w:jc w:val="center"/>
        <w:rPr>
          <w:rStyle w:val="strong"/>
          <w:bCs/>
          <w:sz w:val="28"/>
          <w:szCs w:val="28"/>
        </w:rPr>
      </w:pPr>
    </w:p>
    <w:p w:rsidR="00872BA7" w:rsidRPr="003B23F6" w:rsidRDefault="00872BA7" w:rsidP="00872BA7">
      <w:pPr>
        <w:pStyle w:val="normalweb"/>
        <w:spacing w:before="0" w:beforeAutospacing="0" w:after="0" w:afterAutospacing="0" w:line="240" w:lineRule="exact"/>
        <w:jc w:val="center"/>
        <w:rPr>
          <w:sz w:val="28"/>
          <w:szCs w:val="28"/>
        </w:rPr>
      </w:pPr>
      <w:r>
        <w:rPr>
          <w:rStyle w:val="strong"/>
          <w:bCs/>
          <w:sz w:val="28"/>
          <w:szCs w:val="28"/>
        </w:rPr>
        <w:t>О внесении изменений в решение Краснознаменского сельского Совета депутатов от 28.12.2021 № 11 «</w:t>
      </w:r>
      <w:r w:rsidRPr="003B23F6">
        <w:rPr>
          <w:rStyle w:val="strong"/>
          <w:bCs/>
          <w:sz w:val="28"/>
          <w:szCs w:val="28"/>
        </w:rPr>
        <w:t xml:space="preserve">Об утверждении Положения о муниципальном контроле в сфере благоустройства на территории муниципального образования </w:t>
      </w:r>
      <w:r>
        <w:rPr>
          <w:rStyle w:val="strong"/>
          <w:bCs/>
          <w:sz w:val="28"/>
          <w:szCs w:val="28"/>
        </w:rPr>
        <w:t>Краснознаменский</w:t>
      </w:r>
      <w:r w:rsidRPr="003B23F6">
        <w:rPr>
          <w:rStyle w:val="strong"/>
          <w:bCs/>
          <w:sz w:val="28"/>
          <w:szCs w:val="28"/>
        </w:rPr>
        <w:t xml:space="preserve"> сельсовет Курьинского района Алтайского края</w:t>
      </w:r>
      <w:r>
        <w:rPr>
          <w:rStyle w:val="strong"/>
          <w:bCs/>
          <w:sz w:val="28"/>
          <w:szCs w:val="28"/>
        </w:rPr>
        <w:t>»</w:t>
      </w:r>
    </w:p>
    <w:p w:rsidR="00872BA7" w:rsidRPr="00B47D15" w:rsidRDefault="00872BA7" w:rsidP="00872BA7">
      <w:pPr>
        <w:pStyle w:val="bodytextindent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</w:p>
    <w:p w:rsidR="00872BA7" w:rsidRDefault="00872BA7" w:rsidP="00872BA7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Рассмотрев протест прокурора Курьинского района от 30.08.2024 № 02-33-2024/73, руководствуясь </w:t>
      </w:r>
      <w:r w:rsidRPr="00B47D15">
        <w:rPr>
          <w:sz w:val="28"/>
          <w:szCs w:val="28"/>
        </w:rPr>
        <w:t>Федеральным</w:t>
      </w:r>
      <w:r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закон</w:t>
      </w:r>
      <w:r>
        <w:rPr>
          <w:sz w:val="28"/>
          <w:szCs w:val="28"/>
        </w:rPr>
        <w:t>о</w:t>
      </w:r>
      <w:r w:rsidRPr="00B47D15">
        <w:rPr>
          <w:sz w:val="28"/>
          <w:szCs w:val="28"/>
        </w:rPr>
        <w:t>м</w:t>
      </w:r>
      <w:r>
        <w:rPr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от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06.10.2003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№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131-ФЗ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общих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принципах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местного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самоуправления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в целях реализации </w:t>
      </w:r>
      <w:r w:rsidRPr="00B47D15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от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31.07.2020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№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248-ФЗ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«О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государственном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контроле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(надзоре)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муниципальном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контроле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Российской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Федерации»,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сельский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Совет</w:t>
      </w:r>
      <w:r>
        <w:rPr>
          <w:color w:val="000000"/>
          <w:sz w:val="28"/>
          <w:szCs w:val="28"/>
        </w:rPr>
        <w:t xml:space="preserve"> народных </w:t>
      </w:r>
      <w:r w:rsidRPr="00B47D15">
        <w:rPr>
          <w:color w:val="000000"/>
          <w:sz w:val="28"/>
          <w:szCs w:val="28"/>
        </w:rPr>
        <w:t>депутатов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РЕШИЛ:</w:t>
      </w:r>
    </w:p>
    <w:p w:rsidR="00872BA7" w:rsidRDefault="00872BA7" w:rsidP="00872BA7">
      <w:pPr>
        <w:pStyle w:val="bodytextindent"/>
        <w:numPr>
          <w:ilvl w:val="0"/>
          <w:numId w:val="13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Пункт 54. Положения изложить в следующей редакции:</w:t>
      </w:r>
    </w:p>
    <w:p w:rsidR="00872BA7" w:rsidRDefault="00872BA7" w:rsidP="00872BA7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490167">
        <w:rPr>
          <w:sz w:val="28"/>
          <w:szCs w:val="28"/>
        </w:rPr>
        <w:t>Внеплановая выездная проверка может проводиться только по согласованию с органами прокуратуры, за исключением случаев ее проведения в соответствии с пунктами 3 - 6 части 1</w:t>
      </w:r>
      <w:r>
        <w:rPr>
          <w:sz w:val="28"/>
          <w:szCs w:val="28"/>
        </w:rPr>
        <w:t>, частью 3</w:t>
      </w:r>
      <w:r w:rsidRPr="00490167">
        <w:rPr>
          <w:sz w:val="28"/>
          <w:szCs w:val="28"/>
        </w:rPr>
        <w:t xml:space="preserve"> статьи 57 и част</w:t>
      </w:r>
      <w:r>
        <w:rPr>
          <w:sz w:val="28"/>
          <w:szCs w:val="28"/>
        </w:rPr>
        <w:t>ями</w:t>
      </w:r>
      <w:r w:rsidRPr="00490167">
        <w:rPr>
          <w:sz w:val="28"/>
          <w:szCs w:val="28"/>
        </w:rPr>
        <w:t xml:space="preserve"> 12</w:t>
      </w:r>
      <w:r>
        <w:rPr>
          <w:sz w:val="28"/>
          <w:szCs w:val="28"/>
        </w:rPr>
        <w:t xml:space="preserve"> и 12.1</w:t>
      </w:r>
      <w:r w:rsidRPr="00490167">
        <w:rPr>
          <w:sz w:val="28"/>
          <w:szCs w:val="28"/>
        </w:rPr>
        <w:t xml:space="preserve"> статьи 66 Федерального закона </w:t>
      </w:r>
      <w:hyperlink r:id="rId12" w:history="1">
        <w:r w:rsidRPr="00490167">
          <w:rPr>
            <w:rStyle w:val="hyperlink"/>
            <w:sz w:val="28"/>
            <w:szCs w:val="28"/>
          </w:rPr>
          <w:t>№ 248-ФЗ</w:t>
        </w:r>
      </w:hyperlink>
      <w:r>
        <w:t>.».</w:t>
      </w:r>
    </w:p>
    <w:p w:rsidR="00872BA7" w:rsidRDefault="00872BA7" w:rsidP="00872BA7">
      <w:pPr>
        <w:pStyle w:val="normalweb"/>
        <w:numPr>
          <w:ilvl w:val="0"/>
          <w:numId w:val="13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 </w:t>
      </w:r>
      <w:r w:rsidRPr="00490167">
        <w:rPr>
          <w:sz w:val="28"/>
          <w:szCs w:val="28"/>
        </w:rPr>
        <w:t xml:space="preserve">72. </w:t>
      </w:r>
      <w:r>
        <w:rPr>
          <w:sz w:val="28"/>
          <w:szCs w:val="28"/>
        </w:rPr>
        <w:t>Положения изложить в следующей редакции:</w:t>
      </w:r>
    </w:p>
    <w:p w:rsidR="00872BA7" w:rsidRDefault="00872BA7" w:rsidP="00872BA7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490167">
        <w:rPr>
          <w:sz w:val="28"/>
          <w:szCs w:val="28"/>
        </w:rPr>
        <w:t>По результатам проведения выездного обследования не могут быть приняты</w:t>
      </w:r>
      <w:r>
        <w:rPr>
          <w:sz w:val="28"/>
          <w:szCs w:val="28"/>
        </w:rPr>
        <w:t xml:space="preserve"> решения, предусмотренные пункто</w:t>
      </w:r>
      <w:r w:rsidRPr="00490167">
        <w:rPr>
          <w:sz w:val="28"/>
          <w:szCs w:val="28"/>
        </w:rPr>
        <w:t xml:space="preserve">м 2 части 2 статьи 90 Федерального закона </w:t>
      </w:r>
      <w:hyperlink r:id="rId13" w:history="1">
        <w:r w:rsidRPr="00490167">
          <w:rPr>
            <w:rStyle w:val="hyperlink"/>
            <w:sz w:val="28"/>
            <w:szCs w:val="28"/>
          </w:rPr>
          <w:t>№ 248-ФЗ</w:t>
        </w:r>
      </w:hyperlink>
      <w:r w:rsidRPr="00490167">
        <w:rPr>
          <w:sz w:val="28"/>
          <w:szCs w:val="28"/>
        </w:rPr>
        <w:t>.</w:t>
      </w:r>
    </w:p>
    <w:p w:rsidR="00872BA7" w:rsidRDefault="00872BA7" w:rsidP="00872BA7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 рамках выездного обследования выявлены признаки нарушений обязательных требований, может быть принято решение о выдаче предписания об устранении выявленных нарушений в порядке, предусмотренном  пунктом 1 части 2 статьи 90</w:t>
      </w:r>
      <w:r w:rsidRPr="003C4832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 xml:space="preserve">Федерального закона </w:t>
      </w:r>
      <w:hyperlink r:id="rId14" w:history="1">
        <w:r w:rsidRPr="00490167">
          <w:rPr>
            <w:rStyle w:val="hyperlink"/>
            <w:sz w:val="28"/>
            <w:szCs w:val="28"/>
          </w:rPr>
          <w:t>№ 248-ФЗ</w:t>
        </w:r>
      </w:hyperlink>
      <w:r>
        <w:t xml:space="preserve">, </w:t>
      </w:r>
      <w:r w:rsidRPr="003C4832">
        <w:rPr>
          <w:sz w:val="28"/>
          <w:szCs w:val="28"/>
        </w:rPr>
        <w:t>в случае указания такой возможности в федеральном законе в виде контроля, законе субъекта Российской Федерации о виде контроля.».</w:t>
      </w:r>
    </w:p>
    <w:p w:rsidR="00872BA7" w:rsidRPr="003C4832" w:rsidRDefault="00872BA7" w:rsidP="00872BA7">
      <w:pPr>
        <w:pStyle w:val="normalweb"/>
        <w:numPr>
          <w:ilvl w:val="0"/>
          <w:numId w:val="1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Опубликовать настоящее решение в сборнике муниципальных правовых актов.</w:t>
      </w:r>
    </w:p>
    <w:p w:rsidR="00872BA7" w:rsidRPr="006C555D" w:rsidRDefault="00872BA7" w:rsidP="00872BA7">
      <w:pPr>
        <w:pStyle w:val="listparagraph0"/>
        <w:numPr>
          <w:ilvl w:val="0"/>
          <w:numId w:val="13"/>
        </w:numPr>
        <w:tabs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  <w:r w:rsidRPr="006C555D">
        <w:rPr>
          <w:sz w:val="28"/>
          <w:szCs w:val="28"/>
        </w:rPr>
        <w:t xml:space="preserve">Контроль за реализацией настоящего решения </w:t>
      </w:r>
      <w:r>
        <w:rPr>
          <w:sz w:val="28"/>
          <w:szCs w:val="28"/>
        </w:rPr>
        <w:t>оставляю за собой</w:t>
      </w:r>
      <w:r w:rsidRPr="006C555D">
        <w:rPr>
          <w:sz w:val="28"/>
          <w:szCs w:val="28"/>
        </w:rPr>
        <w:t>.</w:t>
      </w:r>
    </w:p>
    <w:p w:rsidR="00872BA7" w:rsidRDefault="00872BA7" w:rsidP="00872BA7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72BA7" w:rsidRDefault="00872BA7" w:rsidP="00872BA7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72BA7" w:rsidRPr="00B47D15" w:rsidRDefault="00872BA7" w:rsidP="00872BA7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72BA7" w:rsidRPr="004013CF" w:rsidRDefault="00872BA7" w:rsidP="00872BA7">
      <w:pPr>
        <w:pStyle w:val="title"/>
        <w:spacing w:before="0" w:beforeAutospacing="0" w:after="0" w:afterAutospacing="0"/>
        <w:rPr>
          <w:bCs/>
          <w:sz w:val="28"/>
          <w:szCs w:val="28"/>
        </w:rPr>
      </w:pPr>
      <w:r w:rsidRPr="004013CF">
        <w:rPr>
          <w:bCs/>
          <w:sz w:val="28"/>
          <w:szCs w:val="28"/>
        </w:rPr>
        <w:t xml:space="preserve">Глава сельсовета </w:t>
      </w:r>
      <w:r>
        <w:rPr>
          <w:bCs/>
          <w:sz w:val="28"/>
          <w:szCs w:val="28"/>
        </w:rPr>
        <w:t xml:space="preserve">  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Л.Г. Балахнина</w:t>
      </w:r>
    </w:p>
    <w:p w:rsidR="00872BA7" w:rsidRPr="00B47D15" w:rsidRDefault="00872BA7" w:rsidP="00872BA7">
      <w:pPr>
        <w:pStyle w:val="title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872BA7" w:rsidRDefault="00872BA7" w:rsidP="00872BA7">
      <w:pPr>
        <w:rPr>
          <w:sz w:val="28"/>
          <w:szCs w:val="28"/>
        </w:rPr>
      </w:pPr>
    </w:p>
    <w:p w:rsidR="00FE07DC" w:rsidRDefault="00FE07DC" w:rsidP="00872BA7">
      <w:pPr>
        <w:rPr>
          <w:sz w:val="28"/>
          <w:szCs w:val="28"/>
        </w:rPr>
      </w:pPr>
    </w:p>
    <w:p w:rsidR="00A67804" w:rsidRDefault="00A521F0" w:rsidP="00A67804">
      <w:pPr>
        <w:widowControl w:val="0"/>
        <w:suppressAutoHyphens/>
        <w:jc w:val="center"/>
        <w:rPr>
          <w:rFonts w:eastAsia="Calibri"/>
          <w:color w:val="FF0000"/>
          <w:lang w:eastAsia="en-US"/>
        </w:rPr>
      </w:pPr>
      <w:r w:rsidRPr="00A521F0">
        <w:rPr>
          <w:b/>
          <w:noProof/>
          <w:lang w:eastAsia="en-US"/>
        </w:rPr>
        <w:lastRenderedPageBreak/>
        <w:pict>
          <v:shape id="_x0000_s1028" type="#_x0000_t202" style="position:absolute;left:0;text-align:left;margin-left:418.85pt;margin-top:-36.45pt;width:47.8pt;height:15.25pt;z-index:251660288;mso-width-relative:margin;mso-height-relative:margin" strokecolor="white">
            <v:textbox>
              <w:txbxContent>
                <w:p w:rsidR="00A67804" w:rsidRPr="00EC54F6" w:rsidRDefault="00A67804" w:rsidP="00A67804"/>
              </w:txbxContent>
            </v:textbox>
          </v:shape>
        </w:pict>
      </w:r>
      <w:r w:rsidR="00A67804">
        <w:rPr>
          <w:b/>
        </w:rPr>
        <w:t xml:space="preserve">  </w:t>
      </w:r>
      <w:r w:rsidR="00A67804" w:rsidRPr="00BE5CEA">
        <w:rPr>
          <w:b/>
        </w:rPr>
        <w:t xml:space="preserve"> </w:t>
      </w:r>
      <w:r w:rsidRPr="00A521F0">
        <w:rPr>
          <w:b/>
          <w:noProof/>
          <w:lang w:eastAsia="en-US"/>
        </w:rPr>
        <w:pict>
          <v:shape id="_x0000_s1029" type="#_x0000_t202" style="position:absolute;left:0;text-align:left;margin-left:418.85pt;margin-top:-36.45pt;width:47.8pt;height:15.25pt;z-index:251661312;mso-position-horizontal-relative:text;mso-position-vertical-relative:text;mso-width-relative:margin;mso-height-relative:margin" strokecolor="white">
            <v:textbox>
              <w:txbxContent>
                <w:p w:rsidR="00A67804" w:rsidRPr="00E2250A" w:rsidRDefault="00A67804" w:rsidP="00A67804"/>
              </w:txbxContent>
            </v:textbox>
          </v:shape>
        </w:pict>
      </w:r>
      <w:r w:rsidR="00A67804">
        <w:rPr>
          <w:b/>
        </w:rPr>
        <w:t xml:space="preserve"> </w:t>
      </w:r>
      <w:r w:rsidR="00A67804" w:rsidRPr="00BE5CEA">
        <w:rPr>
          <w:b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6"/>
        <w:gridCol w:w="718"/>
        <w:gridCol w:w="360"/>
        <w:gridCol w:w="1434"/>
        <w:gridCol w:w="1075"/>
        <w:gridCol w:w="2673"/>
        <w:gridCol w:w="539"/>
        <w:gridCol w:w="1594"/>
        <w:gridCol w:w="822"/>
      </w:tblGrid>
      <w:tr w:rsidR="00A67804" w:rsidRPr="00C54674" w:rsidTr="005E31D0">
        <w:trPr>
          <w:trHeight w:val="8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67804" w:rsidRPr="00714BF9" w:rsidRDefault="00A67804" w:rsidP="005E31D0">
            <w:pPr>
              <w:pStyle w:val="a8"/>
              <w:jc w:val="center"/>
              <w:rPr>
                <w:rFonts w:ascii="Times New Roman" w:hAnsi="Times New Roman"/>
                <w:b/>
                <w:spacing w:val="20"/>
                <w:sz w:val="28"/>
                <w:szCs w:val="28"/>
              </w:rPr>
            </w:pPr>
            <w:r w:rsidRPr="00714BF9">
              <w:rPr>
                <w:rFonts w:ascii="Times New Roman" w:hAnsi="Times New Roman"/>
                <w:b/>
                <w:spacing w:val="20"/>
                <w:sz w:val="28"/>
                <w:szCs w:val="28"/>
              </w:rPr>
              <w:t>КРАСНОЗНАМЕНСКИЙ СЕЛЬСКИЙ СОВЕТ ДЕПУТАТОВ</w:t>
            </w:r>
          </w:p>
          <w:p w:rsidR="00A67804" w:rsidRPr="00714BF9" w:rsidRDefault="00A67804" w:rsidP="005E31D0">
            <w:pPr>
              <w:pStyle w:val="a8"/>
              <w:jc w:val="center"/>
              <w:rPr>
                <w:rFonts w:ascii="Times New Roman" w:hAnsi="Times New Roman"/>
                <w:b/>
                <w:spacing w:val="20"/>
                <w:sz w:val="28"/>
                <w:szCs w:val="28"/>
              </w:rPr>
            </w:pPr>
            <w:r w:rsidRPr="00714BF9">
              <w:rPr>
                <w:rFonts w:ascii="Times New Roman" w:hAnsi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A67804" w:rsidRPr="00714BF9" w:rsidRDefault="00A67804" w:rsidP="005E31D0">
            <w:pPr>
              <w:rPr>
                <w:bCs/>
              </w:rPr>
            </w:pPr>
          </w:p>
          <w:p w:rsidR="00A67804" w:rsidRPr="00714BF9" w:rsidRDefault="00A67804" w:rsidP="005E31D0">
            <w:pPr>
              <w:tabs>
                <w:tab w:val="center" w:pos="4677"/>
                <w:tab w:val="left" w:pos="7745"/>
              </w:tabs>
              <w:rPr>
                <w:b/>
                <w:spacing w:val="30"/>
              </w:rPr>
            </w:pPr>
            <w:r w:rsidRPr="00714BF9">
              <w:rPr>
                <w:b/>
                <w:spacing w:val="30"/>
              </w:rPr>
              <w:tab/>
              <w:t>РЕШЕНИЕ</w:t>
            </w:r>
            <w:r w:rsidRPr="00714BF9">
              <w:rPr>
                <w:b/>
                <w:spacing w:val="30"/>
              </w:rPr>
              <w:tab/>
            </w:r>
          </w:p>
          <w:p w:rsidR="00A67804" w:rsidRPr="00C54674" w:rsidRDefault="00A67804" w:rsidP="005E31D0">
            <w:pPr>
              <w:jc w:val="center"/>
            </w:pPr>
          </w:p>
        </w:tc>
      </w:tr>
      <w:tr w:rsidR="00A67804" w:rsidRPr="00C54674" w:rsidTr="005E31D0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67804" w:rsidRPr="00714BF9" w:rsidRDefault="00A67804" w:rsidP="005E31D0">
            <w:pPr>
              <w:jc w:val="center"/>
              <w:rPr>
                <w:b/>
                <w:bCs/>
              </w:rPr>
            </w:pPr>
          </w:p>
        </w:tc>
      </w:tr>
      <w:tr w:rsidR="00A67804" w:rsidRPr="00C54674" w:rsidTr="005E31D0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A67804" w:rsidRPr="00714BF9" w:rsidRDefault="00A67804" w:rsidP="005E31D0">
            <w:pPr>
              <w:jc w:val="center"/>
              <w:rPr>
                <w:bCs/>
              </w:rPr>
            </w:pPr>
            <w:r w:rsidRPr="00714BF9">
              <w:rPr>
                <w:bCs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7804" w:rsidRPr="00714BF9" w:rsidRDefault="00A67804" w:rsidP="005E31D0">
            <w:pPr>
              <w:rPr>
                <w:bCs/>
              </w:rPr>
            </w:pPr>
            <w:r>
              <w:rPr>
                <w:bCs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67804" w:rsidRPr="00714BF9" w:rsidRDefault="00A67804" w:rsidP="005E31D0">
            <w:pPr>
              <w:jc w:val="center"/>
              <w:rPr>
                <w:bCs/>
              </w:rPr>
            </w:pPr>
            <w:r w:rsidRPr="00C54674"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7804" w:rsidRPr="00714BF9" w:rsidRDefault="00A67804" w:rsidP="005E31D0">
            <w:pPr>
              <w:jc w:val="center"/>
              <w:rPr>
                <w:bCs/>
              </w:rPr>
            </w:pPr>
            <w:r>
              <w:rPr>
                <w:bCs/>
              </w:rPr>
              <w:t>сентября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A67804" w:rsidRPr="00714BF9" w:rsidRDefault="00A67804" w:rsidP="005E31D0">
            <w:pPr>
              <w:jc w:val="center"/>
              <w:rPr>
                <w:bCs/>
              </w:rPr>
            </w:pPr>
            <w:r w:rsidRPr="00714BF9">
              <w:rPr>
                <w:bCs/>
              </w:rPr>
              <w:t>2024 г.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A67804" w:rsidRPr="00714BF9" w:rsidRDefault="00A67804" w:rsidP="005E31D0">
            <w:pPr>
              <w:jc w:val="center"/>
              <w:rPr>
                <w:bCs/>
              </w:rPr>
            </w:pPr>
            <w:r w:rsidRPr="00714BF9">
              <w:rPr>
                <w:bCs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A67804" w:rsidRPr="00714BF9" w:rsidRDefault="00A67804" w:rsidP="005E31D0">
            <w:pPr>
              <w:jc w:val="center"/>
              <w:rPr>
                <w:bCs/>
              </w:rPr>
            </w:pPr>
            <w:r w:rsidRPr="00714BF9">
              <w:rPr>
                <w:bCs/>
              </w:rPr>
              <w:t>№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7804" w:rsidRPr="00714BF9" w:rsidRDefault="00A67804" w:rsidP="005E31D0">
            <w:pPr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A67804" w:rsidRPr="00714BF9" w:rsidRDefault="00A67804" w:rsidP="005E31D0">
            <w:pPr>
              <w:jc w:val="center"/>
              <w:rPr>
                <w:bCs/>
              </w:rPr>
            </w:pPr>
          </w:p>
        </w:tc>
      </w:tr>
      <w:tr w:rsidR="00A67804" w:rsidRPr="00C54674" w:rsidTr="005E31D0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A67804" w:rsidRPr="00714BF9" w:rsidRDefault="00A67804" w:rsidP="005E31D0">
            <w:pPr>
              <w:jc w:val="center"/>
              <w:rPr>
                <w:bCs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A67804" w:rsidRPr="00714BF9" w:rsidRDefault="00A67804" w:rsidP="005E31D0">
            <w:pPr>
              <w:jc w:val="center"/>
              <w:rPr>
                <w:bCs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67804" w:rsidRPr="00714BF9" w:rsidRDefault="00A67804" w:rsidP="005E31D0">
            <w:pPr>
              <w:jc w:val="center"/>
              <w:rPr>
                <w:bCs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A67804" w:rsidRPr="00714BF9" w:rsidRDefault="00A67804" w:rsidP="005E31D0">
            <w:pPr>
              <w:jc w:val="center"/>
              <w:rPr>
                <w:bCs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A67804" w:rsidRPr="00714BF9" w:rsidRDefault="00A67804" w:rsidP="005E31D0">
            <w:pPr>
              <w:jc w:val="center"/>
              <w:rPr>
                <w:bCs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A67804" w:rsidRPr="00714BF9" w:rsidRDefault="00A67804" w:rsidP="005E31D0">
            <w:pPr>
              <w:jc w:val="center"/>
              <w:rPr>
                <w:bCs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A67804" w:rsidRPr="00714BF9" w:rsidRDefault="00A67804" w:rsidP="005E31D0">
            <w:pPr>
              <w:jc w:val="center"/>
              <w:rPr>
                <w:bCs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</w:tcPr>
          <w:p w:rsidR="00A67804" w:rsidRPr="00714BF9" w:rsidRDefault="00A67804" w:rsidP="005E31D0">
            <w:pPr>
              <w:jc w:val="center"/>
              <w:rPr>
                <w:bCs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A67804" w:rsidRPr="00714BF9" w:rsidRDefault="00A67804" w:rsidP="005E31D0">
            <w:pPr>
              <w:jc w:val="center"/>
              <w:rPr>
                <w:bCs/>
              </w:rPr>
            </w:pPr>
          </w:p>
        </w:tc>
      </w:tr>
      <w:tr w:rsidR="00A67804" w:rsidRPr="00C54674" w:rsidTr="005E31D0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67804" w:rsidRPr="00714BF9" w:rsidRDefault="00A67804" w:rsidP="005E31D0">
            <w:pPr>
              <w:jc w:val="center"/>
              <w:rPr>
                <w:bCs/>
              </w:rPr>
            </w:pPr>
            <w:r w:rsidRPr="00714BF9">
              <w:rPr>
                <w:bCs/>
              </w:rPr>
              <w:t>с. Краснознаменка</w:t>
            </w:r>
          </w:p>
        </w:tc>
      </w:tr>
      <w:tr w:rsidR="00A67804" w:rsidRPr="00C54674" w:rsidTr="005E31D0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67804" w:rsidRPr="00714BF9" w:rsidRDefault="00A67804" w:rsidP="005E31D0">
            <w:pPr>
              <w:jc w:val="center"/>
              <w:rPr>
                <w:bCs/>
              </w:rPr>
            </w:pPr>
          </w:p>
        </w:tc>
      </w:tr>
      <w:tr w:rsidR="00A67804" w:rsidRPr="00C54674" w:rsidTr="005E31D0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67804" w:rsidRPr="00C54674" w:rsidRDefault="00A67804" w:rsidP="005E31D0">
            <w:pPr>
              <w:jc w:val="center"/>
            </w:pPr>
          </w:p>
        </w:tc>
      </w:tr>
    </w:tbl>
    <w:p w:rsidR="008123DB" w:rsidRDefault="00A67804" w:rsidP="00A71DA5">
      <w:pPr>
        <w:ind w:right="566"/>
        <w:jc w:val="center"/>
      </w:pPr>
      <w:r w:rsidRPr="00A4122A">
        <w:t>О внесении изменений в решение Краснознаменского сельского Совета депутатов Курьинского района Алтайского края от</w:t>
      </w:r>
      <w:r w:rsidR="00FE07DC">
        <w:t xml:space="preserve"> </w:t>
      </w:r>
      <w:r>
        <w:t>01.11</w:t>
      </w:r>
      <w:r w:rsidRPr="00A4122A">
        <w:t xml:space="preserve">.2019 № 9 «О введении земельного налога на территории муниципального образования Краснознаменский сельсовет </w:t>
      </w:r>
    </w:p>
    <w:p w:rsidR="00A67804" w:rsidRPr="00A4122A" w:rsidRDefault="00A67804" w:rsidP="00A71DA5">
      <w:pPr>
        <w:ind w:right="566"/>
        <w:jc w:val="center"/>
      </w:pPr>
      <w:r w:rsidRPr="00A4122A">
        <w:t>Курьинского района Алтайского края»</w:t>
      </w:r>
    </w:p>
    <w:p w:rsidR="00A67804" w:rsidRPr="004C2D42" w:rsidRDefault="00A67804" w:rsidP="00A67804">
      <w:pPr>
        <w:widowControl w:val="0"/>
        <w:suppressAutoHyphens/>
        <w:spacing w:line="240" w:lineRule="exact"/>
        <w:jc w:val="both"/>
      </w:pPr>
    </w:p>
    <w:p w:rsidR="00A67804" w:rsidRPr="00BA3ACF" w:rsidRDefault="00A67804" w:rsidP="00A67804">
      <w:pPr>
        <w:pStyle w:val="af2"/>
        <w:widowControl/>
        <w:ind w:firstLine="709"/>
        <w:rPr>
          <w:rFonts w:eastAsia="Calibri"/>
          <w:szCs w:val="24"/>
          <w:lang w:eastAsia="en-US"/>
        </w:rPr>
      </w:pPr>
      <w:r w:rsidRPr="00BA3ACF">
        <w:rPr>
          <w:rFonts w:eastAsia="Calibri"/>
          <w:szCs w:val="24"/>
          <w:lang w:eastAsia="en-US"/>
        </w:rPr>
        <w:t>В соответствии с  пункт</w:t>
      </w:r>
      <w:r>
        <w:rPr>
          <w:rFonts w:eastAsia="Calibri"/>
          <w:szCs w:val="24"/>
          <w:lang w:eastAsia="en-US"/>
        </w:rPr>
        <w:t>ом</w:t>
      </w:r>
      <w:r w:rsidRPr="00BA3ACF">
        <w:rPr>
          <w:rFonts w:eastAsia="Calibri"/>
          <w:szCs w:val="24"/>
          <w:lang w:eastAsia="en-US"/>
        </w:rPr>
        <w:t xml:space="preserve"> 1 статьи 394 Налогового кодекса Российской Федерации, на основании Устава сельс</w:t>
      </w:r>
      <w:r>
        <w:rPr>
          <w:rFonts w:eastAsia="Calibri"/>
          <w:szCs w:val="24"/>
          <w:lang w:eastAsia="en-US"/>
        </w:rPr>
        <w:t>овета</w:t>
      </w:r>
      <w:r w:rsidRPr="00BA3ACF">
        <w:rPr>
          <w:rFonts w:eastAsia="Calibri"/>
          <w:szCs w:val="24"/>
          <w:lang w:eastAsia="en-US"/>
        </w:rPr>
        <w:t>, Краснознаменский сельский Совет депутатов Курьинского района Алтайского края РЕШИЛ:</w:t>
      </w:r>
    </w:p>
    <w:p w:rsidR="00A67804" w:rsidRPr="00BA3ACF" w:rsidRDefault="00A67804" w:rsidP="00A67804">
      <w:pPr>
        <w:pStyle w:val="af2"/>
        <w:widowControl/>
        <w:ind w:firstLine="709"/>
        <w:rPr>
          <w:rFonts w:eastAsia="Calibri"/>
          <w:szCs w:val="24"/>
          <w:lang w:eastAsia="en-US"/>
        </w:rPr>
      </w:pPr>
      <w:r w:rsidRPr="00BA3ACF">
        <w:rPr>
          <w:rFonts w:eastAsia="Calibri"/>
          <w:szCs w:val="24"/>
          <w:lang w:eastAsia="en-US"/>
        </w:rPr>
        <w:t>1.Внести в решение Краснознаменского сельского Совета депутатов Курьинского района Алтайского края от 01.11.2019 № 9 «О введении земельного налога на территории муниципального образования Краснознаменский сельсовет Курьинского района Алтайского края» следующие изменения:</w:t>
      </w:r>
    </w:p>
    <w:p w:rsidR="00A67804" w:rsidRPr="00BA3ACF" w:rsidRDefault="00A67804" w:rsidP="00A67804">
      <w:pPr>
        <w:pStyle w:val="af2"/>
        <w:widowControl/>
        <w:ind w:firstLine="709"/>
        <w:rPr>
          <w:rFonts w:eastAsia="Calibri"/>
          <w:szCs w:val="24"/>
          <w:lang w:eastAsia="en-US"/>
        </w:rPr>
      </w:pPr>
      <w:r w:rsidRPr="00BA3ACF">
        <w:rPr>
          <w:rFonts w:eastAsia="Calibri"/>
          <w:szCs w:val="24"/>
          <w:lang w:eastAsia="en-US"/>
        </w:rPr>
        <w:t xml:space="preserve"> абзацы </w:t>
      </w:r>
      <w:r>
        <w:rPr>
          <w:rFonts w:eastAsia="Calibri"/>
          <w:szCs w:val="24"/>
          <w:lang w:eastAsia="en-US"/>
        </w:rPr>
        <w:t xml:space="preserve">третий </w:t>
      </w:r>
      <w:r w:rsidRPr="00BA3ACF">
        <w:rPr>
          <w:rFonts w:eastAsia="Calibri"/>
          <w:szCs w:val="24"/>
          <w:lang w:eastAsia="en-US"/>
        </w:rPr>
        <w:t xml:space="preserve"> и </w:t>
      </w:r>
      <w:r>
        <w:rPr>
          <w:rFonts w:eastAsia="Calibri"/>
          <w:szCs w:val="24"/>
          <w:lang w:eastAsia="en-US"/>
        </w:rPr>
        <w:t>четвертый</w:t>
      </w:r>
      <w:r w:rsidRPr="00BA3ACF">
        <w:rPr>
          <w:rFonts w:eastAsia="Calibri"/>
          <w:szCs w:val="24"/>
          <w:lang w:eastAsia="en-US"/>
        </w:rPr>
        <w:t xml:space="preserve"> подпункта 1 пункта 2  изложить в следующей редакции:</w:t>
      </w:r>
    </w:p>
    <w:p w:rsidR="00A67804" w:rsidRPr="00BA3ACF" w:rsidRDefault="00A67804" w:rsidP="00A67804">
      <w:pPr>
        <w:autoSpaceDE w:val="0"/>
        <w:autoSpaceDN w:val="0"/>
        <w:adjustRightInd w:val="0"/>
        <w:ind w:firstLine="540"/>
        <w:jc w:val="both"/>
      </w:pPr>
      <w:r w:rsidRPr="00BA3ACF">
        <w:rPr>
          <w:rFonts w:eastAsia="Calibri"/>
          <w:lang w:eastAsia="en-US"/>
        </w:rPr>
        <w:t xml:space="preserve">« - </w:t>
      </w:r>
      <w:r w:rsidRPr="00BA3ACF">
        <w:t xml:space="preserve">занятых </w:t>
      </w:r>
      <w:hyperlink r:id="rId15" w:history="1">
        <w:r w:rsidRPr="00BA3ACF">
          <w:t>жилищным фондом</w:t>
        </w:r>
      </w:hyperlink>
      <w:r w:rsidRPr="00BA3ACF">
        <w:t xml:space="preserve"> и (или) объектами инженерной инфраструктуры жилищно-коммунального комплекса (за исключением </w:t>
      </w:r>
      <w:hyperlink r:id="rId16" w:history="1">
        <w:r w:rsidRPr="00BA3ACF">
          <w:t>части</w:t>
        </w:r>
      </w:hyperlink>
      <w:r w:rsidRPr="00BA3ACF">
        <w:t xml:space="preserve">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 (за </w:t>
      </w:r>
      <w:hyperlink r:id="rId17" w:history="1">
        <w:r w:rsidRPr="00BA3ACF">
          <w:t>исключением</w:t>
        </w:r>
      </w:hyperlink>
      <w:r w:rsidRPr="00BA3ACF">
        <w:t xml:space="preserve"> указанных в настоящем абзаце земельных участков, приобретенных (предоставленных) для индивидуального жилищного строительства, используемых в предпринимательской деятельности, и земельных участков, кадастровая стоимость каждого из которых превышает 300 миллионов рублей;</w:t>
      </w:r>
    </w:p>
    <w:p w:rsidR="00A67804" w:rsidRPr="00BA3ACF" w:rsidRDefault="00A67804" w:rsidP="00A67804">
      <w:pPr>
        <w:autoSpaceDE w:val="0"/>
        <w:autoSpaceDN w:val="0"/>
        <w:adjustRightInd w:val="0"/>
        <w:ind w:firstLine="540"/>
        <w:jc w:val="both"/>
        <w:rPr>
          <w:rFonts w:eastAsia="Calibri"/>
          <w:lang w:eastAsia="en-US"/>
        </w:rPr>
      </w:pPr>
      <w:r w:rsidRPr="00BA3ACF">
        <w:rPr>
          <w:rFonts w:eastAsia="Calibri"/>
          <w:lang w:eastAsia="en-US"/>
        </w:rPr>
        <w:t xml:space="preserve"> </w:t>
      </w:r>
      <w:r w:rsidRPr="00BA3ACF">
        <w:t xml:space="preserve"> - не используемых в предпринимательской деятельности, приобретенных (предоставленных) для ведения </w:t>
      </w:r>
      <w:hyperlink r:id="rId18" w:history="1">
        <w:r w:rsidRPr="00BA3ACF">
          <w:t>личного подсобного хозяйства</w:t>
        </w:r>
      </w:hyperlink>
      <w:r w:rsidRPr="00BA3ACF">
        <w:t xml:space="preserve">, садоводства или огородничества, а также земельных </w:t>
      </w:r>
      <w:hyperlink r:id="rId19" w:history="1">
        <w:r w:rsidRPr="00BA3ACF">
          <w:t>участков общего назначения</w:t>
        </w:r>
      </w:hyperlink>
      <w:r w:rsidRPr="00BA3ACF">
        <w:t xml:space="preserve">, предусмотренных Федеральным </w:t>
      </w:r>
      <w:hyperlink r:id="rId20" w:history="1">
        <w:r w:rsidRPr="00BA3ACF">
          <w:t>законом</w:t>
        </w:r>
      </w:hyperlink>
      <w:r w:rsidRPr="00BA3ACF">
        <w:t xml:space="preserve"> 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Федерации, за исключением указанных в настоящем абзаце земельных участков, кадастровая стоимость каждого из которых превышает 300 миллионов рублей;</w:t>
      </w:r>
      <w:r w:rsidRPr="00BA3ACF">
        <w:rPr>
          <w:rFonts w:eastAsia="Calibri"/>
          <w:lang w:eastAsia="en-US"/>
        </w:rPr>
        <w:t>».</w:t>
      </w:r>
    </w:p>
    <w:p w:rsidR="00A67804" w:rsidRPr="00BA3ACF" w:rsidRDefault="00A67804" w:rsidP="00A67804">
      <w:pPr>
        <w:autoSpaceDE w:val="0"/>
        <w:autoSpaceDN w:val="0"/>
        <w:adjustRightInd w:val="0"/>
        <w:ind w:firstLine="540"/>
        <w:jc w:val="both"/>
        <w:rPr>
          <w:rFonts w:eastAsia="Calibri"/>
          <w:lang w:eastAsia="en-US"/>
        </w:rPr>
      </w:pPr>
      <w:r w:rsidRPr="00BA3ACF">
        <w:rPr>
          <w:rFonts w:eastAsia="Calibri"/>
          <w:lang w:eastAsia="en-US"/>
        </w:rPr>
        <w:t xml:space="preserve">  2. </w:t>
      </w:r>
      <w:r w:rsidRPr="00BA3ACF">
        <w:t>Настоящее решение  вступает в силу с 01.01.2025, но не ранее чем по истечении одного месяца со дня его официального опубликования.</w:t>
      </w:r>
    </w:p>
    <w:p w:rsidR="00A67804" w:rsidRPr="00BA3ACF" w:rsidRDefault="00A67804" w:rsidP="00A67804">
      <w:pPr>
        <w:pStyle w:val="af2"/>
        <w:widowControl/>
        <w:ind w:firstLine="709"/>
        <w:rPr>
          <w:rFonts w:eastAsia="Calibri"/>
          <w:szCs w:val="24"/>
          <w:lang w:eastAsia="en-US"/>
        </w:rPr>
      </w:pPr>
      <w:r w:rsidRPr="00BA3ACF">
        <w:rPr>
          <w:rFonts w:eastAsia="Calibri"/>
          <w:szCs w:val="24"/>
          <w:lang w:eastAsia="en-US"/>
        </w:rPr>
        <w:t>3. Опубликовать настоящее решение в сборнике муниципальных правовых актов Краснознаменского сельсовета Курьинского района Алтайского края.</w:t>
      </w:r>
    </w:p>
    <w:p w:rsidR="00A67804" w:rsidRPr="00BA3ACF" w:rsidRDefault="00A67804" w:rsidP="00A67804">
      <w:pPr>
        <w:pStyle w:val="af2"/>
        <w:widowControl/>
        <w:spacing w:line="360" w:lineRule="auto"/>
        <w:ind w:firstLine="709"/>
        <w:rPr>
          <w:rFonts w:eastAsia="Calibri"/>
          <w:szCs w:val="24"/>
          <w:lang w:eastAsia="en-US"/>
        </w:rPr>
      </w:pPr>
    </w:p>
    <w:p w:rsidR="00A67804" w:rsidRPr="00BA3ACF" w:rsidRDefault="00A67804" w:rsidP="00A67804">
      <w:pPr>
        <w:widowControl w:val="0"/>
        <w:suppressAutoHyphens/>
        <w:rPr>
          <w:highlight w:val="yellow"/>
        </w:rPr>
      </w:pPr>
    </w:p>
    <w:p w:rsidR="00A67804" w:rsidRPr="00BA3ACF" w:rsidRDefault="00A67804" w:rsidP="00A67804">
      <w:pPr>
        <w:widowControl w:val="0"/>
        <w:suppressAutoHyphens/>
        <w:rPr>
          <w:highlight w:val="yellow"/>
        </w:rPr>
      </w:pPr>
      <w:r w:rsidRPr="00BA3ACF">
        <w:t xml:space="preserve">Глава сельсовета                                                             </w:t>
      </w:r>
      <w:r w:rsidR="00A71DA5">
        <w:t xml:space="preserve">                     </w:t>
      </w:r>
      <w:r w:rsidRPr="00BA3ACF">
        <w:t xml:space="preserve">                       Л.Г. Балахнина</w:t>
      </w:r>
    </w:p>
    <w:p w:rsidR="00C67B5D" w:rsidRDefault="00C67B5D" w:rsidP="00150171">
      <w:pPr>
        <w:rPr>
          <w:color w:val="000000" w:themeColor="text1"/>
        </w:rPr>
      </w:pPr>
    </w:p>
    <w:p w:rsidR="00A67804" w:rsidRDefault="00A67804" w:rsidP="00150171">
      <w:pPr>
        <w:rPr>
          <w:color w:val="000000" w:themeColor="text1"/>
        </w:rPr>
      </w:pPr>
    </w:p>
    <w:p w:rsidR="00CC207F" w:rsidRDefault="00CC207F" w:rsidP="00150171">
      <w:pPr>
        <w:rPr>
          <w:color w:val="000000" w:themeColor="text1"/>
        </w:rPr>
      </w:pPr>
    </w:p>
    <w:p w:rsidR="00CC207F" w:rsidRDefault="00CC207F" w:rsidP="00150171">
      <w:pPr>
        <w:rPr>
          <w:color w:val="000000" w:themeColor="text1"/>
        </w:rPr>
      </w:pPr>
    </w:p>
    <w:p w:rsidR="00A71DA5" w:rsidRDefault="00A71DA5" w:rsidP="00150171">
      <w:pPr>
        <w:rPr>
          <w:color w:val="000000" w:themeColor="text1"/>
        </w:rPr>
      </w:pPr>
    </w:p>
    <w:p w:rsidR="00A71DA5" w:rsidRDefault="00A71DA5" w:rsidP="00150171">
      <w:pPr>
        <w:rPr>
          <w:color w:val="000000" w:themeColor="text1"/>
        </w:rPr>
      </w:pPr>
    </w:p>
    <w:p w:rsidR="00A67804" w:rsidRPr="00957C23" w:rsidRDefault="00A67804" w:rsidP="00A67804">
      <w:pPr>
        <w:widowControl w:val="0"/>
        <w:suppressAutoHyphens/>
        <w:jc w:val="center"/>
        <w:rPr>
          <w:b/>
        </w:rPr>
      </w:pPr>
      <w:r>
        <w:rPr>
          <w:b/>
        </w:rPr>
        <w:lastRenderedPageBreak/>
        <w:t xml:space="preserve">  </w:t>
      </w:r>
      <w:r w:rsidRPr="00BE5CEA">
        <w:rPr>
          <w:b/>
        </w:rPr>
        <w:t xml:space="preserve"> </w:t>
      </w:r>
      <w:r>
        <w:rPr>
          <w:b/>
        </w:rPr>
        <w:t xml:space="preserve"> </w:t>
      </w:r>
      <w:r w:rsidRPr="00BE5CEA">
        <w:rPr>
          <w:b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6"/>
        <w:gridCol w:w="718"/>
        <w:gridCol w:w="360"/>
        <w:gridCol w:w="1434"/>
        <w:gridCol w:w="1075"/>
        <w:gridCol w:w="2673"/>
        <w:gridCol w:w="539"/>
        <w:gridCol w:w="1594"/>
        <w:gridCol w:w="822"/>
      </w:tblGrid>
      <w:tr w:rsidR="00A67804" w:rsidRPr="00C54674" w:rsidTr="005E31D0">
        <w:trPr>
          <w:trHeight w:val="8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67804" w:rsidRPr="00B67537" w:rsidRDefault="00A67804" w:rsidP="005E31D0">
            <w:pPr>
              <w:pStyle w:val="a8"/>
              <w:jc w:val="center"/>
              <w:rPr>
                <w:rFonts w:ascii="Times New Roman" w:hAnsi="Times New Roman"/>
                <w:b/>
                <w:spacing w:val="20"/>
                <w:sz w:val="28"/>
                <w:szCs w:val="28"/>
              </w:rPr>
            </w:pPr>
            <w:r w:rsidRPr="00B67537">
              <w:rPr>
                <w:rFonts w:ascii="Times New Roman" w:hAnsi="Times New Roman"/>
                <w:b/>
                <w:spacing w:val="20"/>
                <w:sz w:val="28"/>
                <w:szCs w:val="28"/>
              </w:rPr>
              <w:t>КРАСНОЗНАМЕНСКИЙ СЕЛЬСКИЙ СОВЕТ ДЕПУТАТОВ</w:t>
            </w:r>
          </w:p>
          <w:p w:rsidR="00A67804" w:rsidRPr="00B67537" w:rsidRDefault="00A67804" w:rsidP="005E31D0">
            <w:pPr>
              <w:pStyle w:val="a8"/>
              <w:jc w:val="center"/>
              <w:rPr>
                <w:rFonts w:ascii="Times New Roman" w:hAnsi="Times New Roman"/>
                <w:b/>
                <w:spacing w:val="20"/>
                <w:sz w:val="28"/>
                <w:szCs w:val="28"/>
              </w:rPr>
            </w:pPr>
            <w:r w:rsidRPr="00B67537">
              <w:rPr>
                <w:rFonts w:ascii="Times New Roman" w:hAnsi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A67804" w:rsidRPr="00B67537" w:rsidRDefault="00A67804" w:rsidP="005E31D0">
            <w:pPr>
              <w:jc w:val="center"/>
              <w:rPr>
                <w:bCs/>
              </w:rPr>
            </w:pPr>
          </w:p>
          <w:p w:rsidR="00A67804" w:rsidRPr="00B67537" w:rsidRDefault="00A67804" w:rsidP="005E31D0">
            <w:pPr>
              <w:jc w:val="center"/>
              <w:rPr>
                <w:bCs/>
              </w:rPr>
            </w:pPr>
          </w:p>
          <w:p w:rsidR="00A67804" w:rsidRPr="00B67537" w:rsidRDefault="00A67804" w:rsidP="005E31D0">
            <w:pPr>
              <w:tabs>
                <w:tab w:val="center" w:pos="4677"/>
                <w:tab w:val="left" w:pos="7745"/>
              </w:tabs>
              <w:rPr>
                <w:b/>
                <w:spacing w:val="30"/>
              </w:rPr>
            </w:pPr>
            <w:r w:rsidRPr="00B67537">
              <w:rPr>
                <w:b/>
                <w:spacing w:val="30"/>
              </w:rPr>
              <w:tab/>
              <w:t>РЕШЕНИЕ</w:t>
            </w:r>
            <w:r w:rsidRPr="00B67537">
              <w:rPr>
                <w:b/>
                <w:spacing w:val="30"/>
              </w:rPr>
              <w:tab/>
            </w:r>
          </w:p>
          <w:p w:rsidR="00A67804" w:rsidRPr="00C54674" w:rsidRDefault="00A67804" w:rsidP="005E31D0">
            <w:pPr>
              <w:jc w:val="center"/>
            </w:pPr>
          </w:p>
        </w:tc>
      </w:tr>
      <w:tr w:rsidR="00A67804" w:rsidRPr="00C54674" w:rsidTr="005E31D0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67804" w:rsidRPr="00B67537" w:rsidRDefault="00A67804" w:rsidP="005E31D0">
            <w:pPr>
              <w:jc w:val="center"/>
              <w:rPr>
                <w:b/>
                <w:bCs/>
              </w:rPr>
            </w:pPr>
          </w:p>
        </w:tc>
      </w:tr>
      <w:tr w:rsidR="00A67804" w:rsidRPr="00C54674" w:rsidTr="005E31D0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A67804" w:rsidRPr="00B67537" w:rsidRDefault="00A67804" w:rsidP="005E31D0">
            <w:pPr>
              <w:jc w:val="center"/>
              <w:rPr>
                <w:bCs/>
              </w:rPr>
            </w:pPr>
            <w:r w:rsidRPr="00B67537">
              <w:rPr>
                <w:bCs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7804" w:rsidRPr="00B67537" w:rsidRDefault="00A67804" w:rsidP="005E31D0">
            <w:pPr>
              <w:rPr>
                <w:bCs/>
              </w:rPr>
            </w:pPr>
            <w:r>
              <w:rPr>
                <w:bCs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67804" w:rsidRPr="00B67537" w:rsidRDefault="00A67804" w:rsidP="005E31D0">
            <w:pPr>
              <w:jc w:val="center"/>
              <w:rPr>
                <w:bCs/>
              </w:rPr>
            </w:pPr>
            <w:r w:rsidRPr="00C54674"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7804" w:rsidRPr="00B67537" w:rsidRDefault="00A67804" w:rsidP="005E31D0">
            <w:pPr>
              <w:jc w:val="center"/>
              <w:rPr>
                <w:bCs/>
              </w:rPr>
            </w:pPr>
            <w:r>
              <w:rPr>
                <w:bCs/>
              </w:rPr>
              <w:t>сентября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A67804" w:rsidRPr="00B67537" w:rsidRDefault="00A67804" w:rsidP="005E31D0">
            <w:pPr>
              <w:jc w:val="center"/>
              <w:rPr>
                <w:bCs/>
              </w:rPr>
            </w:pPr>
            <w:r w:rsidRPr="00B67537">
              <w:rPr>
                <w:bCs/>
              </w:rPr>
              <w:t>2024 г.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A67804" w:rsidRPr="00B67537" w:rsidRDefault="00A67804" w:rsidP="005E31D0">
            <w:pPr>
              <w:jc w:val="center"/>
              <w:rPr>
                <w:bCs/>
              </w:rPr>
            </w:pPr>
            <w:r>
              <w:rPr>
                <w:bCs/>
              </w:rPr>
              <w:t xml:space="preserve">               </w:t>
            </w:r>
            <w:r w:rsidRPr="00B67537">
              <w:rPr>
                <w:bCs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A67804" w:rsidRPr="00B67537" w:rsidRDefault="00A67804" w:rsidP="005E31D0">
            <w:pPr>
              <w:jc w:val="center"/>
              <w:rPr>
                <w:bCs/>
              </w:rPr>
            </w:pPr>
            <w:r w:rsidRPr="00B67537">
              <w:rPr>
                <w:bCs/>
              </w:rPr>
              <w:t>№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7804" w:rsidRPr="00B67537" w:rsidRDefault="00A67804" w:rsidP="005E31D0">
            <w:pPr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A67804" w:rsidRPr="00B67537" w:rsidRDefault="00A67804" w:rsidP="005E31D0">
            <w:pPr>
              <w:jc w:val="center"/>
              <w:rPr>
                <w:bCs/>
              </w:rPr>
            </w:pPr>
          </w:p>
        </w:tc>
      </w:tr>
      <w:tr w:rsidR="00A67804" w:rsidRPr="00C54674" w:rsidTr="005E31D0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A67804" w:rsidRPr="00B67537" w:rsidRDefault="00A67804" w:rsidP="005E31D0">
            <w:pPr>
              <w:jc w:val="center"/>
              <w:rPr>
                <w:bCs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A67804" w:rsidRPr="00B67537" w:rsidRDefault="00A67804" w:rsidP="005E31D0">
            <w:pPr>
              <w:jc w:val="center"/>
              <w:rPr>
                <w:bCs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67804" w:rsidRPr="00B67537" w:rsidRDefault="00A67804" w:rsidP="005E31D0">
            <w:pPr>
              <w:jc w:val="center"/>
              <w:rPr>
                <w:bCs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A67804" w:rsidRPr="00B67537" w:rsidRDefault="00A67804" w:rsidP="005E31D0">
            <w:pPr>
              <w:jc w:val="center"/>
              <w:rPr>
                <w:bCs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A67804" w:rsidRPr="00B67537" w:rsidRDefault="00A67804" w:rsidP="005E31D0">
            <w:pPr>
              <w:jc w:val="center"/>
              <w:rPr>
                <w:bCs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A67804" w:rsidRPr="00B67537" w:rsidRDefault="00A67804" w:rsidP="005E31D0">
            <w:pPr>
              <w:jc w:val="center"/>
              <w:rPr>
                <w:bCs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A67804" w:rsidRPr="00B67537" w:rsidRDefault="00A67804" w:rsidP="005E31D0">
            <w:pPr>
              <w:jc w:val="center"/>
              <w:rPr>
                <w:bCs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</w:tcPr>
          <w:p w:rsidR="00A67804" w:rsidRPr="00B67537" w:rsidRDefault="00A67804" w:rsidP="005E31D0">
            <w:pPr>
              <w:jc w:val="center"/>
              <w:rPr>
                <w:bCs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A67804" w:rsidRPr="00B67537" w:rsidRDefault="00A67804" w:rsidP="005E31D0">
            <w:pPr>
              <w:jc w:val="center"/>
              <w:rPr>
                <w:bCs/>
              </w:rPr>
            </w:pPr>
          </w:p>
        </w:tc>
      </w:tr>
      <w:tr w:rsidR="00A67804" w:rsidRPr="00C54674" w:rsidTr="005E31D0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67804" w:rsidRPr="00B67537" w:rsidRDefault="00A67804" w:rsidP="005E31D0">
            <w:pPr>
              <w:jc w:val="center"/>
              <w:rPr>
                <w:bCs/>
              </w:rPr>
            </w:pPr>
            <w:r w:rsidRPr="00B67537">
              <w:rPr>
                <w:bCs/>
              </w:rPr>
              <w:t>с. Краснознаменка</w:t>
            </w:r>
          </w:p>
        </w:tc>
      </w:tr>
      <w:tr w:rsidR="00A67804" w:rsidRPr="00C54674" w:rsidTr="005E31D0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67804" w:rsidRPr="00B67537" w:rsidRDefault="00A67804" w:rsidP="005E31D0">
            <w:pPr>
              <w:jc w:val="center"/>
              <w:rPr>
                <w:bCs/>
              </w:rPr>
            </w:pPr>
          </w:p>
        </w:tc>
      </w:tr>
      <w:tr w:rsidR="00A67804" w:rsidRPr="00C54674" w:rsidTr="005E31D0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67804" w:rsidRPr="00C54674" w:rsidRDefault="00A67804" w:rsidP="005E31D0">
            <w:pPr>
              <w:jc w:val="center"/>
            </w:pPr>
          </w:p>
        </w:tc>
      </w:tr>
    </w:tbl>
    <w:p w:rsidR="00A67804" w:rsidRPr="004C2D42" w:rsidRDefault="00A67804" w:rsidP="00A67804">
      <w:pPr>
        <w:widowControl w:val="0"/>
        <w:suppressAutoHyphens/>
        <w:spacing w:line="240" w:lineRule="exact"/>
      </w:pPr>
    </w:p>
    <w:p w:rsidR="00A67804" w:rsidRPr="000719C6" w:rsidRDefault="00A67804" w:rsidP="00A67804">
      <w:pPr>
        <w:widowControl w:val="0"/>
        <w:suppressAutoHyphens/>
        <w:spacing w:line="240" w:lineRule="exact"/>
        <w:jc w:val="both"/>
      </w:pPr>
      <w:r w:rsidRPr="004C2D42">
        <w:t>О внесении изменений в решение К</w:t>
      </w:r>
      <w:r>
        <w:t>раснознаменского</w:t>
      </w:r>
      <w:r w:rsidRPr="004C2D42">
        <w:t xml:space="preserve"> сельского Совета</w:t>
      </w:r>
      <w:r>
        <w:t xml:space="preserve"> </w:t>
      </w:r>
      <w:r w:rsidRPr="004C2D42">
        <w:t xml:space="preserve">депутатов Курьинского района Алтайского края от </w:t>
      </w:r>
      <w:r>
        <w:t>25</w:t>
      </w:r>
      <w:r w:rsidRPr="004C2D42">
        <w:t xml:space="preserve">.09.2019 № </w:t>
      </w:r>
      <w:r>
        <w:t xml:space="preserve">7 </w:t>
      </w:r>
      <w:r w:rsidRPr="000719C6">
        <w:t>«О налоге на имущество физических лиц на территории муниципального образования Краснознаменский сельсовет Курьинского района Алтайского края»</w:t>
      </w:r>
    </w:p>
    <w:p w:rsidR="00A67804" w:rsidRPr="004C2D42" w:rsidRDefault="00A67804" w:rsidP="00A67804">
      <w:pPr>
        <w:widowControl w:val="0"/>
        <w:suppressAutoHyphens/>
        <w:spacing w:line="240" w:lineRule="exact"/>
        <w:jc w:val="both"/>
      </w:pPr>
    </w:p>
    <w:p w:rsidR="00A67804" w:rsidRDefault="00A67804" w:rsidP="00A67804">
      <w:pPr>
        <w:pStyle w:val="af2"/>
        <w:widowControl/>
        <w:ind w:firstLine="709"/>
        <w:rPr>
          <w:rFonts w:eastAsia="Calibri"/>
          <w:sz w:val="28"/>
          <w:szCs w:val="28"/>
          <w:lang w:eastAsia="en-US"/>
        </w:rPr>
      </w:pPr>
      <w:r w:rsidRPr="004C2D42">
        <w:rPr>
          <w:rFonts w:eastAsia="Calibri"/>
          <w:sz w:val="28"/>
          <w:szCs w:val="28"/>
          <w:lang w:eastAsia="en-US"/>
        </w:rPr>
        <w:t xml:space="preserve">В соответствии с </w:t>
      </w:r>
      <w:r>
        <w:rPr>
          <w:rFonts w:eastAsia="Calibri"/>
          <w:sz w:val="28"/>
          <w:szCs w:val="28"/>
          <w:lang w:eastAsia="en-US"/>
        </w:rPr>
        <w:t>пунктом 2</w:t>
      </w:r>
      <w:r w:rsidRPr="004C2D42">
        <w:rPr>
          <w:rFonts w:eastAsia="Calibri"/>
          <w:sz w:val="28"/>
          <w:szCs w:val="28"/>
          <w:lang w:eastAsia="en-US"/>
        </w:rPr>
        <w:t xml:space="preserve"> статьи 40</w:t>
      </w:r>
      <w:r>
        <w:rPr>
          <w:rFonts w:eastAsia="Calibri"/>
          <w:sz w:val="28"/>
          <w:szCs w:val="28"/>
          <w:lang w:eastAsia="en-US"/>
        </w:rPr>
        <w:t>6</w:t>
      </w:r>
      <w:r w:rsidRPr="004C2D42">
        <w:rPr>
          <w:rFonts w:eastAsia="Calibri"/>
          <w:sz w:val="28"/>
          <w:szCs w:val="28"/>
          <w:lang w:eastAsia="en-US"/>
        </w:rPr>
        <w:t xml:space="preserve"> Налогового кодекса Российской Федерации, на основании Устава муниципального образования </w:t>
      </w:r>
      <w:r>
        <w:rPr>
          <w:rFonts w:eastAsia="Calibri"/>
          <w:sz w:val="28"/>
          <w:szCs w:val="28"/>
          <w:lang w:eastAsia="en-US"/>
        </w:rPr>
        <w:t xml:space="preserve">сельское поселение </w:t>
      </w:r>
      <w:r w:rsidRPr="004C2D42">
        <w:rPr>
          <w:rFonts w:eastAsia="Calibri"/>
          <w:sz w:val="28"/>
          <w:szCs w:val="28"/>
          <w:lang w:eastAsia="en-US"/>
        </w:rPr>
        <w:t>К</w:t>
      </w:r>
      <w:r>
        <w:rPr>
          <w:rFonts w:eastAsia="Calibri"/>
          <w:sz w:val="28"/>
          <w:szCs w:val="28"/>
          <w:lang w:eastAsia="en-US"/>
        </w:rPr>
        <w:t>раснознаменский</w:t>
      </w:r>
      <w:r w:rsidRPr="004C2D42">
        <w:rPr>
          <w:rFonts w:eastAsia="Calibri"/>
          <w:sz w:val="28"/>
          <w:szCs w:val="28"/>
          <w:lang w:eastAsia="en-US"/>
        </w:rPr>
        <w:t xml:space="preserve"> сельсовет Курьинского района Алтайского края, К</w:t>
      </w:r>
      <w:r>
        <w:rPr>
          <w:rFonts w:eastAsia="Calibri"/>
          <w:sz w:val="28"/>
          <w:szCs w:val="28"/>
          <w:lang w:eastAsia="en-US"/>
        </w:rPr>
        <w:t>раснознаменский</w:t>
      </w:r>
      <w:r w:rsidRPr="004C2D42">
        <w:rPr>
          <w:rFonts w:eastAsia="Calibri"/>
          <w:sz w:val="28"/>
          <w:szCs w:val="28"/>
          <w:lang w:eastAsia="en-US"/>
        </w:rPr>
        <w:t xml:space="preserve"> сельский Совет депутатов Курьинского района Алтайского края РЕШИЛ:</w:t>
      </w:r>
    </w:p>
    <w:p w:rsidR="00A67804" w:rsidRDefault="00A67804" w:rsidP="00A67804">
      <w:pPr>
        <w:pStyle w:val="af2"/>
        <w:widowControl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1.Внести в решение Краснознаменского сельского Совета депутатов Курьинского района Алтайского края от </w:t>
      </w:r>
      <w:r w:rsidRPr="00CE3883">
        <w:rPr>
          <w:rFonts w:eastAsia="Calibri"/>
          <w:sz w:val="28"/>
          <w:szCs w:val="28"/>
          <w:lang w:eastAsia="en-US"/>
        </w:rPr>
        <w:t>25.09.2019 № 7</w:t>
      </w:r>
      <w:r>
        <w:rPr>
          <w:rFonts w:eastAsia="Calibri"/>
          <w:sz w:val="28"/>
          <w:szCs w:val="28"/>
          <w:lang w:eastAsia="en-US"/>
        </w:rPr>
        <w:t xml:space="preserve"> «О налоге на имущество физических лиц на территории муниципального образования Краснознаменский сельсовет Курьинского района Алтайского края» следующие изменения:</w:t>
      </w:r>
    </w:p>
    <w:p w:rsidR="00A67804" w:rsidRDefault="00A67804" w:rsidP="00A67804">
      <w:pPr>
        <w:pStyle w:val="af2"/>
        <w:widowControl/>
        <w:ind w:firstLine="709"/>
        <w:rPr>
          <w:rFonts w:eastAsia="Calibri"/>
          <w:sz w:val="28"/>
          <w:szCs w:val="28"/>
          <w:lang w:eastAsia="en-US"/>
        </w:rPr>
      </w:pPr>
      <w:r w:rsidRPr="00B91961">
        <w:rPr>
          <w:rFonts w:eastAsia="Calibri"/>
          <w:sz w:val="28"/>
          <w:szCs w:val="28"/>
          <w:lang w:eastAsia="en-US"/>
        </w:rPr>
        <w:t>1)</w:t>
      </w:r>
      <w:r w:rsidRPr="00196F74">
        <w:rPr>
          <w:rFonts w:eastAsia="Calibri"/>
          <w:sz w:val="28"/>
          <w:szCs w:val="28"/>
          <w:lang w:eastAsia="en-US"/>
        </w:rPr>
        <w:t xml:space="preserve"> </w:t>
      </w:r>
      <w:r w:rsidRPr="00B91961">
        <w:rPr>
          <w:rFonts w:eastAsia="Calibri"/>
          <w:sz w:val="28"/>
          <w:szCs w:val="28"/>
          <w:lang w:eastAsia="en-US"/>
        </w:rPr>
        <w:t xml:space="preserve">подпункт </w:t>
      </w:r>
      <w:r>
        <w:rPr>
          <w:rFonts w:eastAsia="Calibri"/>
          <w:sz w:val="28"/>
          <w:szCs w:val="28"/>
          <w:lang w:eastAsia="en-US"/>
        </w:rPr>
        <w:t>2</w:t>
      </w:r>
      <w:r w:rsidRPr="00B91961">
        <w:rPr>
          <w:rFonts w:eastAsia="Calibri"/>
          <w:sz w:val="28"/>
          <w:szCs w:val="28"/>
          <w:lang w:eastAsia="en-US"/>
        </w:rPr>
        <w:t xml:space="preserve"> пункта 3 изложить в следующей редакции:</w:t>
      </w:r>
    </w:p>
    <w:p w:rsidR="00A67804" w:rsidRPr="00196F74" w:rsidRDefault="00A67804" w:rsidP="00A67804">
      <w:pPr>
        <w:autoSpaceDE w:val="0"/>
        <w:autoSpaceDN w:val="0"/>
        <w:adjustRightInd w:val="0"/>
        <w:jc w:val="both"/>
      </w:pPr>
      <w:r w:rsidRPr="00B91961">
        <w:rPr>
          <w:rFonts w:eastAsia="Calibri"/>
          <w:lang w:eastAsia="en-US"/>
        </w:rPr>
        <w:t>«</w:t>
      </w:r>
      <w:r w:rsidRPr="00196F74">
        <w:t xml:space="preserve"> </w:t>
      </w:r>
      <w:r>
        <w:t xml:space="preserve">2) 2 процента в отношении </w:t>
      </w:r>
      <w:hyperlink r:id="rId21" w:history="1">
        <w:r w:rsidRPr="00196F74">
          <w:t>объектов</w:t>
        </w:r>
      </w:hyperlink>
      <w:r w:rsidRPr="00196F74">
        <w:t xml:space="preserve"> налогообложения, включенных в перечень, определяемый в соответствии с </w:t>
      </w:r>
      <w:hyperlink r:id="rId22" w:history="1">
        <w:r w:rsidRPr="00196F74">
          <w:t>пунктом 7 статьи 378.2</w:t>
        </w:r>
      </w:hyperlink>
      <w:r w:rsidRPr="00196F74">
        <w:t xml:space="preserve"> налогового Кодекса, в отношении объектов налогообложения, предусмотренных </w:t>
      </w:r>
      <w:hyperlink r:id="rId23" w:history="1">
        <w:r w:rsidRPr="00196F74">
          <w:t>абзацем вторым пункта 10 статьи 378.2</w:t>
        </w:r>
      </w:hyperlink>
      <w:r>
        <w:t xml:space="preserve"> Налогового</w:t>
      </w:r>
      <w:r w:rsidRPr="00196F74">
        <w:t xml:space="preserve"> Кодекса</w:t>
      </w:r>
      <w:r>
        <w:t xml:space="preserve"> Российской Федерации</w:t>
      </w:r>
      <w:r w:rsidRPr="00196F74">
        <w:t>;»</w:t>
      </w:r>
    </w:p>
    <w:p w:rsidR="00A67804" w:rsidRDefault="00A67804" w:rsidP="00A67804">
      <w:pPr>
        <w:autoSpaceDE w:val="0"/>
        <w:autoSpaceDN w:val="0"/>
        <w:adjustRightInd w:val="0"/>
        <w:ind w:firstLine="709"/>
        <w:jc w:val="both"/>
      </w:pPr>
      <w:r w:rsidRPr="00B91961">
        <w:rPr>
          <w:rFonts w:eastAsia="Calibri"/>
          <w:lang w:eastAsia="en-US"/>
        </w:rPr>
        <w:t>2)</w:t>
      </w:r>
      <w:r w:rsidRPr="00D01818">
        <w:t xml:space="preserve"> </w:t>
      </w:r>
      <w:hyperlink r:id="rId24" w:history="1">
        <w:r w:rsidRPr="00D01818">
          <w:t>дополнить</w:t>
        </w:r>
      </w:hyperlink>
      <w:r w:rsidRPr="00D01818">
        <w:t xml:space="preserve"> </w:t>
      </w:r>
      <w:r>
        <w:t>подпунктом 2.1 следующего содержания:</w:t>
      </w:r>
    </w:p>
    <w:p w:rsidR="00A67804" w:rsidRDefault="00A67804" w:rsidP="00A67804">
      <w:pPr>
        <w:autoSpaceDE w:val="0"/>
        <w:autoSpaceDN w:val="0"/>
        <w:adjustRightInd w:val="0"/>
        <w:jc w:val="both"/>
      </w:pPr>
      <w:r>
        <w:t>« 2.1) 2,5 процента в отношении объектов налогообложения, кадастровая стоимость каждого из которых превышает 300 миллионов рублей;».</w:t>
      </w:r>
    </w:p>
    <w:p w:rsidR="00A67804" w:rsidRDefault="00A67804" w:rsidP="00A67804">
      <w:pPr>
        <w:autoSpaceDE w:val="0"/>
        <w:autoSpaceDN w:val="0"/>
        <w:adjustRightInd w:val="0"/>
        <w:jc w:val="both"/>
      </w:pPr>
      <w:r>
        <w:tab/>
        <w:t>2. Настоящее решение  вступает в силу с 01.01.2025, но не ранее чем по истечении одного месяца со дня его официального опубликования.</w:t>
      </w:r>
    </w:p>
    <w:p w:rsidR="00A67804" w:rsidRPr="00086339" w:rsidRDefault="00A67804" w:rsidP="00A67804">
      <w:pPr>
        <w:pStyle w:val="af2"/>
        <w:widowControl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Pr="00B91961">
        <w:rPr>
          <w:rFonts w:eastAsia="Calibri"/>
          <w:sz w:val="28"/>
          <w:szCs w:val="28"/>
          <w:lang w:eastAsia="en-US"/>
        </w:rPr>
        <w:t>.</w:t>
      </w:r>
      <w:r w:rsidRPr="00B671EB">
        <w:rPr>
          <w:rFonts w:eastAsia="Calibri"/>
          <w:lang w:eastAsia="en-US"/>
        </w:rPr>
        <w:t xml:space="preserve"> </w:t>
      </w:r>
      <w:r w:rsidRPr="00B671EB">
        <w:rPr>
          <w:rFonts w:eastAsia="Calibri"/>
          <w:sz w:val="28"/>
          <w:szCs w:val="28"/>
          <w:lang w:eastAsia="en-US"/>
        </w:rPr>
        <w:t>Опубликовать настоящее решение в сборнике муниципальных правовых актов К</w:t>
      </w:r>
      <w:r>
        <w:rPr>
          <w:rFonts w:eastAsia="Calibri"/>
          <w:sz w:val="28"/>
          <w:szCs w:val="28"/>
          <w:lang w:eastAsia="en-US"/>
        </w:rPr>
        <w:t>раснознаменского</w:t>
      </w:r>
      <w:r w:rsidRPr="00B671EB">
        <w:rPr>
          <w:rFonts w:eastAsia="Calibri"/>
          <w:sz w:val="28"/>
          <w:szCs w:val="28"/>
          <w:lang w:eastAsia="en-US"/>
        </w:rPr>
        <w:t xml:space="preserve"> сельсовета Курьинского района Алтайского края.</w:t>
      </w:r>
    </w:p>
    <w:p w:rsidR="00A67804" w:rsidRDefault="00A67804" w:rsidP="00A67804">
      <w:pPr>
        <w:widowControl w:val="0"/>
        <w:suppressAutoHyphens/>
        <w:rPr>
          <w:rFonts w:eastAsia="Calibri"/>
          <w:lang w:eastAsia="en-US"/>
        </w:rPr>
      </w:pPr>
    </w:p>
    <w:p w:rsidR="00A67804" w:rsidRPr="009D27A3" w:rsidRDefault="00A67804" w:rsidP="00A67804">
      <w:pPr>
        <w:widowControl w:val="0"/>
        <w:suppressAutoHyphens/>
        <w:rPr>
          <w:sz w:val="26"/>
          <w:szCs w:val="26"/>
          <w:highlight w:val="yellow"/>
        </w:rPr>
      </w:pPr>
    </w:p>
    <w:p w:rsidR="00A67804" w:rsidRDefault="00A67804" w:rsidP="00A67804">
      <w:pPr>
        <w:widowControl w:val="0"/>
        <w:suppressAutoHyphens/>
        <w:rPr>
          <w:sz w:val="26"/>
          <w:szCs w:val="26"/>
          <w:highlight w:val="yellow"/>
        </w:rPr>
      </w:pPr>
      <w:r w:rsidRPr="00FD7968">
        <w:t xml:space="preserve">Глава сельсовета    </w:t>
      </w:r>
      <w:r>
        <w:t xml:space="preserve">                    </w:t>
      </w:r>
      <w:r w:rsidR="00CC207F">
        <w:t xml:space="preserve">                          </w:t>
      </w:r>
      <w:r>
        <w:t xml:space="preserve">                                                           Л.Г. Балахнина</w:t>
      </w:r>
    </w:p>
    <w:p w:rsidR="00A67804" w:rsidRDefault="00A67804" w:rsidP="00150171">
      <w:pPr>
        <w:rPr>
          <w:color w:val="000000" w:themeColor="text1"/>
        </w:rPr>
      </w:pPr>
    </w:p>
    <w:p w:rsidR="00C67B5D" w:rsidRDefault="00C67B5D" w:rsidP="00150171">
      <w:pPr>
        <w:rPr>
          <w:color w:val="000000" w:themeColor="text1"/>
        </w:rPr>
      </w:pPr>
    </w:p>
    <w:p w:rsidR="00C67B5D" w:rsidRDefault="00C67B5D" w:rsidP="00150171">
      <w:pPr>
        <w:rPr>
          <w:color w:val="000000" w:themeColor="text1"/>
        </w:rPr>
      </w:pPr>
    </w:p>
    <w:p w:rsidR="00C67B5D" w:rsidRDefault="00C67B5D" w:rsidP="00150171">
      <w:pPr>
        <w:rPr>
          <w:color w:val="000000" w:themeColor="text1"/>
        </w:rPr>
      </w:pPr>
    </w:p>
    <w:p w:rsidR="00C67B5D" w:rsidRDefault="00C67B5D" w:rsidP="00150171">
      <w:pPr>
        <w:rPr>
          <w:color w:val="000000" w:themeColor="text1"/>
        </w:rPr>
      </w:pPr>
    </w:p>
    <w:p w:rsidR="00C67B5D" w:rsidRDefault="00C67B5D" w:rsidP="00150171">
      <w:pPr>
        <w:rPr>
          <w:color w:val="000000" w:themeColor="text1"/>
        </w:rPr>
      </w:pPr>
    </w:p>
    <w:p w:rsidR="00C67B5D" w:rsidRDefault="00C67B5D" w:rsidP="00150171">
      <w:pPr>
        <w:rPr>
          <w:color w:val="000000" w:themeColor="text1"/>
        </w:rPr>
      </w:pPr>
    </w:p>
    <w:p w:rsidR="00C67B5D" w:rsidRDefault="00C67B5D" w:rsidP="00150171">
      <w:pPr>
        <w:rPr>
          <w:color w:val="000000" w:themeColor="text1"/>
        </w:rPr>
      </w:pPr>
    </w:p>
    <w:p w:rsidR="00C67B5D" w:rsidRDefault="00C67B5D" w:rsidP="00150171">
      <w:pPr>
        <w:rPr>
          <w:color w:val="000000" w:themeColor="text1"/>
        </w:rPr>
      </w:pPr>
    </w:p>
    <w:p w:rsidR="00C67B5D" w:rsidRDefault="00C67B5D" w:rsidP="00150171">
      <w:pPr>
        <w:rPr>
          <w:color w:val="000000" w:themeColor="text1"/>
        </w:rPr>
      </w:pPr>
    </w:p>
    <w:p w:rsidR="00B541CB" w:rsidRDefault="00B541CB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B541CB" w:rsidRPr="002E7810" w:rsidRDefault="00B541CB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B027A7" w:rsidRPr="002E7810" w:rsidRDefault="00B027A7" w:rsidP="00B027A7">
      <w:pPr>
        <w:pStyle w:val="ConsPlusNormal"/>
        <w:jc w:val="center"/>
        <w:rPr>
          <w:color w:val="000000" w:themeColor="text1"/>
        </w:rPr>
      </w:pPr>
      <w:r w:rsidRPr="002E7810">
        <w:rPr>
          <w:color w:val="000000" w:themeColor="text1"/>
        </w:rPr>
        <w:t>Адрес учредителя: 658322, Алтайский край,</w:t>
      </w:r>
    </w:p>
    <w:p w:rsidR="00B027A7" w:rsidRPr="002E7810" w:rsidRDefault="00B027A7" w:rsidP="00B027A7">
      <w:pPr>
        <w:pStyle w:val="ConsPlusNormal"/>
        <w:spacing w:before="240"/>
        <w:jc w:val="center"/>
        <w:rPr>
          <w:color w:val="000000" w:themeColor="text1"/>
        </w:rPr>
      </w:pPr>
      <w:r w:rsidRPr="002E7810">
        <w:rPr>
          <w:color w:val="000000" w:themeColor="text1"/>
        </w:rPr>
        <w:t>Курьинский район, с. Краснознаменка, улица Коммунистическая, дом 15</w:t>
      </w:r>
    </w:p>
    <w:p w:rsidR="00B027A7" w:rsidRPr="002E7810" w:rsidRDefault="00B027A7" w:rsidP="00B027A7">
      <w:pPr>
        <w:pStyle w:val="ConsPlusNormal"/>
        <w:jc w:val="center"/>
        <w:rPr>
          <w:color w:val="000000" w:themeColor="text1"/>
        </w:rPr>
      </w:pPr>
    </w:p>
    <w:p w:rsidR="00B027A7" w:rsidRPr="002E7810" w:rsidRDefault="00B027A7" w:rsidP="00B027A7">
      <w:pPr>
        <w:pStyle w:val="ConsPlusNormal"/>
        <w:jc w:val="center"/>
        <w:rPr>
          <w:color w:val="000000" w:themeColor="text1"/>
        </w:rPr>
      </w:pPr>
      <w:r w:rsidRPr="002E7810">
        <w:rPr>
          <w:color w:val="000000" w:themeColor="text1"/>
        </w:rPr>
        <w:t>8 (38576) 27342- ответственный секретарь Редакционного Совета</w:t>
      </w:r>
    </w:p>
    <w:p w:rsidR="00B027A7" w:rsidRPr="002E7810" w:rsidRDefault="00B027A7" w:rsidP="00B027A7">
      <w:pPr>
        <w:pStyle w:val="ConsPlusNormal"/>
        <w:jc w:val="center"/>
        <w:rPr>
          <w:color w:val="000000" w:themeColor="text1"/>
        </w:rPr>
      </w:pPr>
    </w:p>
    <w:p w:rsidR="00B027A7" w:rsidRPr="002E7810" w:rsidRDefault="00B027A7" w:rsidP="00B027A7">
      <w:pPr>
        <w:pStyle w:val="ConsPlusNormal"/>
        <w:jc w:val="center"/>
        <w:rPr>
          <w:color w:val="000000" w:themeColor="text1"/>
        </w:rPr>
      </w:pPr>
      <w:r w:rsidRPr="002E7810">
        <w:rPr>
          <w:color w:val="000000" w:themeColor="text1"/>
        </w:rPr>
        <w:t>Тираж 4 экз.</w:t>
      </w:r>
    </w:p>
    <w:p w:rsidR="00B027A7" w:rsidRPr="002E7810" w:rsidRDefault="00B027A7" w:rsidP="00B027A7">
      <w:pPr>
        <w:pStyle w:val="ConsPlusNormal"/>
        <w:jc w:val="center"/>
        <w:rPr>
          <w:color w:val="000000" w:themeColor="text1"/>
        </w:rPr>
      </w:pPr>
    </w:p>
    <w:p w:rsidR="00B027A7" w:rsidRPr="002E7810" w:rsidRDefault="00B027A7" w:rsidP="00B027A7">
      <w:pPr>
        <w:pStyle w:val="ConsPlusNormal"/>
        <w:jc w:val="center"/>
        <w:rPr>
          <w:color w:val="000000" w:themeColor="text1"/>
        </w:rPr>
      </w:pPr>
      <w:r w:rsidRPr="002E7810">
        <w:rPr>
          <w:color w:val="000000" w:themeColor="text1"/>
        </w:rPr>
        <w:t>Распространяется бесплатно</w:t>
      </w:r>
    </w:p>
    <w:p w:rsidR="00B027A7" w:rsidRPr="002E7810" w:rsidRDefault="00B027A7" w:rsidP="00B027A7">
      <w:pPr>
        <w:rPr>
          <w:color w:val="000000" w:themeColor="text1"/>
        </w:rPr>
      </w:pPr>
    </w:p>
    <w:p w:rsidR="00B027A7" w:rsidRPr="002E7810" w:rsidRDefault="00B027A7" w:rsidP="00143D13">
      <w:pPr>
        <w:pStyle w:val="aa"/>
        <w:rPr>
          <w:color w:val="000000" w:themeColor="text1"/>
        </w:rPr>
      </w:pPr>
    </w:p>
    <w:sectPr w:rsidR="00B027A7" w:rsidRPr="002E7810" w:rsidSect="00150171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7128" w:rsidRDefault="009A7128" w:rsidP="0072390A">
      <w:pPr>
        <w:pStyle w:val="ConsPlusNormal"/>
      </w:pPr>
      <w:r>
        <w:separator/>
      </w:r>
    </w:p>
  </w:endnote>
  <w:endnote w:type="continuationSeparator" w:id="0">
    <w:p w:rsidR="009A7128" w:rsidRDefault="009A7128" w:rsidP="0072390A">
      <w:pPr>
        <w:pStyle w:val="ConsPlusNormal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BA7" w:rsidRDefault="00872BA7">
    <w:pPr>
      <w:pStyle w:val="af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BA7" w:rsidRDefault="00872BA7">
    <w:pPr>
      <w:pStyle w:val="af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BA7" w:rsidRDefault="00872BA7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7128" w:rsidRDefault="009A7128" w:rsidP="0072390A">
      <w:pPr>
        <w:pStyle w:val="ConsPlusNormal"/>
      </w:pPr>
      <w:r>
        <w:separator/>
      </w:r>
    </w:p>
  </w:footnote>
  <w:footnote w:type="continuationSeparator" w:id="0">
    <w:p w:rsidR="009A7128" w:rsidRDefault="009A7128" w:rsidP="0072390A">
      <w:pPr>
        <w:pStyle w:val="ConsPlusNormal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BA7" w:rsidRDefault="00872BA7">
    <w:pPr>
      <w:pStyle w:val="ad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BA7" w:rsidRDefault="00872BA7">
    <w:pPr>
      <w:pStyle w:val="ad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BA7" w:rsidRDefault="00872BA7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54ACD2"/>
    <w:lvl w:ilvl="0">
      <w:numFmt w:val="bullet"/>
      <w:lvlText w:val="*"/>
      <w:lvlJc w:val="left"/>
    </w:lvl>
  </w:abstractNum>
  <w:abstractNum w:abstractNumId="1">
    <w:nsid w:val="38E61A1E"/>
    <w:multiLevelType w:val="multilevel"/>
    <w:tmpl w:val="4AC6EF2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7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25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32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9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6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53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61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8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</w:abstractNum>
  <w:abstractNum w:abstractNumId="2">
    <w:nsid w:val="3C596906"/>
    <w:multiLevelType w:val="singleLevel"/>
    <w:tmpl w:val="95683BAE"/>
    <w:lvl w:ilvl="0">
      <w:start w:val="2"/>
      <w:numFmt w:val="decimal"/>
      <w:lvlText w:val="5.%1."/>
      <w:legacy w:legacy="1" w:legacySpace="0" w:legacyIndent="513"/>
      <w:lvlJc w:val="left"/>
      <w:rPr>
        <w:rFonts w:ascii="Times New Roman" w:hAnsi="Times New Roman" w:cs="Times New Roman" w:hint="default"/>
      </w:rPr>
    </w:lvl>
  </w:abstractNum>
  <w:abstractNum w:abstractNumId="3">
    <w:nsid w:val="47595741"/>
    <w:multiLevelType w:val="singleLevel"/>
    <w:tmpl w:val="4E20A88C"/>
    <w:lvl w:ilvl="0">
      <w:start w:val="1"/>
      <w:numFmt w:val="decimal"/>
      <w:lvlText w:val="7.%1."/>
      <w:legacy w:legacy="1" w:legacySpace="0" w:legacyIndent="514"/>
      <w:lvlJc w:val="left"/>
      <w:rPr>
        <w:rFonts w:ascii="Times New Roman" w:hAnsi="Times New Roman" w:cs="Times New Roman" w:hint="default"/>
      </w:rPr>
    </w:lvl>
  </w:abstractNum>
  <w:abstractNum w:abstractNumId="4">
    <w:nsid w:val="48871E1B"/>
    <w:multiLevelType w:val="singleLevel"/>
    <w:tmpl w:val="47B41ADA"/>
    <w:lvl w:ilvl="0">
      <w:start w:val="1"/>
      <w:numFmt w:val="decimal"/>
      <w:lvlText w:val="10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5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6">
    <w:nsid w:val="5EEC5B83"/>
    <w:multiLevelType w:val="hybridMultilevel"/>
    <w:tmpl w:val="F3DC0886"/>
    <w:lvl w:ilvl="0" w:tplc="58DE966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D1512FD"/>
    <w:multiLevelType w:val="hybridMultilevel"/>
    <w:tmpl w:val="E6D64ED0"/>
    <w:lvl w:ilvl="0" w:tplc="FE92C34E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710512F7"/>
    <w:multiLevelType w:val="multilevel"/>
    <w:tmpl w:val="114ACA8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="Times New Roman" w:hint="default"/>
      </w:r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5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2"/>
  </w:num>
  <w:num w:numId="11">
    <w:abstractNumId w:val="3"/>
  </w:num>
  <w:num w:numId="12">
    <w:abstractNumId w:val="4"/>
  </w:num>
  <w:num w:numId="13">
    <w:abstractNumId w:val="6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50171"/>
    <w:rsid w:val="0001444F"/>
    <w:rsid w:val="000378DB"/>
    <w:rsid w:val="0005413B"/>
    <w:rsid w:val="00065132"/>
    <w:rsid w:val="00066AD8"/>
    <w:rsid w:val="00070DF9"/>
    <w:rsid w:val="00073FAD"/>
    <w:rsid w:val="00083C06"/>
    <w:rsid w:val="000C6CFD"/>
    <w:rsid w:val="000E400B"/>
    <w:rsid w:val="001033B7"/>
    <w:rsid w:val="001249EF"/>
    <w:rsid w:val="001260F6"/>
    <w:rsid w:val="00135AB3"/>
    <w:rsid w:val="00143D13"/>
    <w:rsid w:val="00150171"/>
    <w:rsid w:val="00154C12"/>
    <w:rsid w:val="0015774C"/>
    <w:rsid w:val="00165767"/>
    <w:rsid w:val="00171004"/>
    <w:rsid w:val="00176ADF"/>
    <w:rsid w:val="001A4F21"/>
    <w:rsid w:val="001B26B2"/>
    <w:rsid w:val="001D3630"/>
    <w:rsid w:val="001F3E66"/>
    <w:rsid w:val="001F7DA6"/>
    <w:rsid w:val="0021217A"/>
    <w:rsid w:val="00225670"/>
    <w:rsid w:val="00240347"/>
    <w:rsid w:val="00240C71"/>
    <w:rsid w:val="00252BBC"/>
    <w:rsid w:val="002607C9"/>
    <w:rsid w:val="00263C8B"/>
    <w:rsid w:val="00266693"/>
    <w:rsid w:val="002669CC"/>
    <w:rsid w:val="00266E28"/>
    <w:rsid w:val="00276055"/>
    <w:rsid w:val="00276E74"/>
    <w:rsid w:val="002774D5"/>
    <w:rsid w:val="0029214E"/>
    <w:rsid w:val="0029612D"/>
    <w:rsid w:val="002B2160"/>
    <w:rsid w:val="002C23D4"/>
    <w:rsid w:val="002C58C4"/>
    <w:rsid w:val="002D3CF4"/>
    <w:rsid w:val="002E7810"/>
    <w:rsid w:val="002F76BB"/>
    <w:rsid w:val="00315368"/>
    <w:rsid w:val="003228D0"/>
    <w:rsid w:val="00343F93"/>
    <w:rsid w:val="00365491"/>
    <w:rsid w:val="00374144"/>
    <w:rsid w:val="003828E6"/>
    <w:rsid w:val="00387062"/>
    <w:rsid w:val="003A1E7B"/>
    <w:rsid w:val="003C14FD"/>
    <w:rsid w:val="003C4D11"/>
    <w:rsid w:val="003D48A3"/>
    <w:rsid w:val="003D53DE"/>
    <w:rsid w:val="003E2028"/>
    <w:rsid w:val="003F472B"/>
    <w:rsid w:val="00407709"/>
    <w:rsid w:val="00410285"/>
    <w:rsid w:val="004132BD"/>
    <w:rsid w:val="00433E12"/>
    <w:rsid w:val="00466DFA"/>
    <w:rsid w:val="00470458"/>
    <w:rsid w:val="0049078E"/>
    <w:rsid w:val="0049724B"/>
    <w:rsid w:val="004A7D8B"/>
    <w:rsid w:val="004B7A96"/>
    <w:rsid w:val="004D168E"/>
    <w:rsid w:val="004D23D2"/>
    <w:rsid w:val="004D6C79"/>
    <w:rsid w:val="004F6DDF"/>
    <w:rsid w:val="00500233"/>
    <w:rsid w:val="00515294"/>
    <w:rsid w:val="005334FF"/>
    <w:rsid w:val="00540C54"/>
    <w:rsid w:val="0054610B"/>
    <w:rsid w:val="00551FE4"/>
    <w:rsid w:val="00555B45"/>
    <w:rsid w:val="00566519"/>
    <w:rsid w:val="005703E2"/>
    <w:rsid w:val="005769D7"/>
    <w:rsid w:val="0058190E"/>
    <w:rsid w:val="005865E5"/>
    <w:rsid w:val="00595234"/>
    <w:rsid w:val="005961EF"/>
    <w:rsid w:val="005972D6"/>
    <w:rsid w:val="005979A6"/>
    <w:rsid w:val="005C0FCD"/>
    <w:rsid w:val="005C4072"/>
    <w:rsid w:val="005C5472"/>
    <w:rsid w:val="005D2121"/>
    <w:rsid w:val="005D78EE"/>
    <w:rsid w:val="005E2DA6"/>
    <w:rsid w:val="005E52D7"/>
    <w:rsid w:val="005F0F76"/>
    <w:rsid w:val="005F4777"/>
    <w:rsid w:val="0060132B"/>
    <w:rsid w:val="006137B8"/>
    <w:rsid w:val="00616E31"/>
    <w:rsid w:val="006240AE"/>
    <w:rsid w:val="00627CAC"/>
    <w:rsid w:val="0067434D"/>
    <w:rsid w:val="00680EDE"/>
    <w:rsid w:val="00693080"/>
    <w:rsid w:val="00693446"/>
    <w:rsid w:val="006A77D5"/>
    <w:rsid w:val="006C03FA"/>
    <w:rsid w:val="006D56C5"/>
    <w:rsid w:val="006E56A1"/>
    <w:rsid w:val="006F5187"/>
    <w:rsid w:val="0070135F"/>
    <w:rsid w:val="007215A0"/>
    <w:rsid w:val="007220FC"/>
    <w:rsid w:val="0072390A"/>
    <w:rsid w:val="0073548F"/>
    <w:rsid w:val="00742784"/>
    <w:rsid w:val="0077649E"/>
    <w:rsid w:val="007B0C24"/>
    <w:rsid w:val="007B3EFB"/>
    <w:rsid w:val="007B6186"/>
    <w:rsid w:val="007D028A"/>
    <w:rsid w:val="007F3A53"/>
    <w:rsid w:val="008123DB"/>
    <w:rsid w:val="00817C1C"/>
    <w:rsid w:val="00823D56"/>
    <w:rsid w:val="00825C1B"/>
    <w:rsid w:val="0083499A"/>
    <w:rsid w:val="00872BA7"/>
    <w:rsid w:val="008750AB"/>
    <w:rsid w:val="00882F50"/>
    <w:rsid w:val="008946D9"/>
    <w:rsid w:val="008A46E2"/>
    <w:rsid w:val="008A75EF"/>
    <w:rsid w:val="008C66FC"/>
    <w:rsid w:val="00903E45"/>
    <w:rsid w:val="00911355"/>
    <w:rsid w:val="009163D0"/>
    <w:rsid w:val="00946079"/>
    <w:rsid w:val="00947B43"/>
    <w:rsid w:val="009543C1"/>
    <w:rsid w:val="009849E4"/>
    <w:rsid w:val="00997BBA"/>
    <w:rsid w:val="009A06D2"/>
    <w:rsid w:val="009A7128"/>
    <w:rsid w:val="009C3505"/>
    <w:rsid w:val="009C46DA"/>
    <w:rsid w:val="009C5849"/>
    <w:rsid w:val="009C6CBA"/>
    <w:rsid w:val="009D2877"/>
    <w:rsid w:val="009E2697"/>
    <w:rsid w:val="009F1624"/>
    <w:rsid w:val="009F2AEB"/>
    <w:rsid w:val="00A02F5D"/>
    <w:rsid w:val="00A26F11"/>
    <w:rsid w:val="00A31E0F"/>
    <w:rsid w:val="00A4703B"/>
    <w:rsid w:val="00A521F0"/>
    <w:rsid w:val="00A67804"/>
    <w:rsid w:val="00A71DA5"/>
    <w:rsid w:val="00A865F6"/>
    <w:rsid w:val="00A91697"/>
    <w:rsid w:val="00A918DE"/>
    <w:rsid w:val="00A93B70"/>
    <w:rsid w:val="00AA665A"/>
    <w:rsid w:val="00AD2752"/>
    <w:rsid w:val="00AD4BAE"/>
    <w:rsid w:val="00B01731"/>
    <w:rsid w:val="00B027A7"/>
    <w:rsid w:val="00B02C0C"/>
    <w:rsid w:val="00B044E1"/>
    <w:rsid w:val="00B05402"/>
    <w:rsid w:val="00B07B45"/>
    <w:rsid w:val="00B1662C"/>
    <w:rsid w:val="00B21D6A"/>
    <w:rsid w:val="00B367D1"/>
    <w:rsid w:val="00B4094D"/>
    <w:rsid w:val="00B46DD1"/>
    <w:rsid w:val="00B541CB"/>
    <w:rsid w:val="00B64D0B"/>
    <w:rsid w:val="00B86CB9"/>
    <w:rsid w:val="00B95A94"/>
    <w:rsid w:val="00BB6378"/>
    <w:rsid w:val="00BC04F9"/>
    <w:rsid w:val="00BC3A66"/>
    <w:rsid w:val="00BF1331"/>
    <w:rsid w:val="00BF1551"/>
    <w:rsid w:val="00BF66B2"/>
    <w:rsid w:val="00BF6C6D"/>
    <w:rsid w:val="00BF6CD5"/>
    <w:rsid w:val="00C1093D"/>
    <w:rsid w:val="00C109AE"/>
    <w:rsid w:val="00C27C08"/>
    <w:rsid w:val="00C3366A"/>
    <w:rsid w:val="00C469EC"/>
    <w:rsid w:val="00C63A2F"/>
    <w:rsid w:val="00C65088"/>
    <w:rsid w:val="00C65438"/>
    <w:rsid w:val="00C65FD8"/>
    <w:rsid w:val="00C67B5D"/>
    <w:rsid w:val="00C8557D"/>
    <w:rsid w:val="00CC207F"/>
    <w:rsid w:val="00CC7BBF"/>
    <w:rsid w:val="00CD0B9B"/>
    <w:rsid w:val="00CD7D61"/>
    <w:rsid w:val="00D00EBE"/>
    <w:rsid w:val="00D028F2"/>
    <w:rsid w:val="00D2140F"/>
    <w:rsid w:val="00D2670F"/>
    <w:rsid w:val="00D324AA"/>
    <w:rsid w:val="00D42F3A"/>
    <w:rsid w:val="00D66756"/>
    <w:rsid w:val="00D85C2A"/>
    <w:rsid w:val="00D85CC9"/>
    <w:rsid w:val="00D875EF"/>
    <w:rsid w:val="00D9209D"/>
    <w:rsid w:val="00D928A4"/>
    <w:rsid w:val="00DA3F84"/>
    <w:rsid w:val="00DC66AF"/>
    <w:rsid w:val="00E34301"/>
    <w:rsid w:val="00E44B8A"/>
    <w:rsid w:val="00E810CD"/>
    <w:rsid w:val="00E83D3E"/>
    <w:rsid w:val="00E93E09"/>
    <w:rsid w:val="00EA0D2D"/>
    <w:rsid w:val="00EA6361"/>
    <w:rsid w:val="00EC0509"/>
    <w:rsid w:val="00EC2CE5"/>
    <w:rsid w:val="00EE0DEF"/>
    <w:rsid w:val="00EE2405"/>
    <w:rsid w:val="00EE3F99"/>
    <w:rsid w:val="00F124C4"/>
    <w:rsid w:val="00F276A8"/>
    <w:rsid w:val="00F603B3"/>
    <w:rsid w:val="00F629E5"/>
    <w:rsid w:val="00F64DE4"/>
    <w:rsid w:val="00F6574E"/>
    <w:rsid w:val="00F6583C"/>
    <w:rsid w:val="00F72543"/>
    <w:rsid w:val="00F73654"/>
    <w:rsid w:val="00F748C6"/>
    <w:rsid w:val="00F76F4F"/>
    <w:rsid w:val="00F7795A"/>
    <w:rsid w:val="00F81E18"/>
    <w:rsid w:val="00F84E93"/>
    <w:rsid w:val="00FC69A0"/>
    <w:rsid w:val="00FD1D2A"/>
    <w:rsid w:val="00FD3308"/>
    <w:rsid w:val="00FE07DC"/>
    <w:rsid w:val="00FE37E6"/>
    <w:rsid w:val="00FE38DF"/>
    <w:rsid w:val="00FF3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171"/>
    <w:pPr>
      <w:widowControl/>
    </w:pPr>
    <w:rPr>
      <w:rFonts w:ascii="Times New Roman" w:eastAsia="Times New Roman" w:hAnsi="Times New Roman" w:cs="Times New Roman"/>
      <w:lang w:bidi="ar-SA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1D363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1D363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1249EF"/>
    <w:pPr>
      <w:keepNext/>
      <w:widowControl w:val="0"/>
      <w:shd w:val="clear" w:color="auto" w:fill="FFFFFF"/>
      <w:autoSpaceDE w:val="0"/>
      <w:autoSpaceDN w:val="0"/>
      <w:adjustRightInd w:val="0"/>
      <w:jc w:val="center"/>
      <w:outlineLvl w:val="2"/>
    </w:pPr>
    <w:rPr>
      <w:szCs w:val="20"/>
    </w:rPr>
  </w:style>
  <w:style w:type="paragraph" w:styleId="4">
    <w:name w:val="heading 4"/>
    <w:basedOn w:val="a"/>
    <w:next w:val="a"/>
    <w:link w:val="40"/>
    <w:unhideWhenUsed/>
    <w:qFormat/>
    <w:rsid w:val="0015017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9C584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aliases w:val="H6"/>
    <w:basedOn w:val="a"/>
    <w:next w:val="a"/>
    <w:link w:val="60"/>
    <w:qFormat/>
    <w:rsid w:val="001249EF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1249EF"/>
    <w:pPr>
      <w:spacing w:before="240" w:after="60"/>
      <w:outlineLvl w:val="6"/>
    </w:pPr>
    <w:rPr>
      <w:lang w:val="en-US" w:eastAsia="en-US"/>
    </w:rPr>
  </w:style>
  <w:style w:type="paragraph" w:styleId="8">
    <w:name w:val="heading 8"/>
    <w:basedOn w:val="a"/>
    <w:next w:val="a"/>
    <w:link w:val="80"/>
    <w:qFormat/>
    <w:rsid w:val="001249EF"/>
    <w:pPr>
      <w:keepNext/>
      <w:outlineLvl w:val="7"/>
    </w:pPr>
    <w:rPr>
      <w:sz w:val="28"/>
      <w:szCs w:val="28"/>
      <w:lang w:eastAsia="en-US"/>
    </w:rPr>
  </w:style>
  <w:style w:type="paragraph" w:styleId="9">
    <w:name w:val="heading 9"/>
    <w:basedOn w:val="a"/>
    <w:next w:val="a"/>
    <w:link w:val="90"/>
    <w:qFormat/>
    <w:rsid w:val="002E7810"/>
    <w:pPr>
      <w:keepNext/>
      <w:jc w:val="center"/>
      <w:outlineLvl w:val="8"/>
    </w:pPr>
    <w:rPr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"/>
    <w:rsid w:val="001D36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"/>
    <w:rsid w:val="001D36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1249EF"/>
    <w:rPr>
      <w:rFonts w:ascii="Times New Roman" w:eastAsia="Times New Roman" w:hAnsi="Times New Roman" w:cs="Times New Roman"/>
      <w:szCs w:val="20"/>
      <w:shd w:val="clear" w:color="auto" w:fill="FFFFFF"/>
      <w:lang w:bidi="ar-SA"/>
    </w:rPr>
  </w:style>
  <w:style w:type="character" w:customStyle="1" w:styleId="40">
    <w:name w:val="Заголовок 4 Знак"/>
    <w:basedOn w:val="a0"/>
    <w:link w:val="4"/>
    <w:rsid w:val="00150171"/>
    <w:rPr>
      <w:rFonts w:asciiTheme="majorHAnsi" w:eastAsiaTheme="majorEastAsia" w:hAnsiTheme="majorHAnsi" w:cstheme="majorBidi"/>
      <w:b/>
      <w:bCs/>
      <w:i/>
      <w:iCs/>
      <w:color w:val="4F81BD" w:themeColor="accent1"/>
      <w:lang w:bidi="ar-SA"/>
    </w:rPr>
  </w:style>
  <w:style w:type="character" w:customStyle="1" w:styleId="50">
    <w:name w:val="Заголовок 5 Знак"/>
    <w:basedOn w:val="a0"/>
    <w:link w:val="5"/>
    <w:rsid w:val="009C5849"/>
    <w:rPr>
      <w:rFonts w:asciiTheme="majorHAnsi" w:eastAsiaTheme="majorEastAsia" w:hAnsiTheme="majorHAnsi" w:cstheme="majorBidi"/>
      <w:color w:val="243F60" w:themeColor="accent1" w:themeShade="7F"/>
      <w:lang w:bidi="ar-SA"/>
    </w:rPr>
  </w:style>
  <w:style w:type="character" w:customStyle="1" w:styleId="60">
    <w:name w:val="Заголовок 6 Знак"/>
    <w:aliases w:val="H6 Знак"/>
    <w:basedOn w:val="a0"/>
    <w:link w:val="6"/>
    <w:rsid w:val="001249EF"/>
    <w:rPr>
      <w:rFonts w:ascii="Times New Roman" w:eastAsia="Times New Roman" w:hAnsi="Times New Roman" w:cs="Times New Roman"/>
      <w:b/>
      <w:bCs/>
      <w:sz w:val="22"/>
      <w:szCs w:val="22"/>
      <w:lang w:val="en-US" w:eastAsia="en-US" w:bidi="ar-SA"/>
    </w:rPr>
  </w:style>
  <w:style w:type="character" w:customStyle="1" w:styleId="70">
    <w:name w:val="Заголовок 7 Знак"/>
    <w:basedOn w:val="a0"/>
    <w:link w:val="7"/>
    <w:rsid w:val="001249EF"/>
    <w:rPr>
      <w:rFonts w:ascii="Times New Roman" w:eastAsia="Times New Roman" w:hAnsi="Times New Roman" w:cs="Times New Roman"/>
      <w:lang w:val="en-US" w:eastAsia="en-US" w:bidi="ar-SA"/>
    </w:rPr>
  </w:style>
  <w:style w:type="character" w:customStyle="1" w:styleId="80">
    <w:name w:val="Заголовок 8 Знак"/>
    <w:basedOn w:val="a0"/>
    <w:link w:val="8"/>
    <w:rsid w:val="001249EF"/>
    <w:rPr>
      <w:rFonts w:ascii="Times New Roman" w:eastAsia="Times New Roman" w:hAnsi="Times New Roman" w:cs="Times New Roman"/>
      <w:sz w:val="28"/>
      <w:szCs w:val="28"/>
      <w:lang w:eastAsia="en-US" w:bidi="ar-SA"/>
    </w:rPr>
  </w:style>
  <w:style w:type="paragraph" w:styleId="a3">
    <w:name w:val="No Spacing"/>
    <w:link w:val="a4"/>
    <w:uiPriority w:val="1"/>
    <w:qFormat/>
    <w:rsid w:val="00E93E09"/>
    <w:rPr>
      <w:color w:val="000000"/>
    </w:rPr>
  </w:style>
  <w:style w:type="character" w:customStyle="1" w:styleId="a4">
    <w:name w:val="Без интервала Знак"/>
    <w:basedOn w:val="a0"/>
    <w:link w:val="a3"/>
    <w:uiPriority w:val="1"/>
    <w:rsid w:val="0060132B"/>
    <w:rPr>
      <w:color w:val="000000"/>
    </w:rPr>
  </w:style>
  <w:style w:type="character" w:styleId="a5">
    <w:name w:val="Strong"/>
    <w:uiPriority w:val="22"/>
    <w:qFormat/>
    <w:rsid w:val="001D3630"/>
    <w:rPr>
      <w:b/>
      <w:bCs/>
    </w:rPr>
  </w:style>
  <w:style w:type="paragraph" w:styleId="a6">
    <w:name w:val="List Paragraph"/>
    <w:basedOn w:val="a"/>
    <w:link w:val="a7"/>
    <w:uiPriority w:val="34"/>
    <w:qFormat/>
    <w:rsid w:val="001D3630"/>
    <w:pPr>
      <w:ind w:left="720"/>
      <w:contextualSpacing/>
    </w:pPr>
    <w:rPr>
      <w:color w:val="000000"/>
    </w:rPr>
  </w:style>
  <w:style w:type="character" w:customStyle="1" w:styleId="a7">
    <w:name w:val="Абзац списка Знак"/>
    <w:link w:val="a6"/>
    <w:uiPriority w:val="34"/>
    <w:locked/>
    <w:rsid w:val="00BF66B2"/>
    <w:rPr>
      <w:rFonts w:ascii="Times New Roman" w:eastAsia="Times New Roman" w:hAnsi="Times New Roman" w:cs="Times New Roman"/>
      <w:color w:val="000000"/>
      <w:lang w:bidi="ar-SA"/>
    </w:rPr>
  </w:style>
  <w:style w:type="paragraph" w:customStyle="1" w:styleId="ConsPlusNormal">
    <w:name w:val="ConsPlusNormal"/>
    <w:link w:val="ConsPlusNormal0"/>
    <w:rsid w:val="00150171"/>
    <w:pPr>
      <w:autoSpaceDE w:val="0"/>
      <w:autoSpaceDN w:val="0"/>
      <w:adjustRightInd w:val="0"/>
    </w:pPr>
    <w:rPr>
      <w:rFonts w:ascii="Times New Roman" w:eastAsia="Times New Roman" w:hAnsi="Times New Roman" w:cs="Times New Roman"/>
      <w:lang w:bidi="ar-SA"/>
    </w:rPr>
  </w:style>
  <w:style w:type="character" w:customStyle="1" w:styleId="ConsPlusNormal0">
    <w:name w:val="ConsPlusNormal Знак"/>
    <w:link w:val="ConsPlusNormal"/>
    <w:locked/>
    <w:rsid w:val="00143D13"/>
    <w:rPr>
      <w:rFonts w:ascii="Times New Roman" w:eastAsia="Times New Roman" w:hAnsi="Times New Roman" w:cs="Times New Roman"/>
      <w:lang w:bidi="ar-SA"/>
    </w:rPr>
  </w:style>
  <w:style w:type="character" w:customStyle="1" w:styleId="21">
    <w:name w:val="Основной текст (2)_"/>
    <w:basedOn w:val="a0"/>
    <w:link w:val="22"/>
    <w:rsid w:val="0015017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50171"/>
    <w:pPr>
      <w:widowControl w:val="0"/>
      <w:shd w:val="clear" w:color="auto" w:fill="FFFFFF"/>
      <w:spacing w:after="300" w:line="312" w:lineRule="exact"/>
      <w:ind w:hanging="220"/>
    </w:pPr>
    <w:rPr>
      <w:sz w:val="26"/>
      <w:szCs w:val="26"/>
      <w:lang w:bidi="ru-RU"/>
    </w:rPr>
  </w:style>
  <w:style w:type="paragraph" w:styleId="a8">
    <w:name w:val="Plain Text"/>
    <w:basedOn w:val="a"/>
    <w:link w:val="a9"/>
    <w:rsid w:val="00150171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basedOn w:val="a0"/>
    <w:link w:val="a8"/>
    <w:rsid w:val="00150171"/>
    <w:rPr>
      <w:rFonts w:ascii="Courier New" w:eastAsia="Times New Roman" w:hAnsi="Courier New" w:cs="Courier New"/>
      <w:sz w:val="20"/>
      <w:szCs w:val="20"/>
      <w:lang w:bidi="ar-SA"/>
    </w:rPr>
  </w:style>
  <w:style w:type="paragraph" w:styleId="aa">
    <w:name w:val="Title"/>
    <w:basedOn w:val="a"/>
    <w:link w:val="ab"/>
    <w:qFormat/>
    <w:rsid w:val="00150171"/>
    <w:pPr>
      <w:jc w:val="center"/>
    </w:pPr>
    <w:rPr>
      <w:b/>
    </w:rPr>
  </w:style>
  <w:style w:type="character" w:customStyle="1" w:styleId="ab">
    <w:name w:val="Название Знак"/>
    <w:basedOn w:val="a0"/>
    <w:link w:val="aa"/>
    <w:rsid w:val="00150171"/>
    <w:rPr>
      <w:rFonts w:ascii="Times New Roman" w:eastAsia="Times New Roman" w:hAnsi="Times New Roman" w:cs="Times New Roman"/>
      <w:b/>
      <w:lang w:bidi="ar-SA"/>
    </w:rPr>
  </w:style>
  <w:style w:type="paragraph" w:styleId="ac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150171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150171"/>
    <w:pPr>
      <w:spacing w:before="100" w:beforeAutospacing="1" w:after="100" w:afterAutospacing="1"/>
    </w:pPr>
  </w:style>
  <w:style w:type="paragraph" w:styleId="ad">
    <w:name w:val="header"/>
    <w:basedOn w:val="a"/>
    <w:link w:val="ae"/>
    <w:unhideWhenUsed/>
    <w:rsid w:val="0015017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150171"/>
    <w:rPr>
      <w:rFonts w:ascii="Times New Roman" w:eastAsia="Times New Roman" w:hAnsi="Times New Roman" w:cs="Times New Roman"/>
      <w:lang w:bidi="ar-SA"/>
    </w:rPr>
  </w:style>
  <w:style w:type="paragraph" w:styleId="af">
    <w:name w:val="footer"/>
    <w:basedOn w:val="a"/>
    <w:link w:val="af0"/>
    <w:unhideWhenUsed/>
    <w:rsid w:val="0015017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150171"/>
    <w:rPr>
      <w:rFonts w:ascii="Times New Roman" w:eastAsia="Times New Roman" w:hAnsi="Times New Roman" w:cs="Times New Roman"/>
      <w:lang w:bidi="ar-SA"/>
    </w:rPr>
  </w:style>
  <w:style w:type="paragraph" w:customStyle="1" w:styleId="ConsPlusTitle">
    <w:name w:val="ConsPlusTitle"/>
    <w:rsid w:val="00150171"/>
    <w:pPr>
      <w:autoSpaceDE w:val="0"/>
      <w:autoSpaceDN w:val="0"/>
      <w:adjustRightInd w:val="0"/>
    </w:pPr>
    <w:rPr>
      <w:rFonts w:ascii="Arial" w:eastAsia="Times New Roman" w:hAnsi="Arial" w:cs="Arial"/>
      <w:b/>
      <w:bCs/>
      <w:lang w:bidi="ar-SA"/>
    </w:rPr>
  </w:style>
  <w:style w:type="table" w:styleId="af1">
    <w:name w:val="Table Grid"/>
    <w:basedOn w:val="a1"/>
    <w:rsid w:val="00150171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Body Text"/>
    <w:basedOn w:val="a"/>
    <w:link w:val="af3"/>
    <w:rsid w:val="00150171"/>
    <w:pPr>
      <w:widowControl w:val="0"/>
      <w:jc w:val="both"/>
    </w:pPr>
    <w:rPr>
      <w:szCs w:val="20"/>
    </w:rPr>
  </w:style>
  <w:style w:type="character" w:customStyle="1" w:styleId="af3">
    <w:name w:val="Основной текст Знак"/>
    <w:basedOn w:val="a0"/>
    <w:link w:val="af2"/>
    <w:rsid w:val="00150171"/>
    <w:rPr>
      <w:rFonts w:ascii="Times New Roman" w:eastAsia="Times New Roman" w:hAnsi="Times New Roman" w:cs="Times New Roman"/>
      <w:szCs w:val="20"/>
      <w:lang w:bidi="ar-SA"/>
    </w:rPr>
  </w:style>
  <w:style w:type="character" w:styleId="af4">
    <w:name w:val="Hyperlink"/>
    <w:basedOn w:val="a0"/>
    <w:uiPriority w:val="99"/>
    <w:unhideWhenUsed/>
    <w:rsid w:val="00AD4BAE"/>
    <w:rPr>
      <w:color w:val="0000FF"/>
      <w:u w:val="single"/>
    </w:rPr>
  </w:style>
  <w:style w:type="paragraph" w:styleId="af5">
    <w:name w:val="Body Text Indent"/>
    <w:basedOn w:val="a"/>
    <w:link w:val="af6"/>
    <w:unhideWhenUsed/>
    <w:rsid w:val="009C5849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rsid w:val="009C5849"/>
    <w:rPr>
      <w:rFonts w:ascii="Times New Roman" w:eastAsia="Times New Roman" w:hAnsi="Times New Roman" w:cs="Times New Roman"/>
      <w:lang w:bidi="ar-SA"/>
    </w:rPr>
  </w:style>
  <w:style w:type="paragraph" w:styleId="31">
    <w:name w:val="Body Text Indent 3"/>
    <w:basedOn w:val="a"/>
    <w:link w:val="32"/>
    <w:rsid w:val="009C584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9C5849"/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ConsNormal">
    <w:name w:val="ConsNormal"/>
    <w:rsid w:val="009C5849"/>
    <w:pPr>
      <w:snapToGrid w:val="0"/>
      <w:ind w:firstLine="720"/>
    </w:pPr>
    <w:rPr>
      <w:rFonts w:ascii="Arial" w:eastAsia="Times New Roman" w:hAnsi="Arial" w:cs="Times New Roman"/>
      <w:sz w:val="20"/>
      <w:szCs w:val="20"/>
      <w:lang w:bidi="ar-SA"/>
    </w:rPr>
  </w:style>
  <w:style w:type="paragraph" w:styleId="23">
    <w:name w:val="Body Text Indent 2"/>
    <w:basedOn w:val="a"/>
    <w:link w:val="24"/>
    <w:rsid w:val="009C5849"/>
    <w:pPr>
      <w:spacing w:after="120" w:line="480" w:lineRule="auto"/>
      <w:ind w:left="283"/>
    </w:pPr>
    <w:rPr>
      <w:sz w:val="20"/>
      <w:szCs w:val="20"/>
    </w:rPr>
  </w:style>
  <w:style w:type="character" w:customStyle="1" w:styleId="24">
    <w:name w:val="Основной текст с отступом 2 Знак"/>
    <w:basedOn w:val="a0"/>
    <w:link w:val="23"/>
    <w:rsid w:val="009C5849"/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25">
    <w:name w:val="Без интервала2"/>
    <w:rsid w:val="00A31E0F"/>
    <w:pPr>
      <w:widowControl/>
    </w:pPr>
    <w:rPr>
      <w:rFonts w:ascii="Times New Roman" w:eastAsia="Times New Roman" w:hAnsi="Times New Roman" w:cs="Times New Roman"/>
      <w:lang w:bidi="ar-SA"/>
    </w:rPr>
  </w:style>
  <w:style w:type="paragraph" w:customStyle="1" w:styleId="Default">
    <w:name w:val="Default"/>
    <w:rsid w:val="00A31E0F"/>
    <w:pPr>
      <w:widowControl/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lang w:eastAsia="en-US" w:bidi="ar-SA"/>
    </w:rPr>
  </w:style>
  <w:style w:type="paragraph" w:customStyle="1" w:styleId="headertext">
    <w:name w:val="headertext"/>
    <w:basedOn w:val="a"/>
    <w:rsid w:val="00A31E0F"/>
    <w:pPr>
      <w:spacing w:before="100" w:beforeAutospacing="1" w:after="100" w:afterAutospacing="1"/>
    </w:pPr>
  </w:style>
  <w:style w:type="character" w:styleId="af7">
    <w:name w:val="annotation reference"/>
    <w:rsid w:val="00BF66B2"/>
    <w:rPr>
      <w:sz w:val="16"/>
      <w:szCs w:val="16"/>
    </w:rPr>
  </w:style>
  <w:style w:type="paragraph" w:styleId="af8">
    <w:name w:val="annotation text"/>
    <w:basedOn w:val="a"/>
    <w:link w:val="af9"/>
    <w:rsid w:val="00BF66B2"/>
    <w:rPr>
      <w:sz w:val="20"/>
      <w:szCs w:val="20"/>
      <w:lang w:val="en-US" w:eastAsia="en-US"/>
    </w:rPr>
  </w:style>
  <w:style w:type="character" w:customStyle="1" w:styleId="af9">
    <w:name w:val="Текст примечания Знак"/>
    <w:basedOn w:val="a0"/>
    <w:link w:val="af8"/>
    <w:rsid w:val="00BF66B2"/>
    <w:rPr>
      <w:rFonts w:ascii="Times New Roman" w:eastAsia="Times New Roman" w:hAnsi="Times New Roman" w:cs="Times New Roman"/>
      <w:sz w:val="20"/>
      <w:szCs w:val="20"/>
      <w:lang w:val="en-US" w:eastAsia="en-US" w:bidi="ar-SA"/>
    </w:rPr>
  </w:style>
  <w:style w:type="character" w:customStyle="1" w:styleId="afa">
    <w:name w:val="Основной текст_"/>
    <w:basedOn w:val="a0"/>
    <w:link w:val="11"/>
    <w:rsid w:val="00BF66B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fa"/>
    <w:rsid w:val="00BF66B2"/>
    <w:pPr>
      <w:widowControl w:val="0"/>
      <w:shd w:val="clear" w:color="auto" w:fill="FFFFFF"/>
      <w:ind w:firstLine="400"/>
    </w:pPr>
    <w:rPr>
      <w:sz w:val="28"/>
      <w:szCs w:val="28"/>
      <w:lang w:bidi="ru-RU"/>
    </w:rPr>
  </w:style>
  <w:style w:type="character" w:customStyle="1" w:styleId="26">
    <w:name w:val="Заголовок №2_"/>
    <w:basedOn w:val="a0"/>
    <w:link w:val="27"/>
    <w:rsid w:val="00BF66B2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BF66B2"/>
    <w:pPr>
      <w:widowControl w:val="0"/>
      <w:shd w:val="clear" w:color="auto" w:fill="FFFFFF"/>
      <w:spacing w:after="300"/>
      <w:jc w:val="center"/>
      <w:outlineLvl w:val="1"/>
    </w:pPr>
    <w:rPr>
      <w:b/>
      <w:bCs/>
      <w:sz w:val="28"/>
      <w:szCs w:val="28"/>
      <w:lang w:bidi="ru-RU"/>
    </w:rPr>
  </w:style>
  <w:style w:type="character" w:customStyle="1" w:styleId="33">
    <w:name w:val="Заголовок №3_"/>
    <w:basedOn w:val="a0"/>
    <w:link w:val="34"/>
    <w:rsid w:val="00BF66B2"/>
    <w:rPr>
      <w:rFonts w:ascii="Times New Roman" w:eastAsia="Times New Roman" w:hAnsi="Times New Roman" w:cs="Times New Roman"/>
      <w:b/>
      <w:bCs/>
      <w:i/>
      <w:iCs/>
    </w:rPr>
  </w:style>
  <w:style w:type="paragraph" w:customStyle="1" w:styleId="34">
    <w:name w:val="Заголовок №3"/>
    <w:basedOn w:val="a"/>
    <w:link w:val="33"/>
    <w:rsid w:val="00BF66B2"/>
    <w:pPr>
      <w:widowControl w:val="0"/>
      <w:spacing w:after="200"/>
      <w:outlineLvl w:val="2"/>
    </w:pPr>
    <w:rPr>
      <w:b/>
      <w:bCs/>
      <w:i/>
      <w:iCs/>
      <w:lang w:bidi="ru-RU"/>
    </w:rPr>
  </w:style>
  <w:style w:type="character" w:customStyle="1" w:styleId="ConsPlusNormal1">
    <w:name w:val="ConsPlusNormal1"/>
    <w:locked/>
    <w:rsid w:val="006F5187"/>
    <w:rPr>
      <w:rFonts w:ascii="Times New Roman" w:eastAsia="Times New Roman" w:hAnsi="Times New Roman" w:cs="Times New Roman"/>
      <w:lang w:bidi="ar-SA"/>
    </w:rPr>
  </w:style>
  <w:style w:type="character" w:customStyle="1" w:styleId="fontstyle01">
    <w:name w:val="fontstyle01"/>
    <w:rsid w:val="001F3E66"/>
    <w:rPr>
      <w:rFonts w:ascii="timesnewromanpsmt" w:eastAsia="timesnewromanpsmt" w:hAnsi="timesnewromanpsmt" w:cs="timesnewromanpsmt"/>
      <w:color w:val="000000"/>
      <w:sz w:val="28"/>
    </w:rPr>
  </w:style>
  <w:style w:type="paragraph" w:customStyle="1" w:styleId="ListParagraph">
    <w:name w:val="List Paragraph;ТЗ список;Абзац списка нумерованный"/>
    <w:uiPriority w:val="34"/>
    <w:qFormat/>
    <w:rsid w:val="001F3E66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ind w:left="708"/>
    </w:pPr>
    <w:rPr>
      <w:rFonts w:ascii="Times New Roman" w:eastAsia="Times New Roman" w:hAnsi="Times New Roman" w:cs="Times New Roman"/>
      <w:lang w:eastAsia="zh-CN"/>
    </w:rPr>
  </w:style>
  <w:style w:type="character" w:customStyle="1" w:styleId="afb">
    <w:name w:val="Сноска_"/>
    <w:basedOn w:val="a0"/>
    <w:link w:val="afc"/>
    <w:rsid w:val="00C65FD8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afc">
    <w:name w:val="Сноска"/>
    <w:basedOn w:val="a"/>
    <w:link w:val="afb"/>
    <w:rsid w:val="00C65FD8"/>
    <w:pPr>
      <w:widowControl w:val="0"/>
      <w:shd w:val="clear" w:color="auto" w:fill="FFFFFF"/>
    </w:pPr>
    <w:rPr>
      <w:sz w:val="20"/>
      <w:szCs w:val="20"/>
      <w:lang w:bidi="ru-RU"/>
    </w:rPr>
  </w:style>
  <w:style w:type="paragraph" w:customStyle="1" w:styleId="afd">
    <w:name w:val="Абзац списка;ТЗ список;Абзац списка нумерованный"/>
    <w:basedOn w:val="a"/>
    <w:link w:val="afe"/>
    <w:rsid w:val="003F472B"/>
    <w:pPr>
      <w:ind w:left="708"/>
    </w:pPr>
    <w:rPr>
      <w:lang w:val="en-US" w:eastAsia="en-US"/>
    </w:rPr>
  </w:style>
  <w:style w:type="character" w:customStyle="1" w:styleId="afe">
    <w:name w:val="Абзац списка Знак;ТЗ список Знак;Абзац списка нумерованный Знак"/>
    <w:link w:val="afd"/>
    <w:locked/>
    <w:rsid w:val="003F472B"/>
    <w:rPr>
      <w:rFonts w:ascii="Times New Roman" w:eastAsia="Times New Roman" w:hAnsi="Times New Roman" w:cs="Times New Roman"/>
      <w:lang w:val="en-US" w:eastAsia="en-US" w:bidi="ar-SA"/>
    </w:rPr>
  </w:style>
  <w:style w:type="paragraph" w:styleId="28">
    <w:name w:val="Body Text 2"/>
    <w:basedOn w:val="a"/>
    <w:link w:val="29"/>
    <w:uiPriority w:val="99"/>
    <w:unhideWhenUsed/>
    <w:rsid w:val="001249EF"/>
    <w:pPr>
      <w:spacing w:after="120" w:line="480" w:lineRule="auto"/>
    </w:pPr>
    <w:rPr>
      <w:lang w:val="en-US" w:eastAsia="en-US"/>
    </w:rPr>
  </w:style>
  <w:style w:type="character" w:customStyle="1" w:styleId="29">
    <w:name w:val="Основной текст 2 Знак"/>
    <w:basedOn w:val="a0"/>
    <w:link w:val="28"/>
    <w:uiPriority w:val="99"/>
    <w:rsid w:val="001249EF"/>
    <w:rPr>
      <w:rFonts w:ascii="Times New Roman" w:eastAsia="Times New Roman" w:hAnsi="Times New Roman" w:cs="Times New Roman"/>
      <w:lang w:val="en-US" w:eastAsia="en-US" w:bidi="ar-SA"/>
    </w:rPr>
  </w:style>
  <w:style w:type="paragraph" w:customStyle="1" w:styleId="ConsPlusDocList">
    <w:name w:val="ConsPlusDocList"/>
    <w:next w:val="a"/>
    <w:rsid w:val="001249EF"/>
    <w:pPr>
      <w:widowControl/>
      <w:suppressAutoHyphens/>
      <w:autoSpaceDE w:val="0"/>
      <w:autoSpaceDN w:val="0"/>
      <w:textAlignment w:val="baseline"/>
    </w:pPr>
    <w:rPr>
      <w:rFonts w:ascii="Courier New" w:eastAsia="Times New Roman" w:hAnsi="Courier New" w:cs="Courier New"/>
      <w:sz w:val="20"/>
      <w:szCs w:val="20"/>
      <w:lang w:eastAsia="zh-CN" w:bidi="ar-SA"/>
    </w:rPr>
  </w:style>
  <w:style w:type="paragraph" w:styleId="aff">
    <w:name w:val="Block Text"/>
    <w:basedOn w:val="a"/>
    <w:rsid w:val="001249EF"/>
    <w:pPr>
      <w:widowControl w:val="0"/>
      <w:autoSpaceDE w:val="0"/>
      <w:autoSpaceDN w:val="0"/>
      <w:adjustRightInd w:val="0"/>
      <w:ind w:left="29" w:right="83"/>
      <w:jc w:val="center"/>
    </w:pPr>
    <w:rPr>
      <w:b/>
      <w:bCs/>
      <w:sz w:val="28"/>
      <w:szCs w:val="20"/>
    </w:rPr>
  </w:style>
  <w:style w:type="paragraph" w:customStyle="1" w:styleId="ConsNonformat">
    <w:name w:val="ConsNonformat"/>
    <w:rsid w:val="001249EF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12">
    <w:name w:val="Основной текст (12)_"/>
    <w:basedOn w:val="a0"/>
    <w:link w:val="120"/>
    <w:rsid w:val="001249EF"/>
    <w:rPr>
      <w:sz w:val="28"/>
      <w:szCs w:val="28"/>
      <w:shd w:val="clear" w:color="auto" w:fill="FFFFFF"/>
    </w:rPr>
  </w:style>
  <w:style w:type="paragraph" w:customStyle="1" w:styleId="120">
    <w:name w:val="Основной текст (12)"/>
    <w:basedOn w:val="a"/>
    <w:link w:val="12"/>
    <w:rsid w:val="001249EF"/>
    <w:pPr>
      <w:widowControl w:val="0"/>
      <w:shd w:val="clear" w:color="auto" w:fill="FFFFFF"/>
      <w:spacing w:before="300" w:after="420" w:line="0" w:lineRule="atLeast"/>
      <w:jc w:val="both"/>
    </w:pPr>
    <w:rPr>
      <w:rFonts w:ascii="Arial Unicode MS" w:eastAsia="Arial Unicode MS" w:hAnsi="Arial Unicode MS" w:cs="Arial Unicode MS"/>
      <w:sz w:val="28"/>
      <w:szCs w:val="28"/>
      <w:lang w:bidi="ru-RU"/>
    </w:rPr>
  </w:style>
  <w:style w:type="character" w:customStyle="1" w:styleId="blk">
    <w:name w:val="blk"/>
    <w:rsid w:val="001249EF"/>
  </w:style>
  <w:style w:type="paragraph" w:customStyle="1" w:styleId="210">
    <w:name w:val="Основной текст 21"/>
    <w:basedOn w:val="a"/>
    <w:rsid w:val="001249EF"/>
    <w:pPr>
      <w:shd w:val="clear" w:color="auto" w:fill="FFFFFF"/>
      <w:suppressAutoHyphens/>
      <w:jc w:val="center"/>
    </w:pPr>
    <w:rPr>
      <w:sz w:val="28"/>
      <w:szCs w:val="20"/>
      <w:lang w:eastAsia="ar-SA"/>
    </w:rPr>
  </w:style>
  <w:style w:type="character" w:customStyle="1" w:styleId="aff0">
    <w:name w:val="Текст выноски Знак"/>
    <w:basedOn w:val="a0"/>
    <w:link w:val="aff1"/>
    <w:rsid w:val="001249EF"/>
    <w:rPr>
      <w:rFonts w:ascii="Tahoma" w:eastAsia="Times New Roman" w:hAnsi="Tahoma" w:cs="Tahoma"/>
      <w:sz w:val="16"/>
      <w:szCs w:val="16"/>
      <w:lang w:bidi="ar-SA"/>
    </w:rPr>
  </w:style>
  <w:style w:type="paragraph" w:styleId="aff1">
    <w:name w:val="Balloon Text"/>
    <w:basedOn w:val="a"/>
    <w:link w:val="aff0"/>
    <w:unhideWhenUsed/>
    <w:rsid w:val="001249EF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uiPriority w:val="99"/>
    <w:rsid w:val="001249EF"/>
    <w:pPr>
      <w:spacing w:before="100" w:beforeAutospacing="1" w:after="115"/>
    </w:pPr>
    <w:rPr>
      <w:rFonts w:eastAsia="Arial Unicode MS"/>
      <w:color w:val="000000"/>
    </w:rPr>
  </w:style>
  <w:style w:type="character" w:customStyle="1" w:styleId="highlighthighlightactive">
    <w:name w:val="highlight highlight_active"/>
    <w:basedOn w:val="a0"/>
    <w:uiPriority w:val="99"/>
    <w:rsid w:val="001249EF"/>
  </w:style>
  <w:style w:type="paragraph" w:customStyle="1" w:styleId="normalweb">
    <w:name w:val="normalweb"/>
    <w:basedOn w:val="a"/>
    <w:rsid w:val="001249EF"/>
    <w:pPr>
      <w:spacing w:before="100" w:beforeAutospacing="1" w:after="100" w:afterAutospacing="1"/>
    </w:pPr>
  </w:style>
  <w:style w:type="character" w:customStyle="1" w:styleId="strong">
    <w:name w:val="strong"/>
    <w:basedOn w:val="a0"/>
    <w:rsid w:val="001249EF"/>
  </w:style>
  <w:style w:type="paragraph" w:customStyle="1" w:styleId="13">
    <w:name w:val="Обычный1"/>
    <w:rsid w:val="001249EF"/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2a">
    <w:name w:val="Обычный2"/>
    <w:rsid w:val="001249EF"/>
    <w:pPr>
      <w:spacing w:line="400" w:lineRule="auto"/>
      <w:jc w:val="both"/>
    </w:pPr>
    <w:rPr>
      <w:rFonts w:ascii="Courier New" w:eastAsia="Times New Roman" w:hAnsi="Courier New" w:cs="Times New Roman"/>
      <w:snapToGrid w:val="0"/>
      <w:sz w:val="22"/>
      <w:szCs w:val="20"/>
      <w:lang w:bidi="ar-SA"/>
    </w:rPr>
  </w:style>
  <w:style w:type="character" w:styleId="aff2">
    <w:name w:val="page number"/>
    <w:basedOn w:val="a0"/>
    <w:rsid w:val="001249EF"/>
  </w:style>
  <w:style w:type="character" w:customStyle="1" w:styleId="hl41">
    <w:name w:val="hl41"/>
    <w:rsid w:val="001249EF"/>
    <w:rPr>
      <w:b/>
      <w:bCs/>
      <w:sz w:val="20"/>
      <w:szCs w:val="20"/>
    </w:rPr>
  </w:style>
  <w:style w:type="paragraph" w:customStyle="1" w:styleId="ConsTitle">
    <w:name w:val="ConsTitle"/>
    <w:rsid w:val="001249EF"/>
    <w:pPr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 w:bidi="ar-SA"/>
    </w:rPr>
  </w:style>
  <w:style w:type="paragraph" w:customStyle="1" w:styleId="Web">
    <w:name w:val="Обычный (Web)"/>
    <w:basedOn w:val="a"/>
    <w:rsid w:val="001249EF"/>
    <w:pPr>
      <w:spacing w:before="100" w:after="100"/>
    </w:pPr>
    <w:rPr>
      <w:rFonts w:ascii="Arial Unicode MS" w:eastAsia="Arial Unicode MS" w:hAnsi="Arial Unicode MS"/>
      <w:lang w:eastAsia="en-US"/>
    </w:rPr>
  </w:style>
  <w:style w:type="character" w:customStyle="1" w:styleId="61">
    <w:name w:val="Знак6"/>
    <w:rsid w:val="001249EF"/>
    <w:rPr>
      <w:b/>
      <w:bCs/>
      <w:i/>
      <w:iCs/>
      <w:sz w:val="26"/>
      <w:szCs w:val="26"/>
      <w:lang w:val="en-US" w:eastAsia="en-US" w:bidi="ar-SA"/>
    </w:rPr>
  </w:style>
  <w:style w:type="paragraph" w:customStyle="1" w:styleId="ConsPlusNonformat">
    <w:name w:val="ConsPlusNonformat"/>
    <w:rsid w:val="001249EF"/>
    <w:pPr>
      <w:widowControl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bidi="ar-SA"/>
    </w:rPr>
  </w:style>
  <w:style w:type="paragraph" w:styleId="aff3">
    <w:name w:val="annotation subject"/>
    <w:basedOn w:val="af8"/>
    <w:next w:val="af8"/>
    <w:link w:val="aff4"/>
    <w:rsid w:val="001249EF"/>
    <w:rPr>
      <w:b/>
      <w:bCs/>
    </w:rPr>
  </w:style>
  <w:style w:type="character" w:customStyle="1" w:styleId="aff4">
    <w:name w:val="Тема примечания Знак"/>
    <w:basedOn w:val="af9"/>
    <w:link w:val="aff3"/>
    <w:rsid w:val="001249EF"/>
    <w:rPr>
      <w:b/>
      <w:bCs/>
    </w:rPr>
  </w:style>
  <w:style w:type="character" w:customStyle="1" w:styleId="messagein1">
    <w:name w:val="messagein1"/>
    <w:rsid w:val="001249EF"/>
    <w:rPr>
      <w:rFonts w:ascii="Arial" w:hAnsi="Arial" w:cs="Arial" w:hint="default"/>
      <w:b/>
      <w:bCs/>
      <w:color w:val="353535"/>
      <w:sz w:val="20"/>
      <w:szCs w:val="20"/>
    </w:rPr>
  </w:style>
  <w:style w:type="paragraph" w:styleId="35">
    <w:name w:val="Body Text 3"/>
    <w:basedOn w:val="a"/>
    <w:link w:val="36"/>
    <w:rsid w:val="001249EF"/>
    <w:rPr>
      <w:sz w:val="28"/>
      <w:szCs w:val="28"/>
      <w:lang w:eastAsia="en-US"/>
    </w:rPr>
  </w:style>
  <w:style w:type="character" w:customStyle="1" w:styleId="36">
    <w:name w:val="Основной текст 3 Знак"/>
    <w:basedOn w:val="a0"/>
    <w:link w:val="35"/>
    <w:rsid w:val="001249EF"/>
    <w:rPr>
      <w:rFonts w:ascii="Times New Roman" w:eastAsia="Times New Roman" w:hAnsi="Times New Roman" w:cs="Times New Roman"/>
      <w:sz w:val="28"/>
      <w:szCs w:val="28"/>
      <w:lang w:eastAsia="en-US" w:bidi="ar-SA"/>
    </w:rPr>
  </w:style>
  <w:style w:type="character" w:styleId="aff5">
    <w:name w:val="FollowedHyperlink"/>
    <w:uiPriority w:val="99"/>
    <w:unhideWhenUsed/>
    <w:rsid w:val="001249EF"/>
    <w:rPr>
      <w:color w:val="954F72"/>
      <w:u w:val="single"/>
    </w:rPr>
  </w:style>
  <w:style w:type="paragraph" w:customStyle="1" w:styleId="msonormal0">
    <w:name w:val="msonormal"/>
    <w:basedOn w:val="a"/>
    <w:rsid w:val="001249EF"/>
    <w:pPr>
      <w:spacing w:before="100" w:beforeAutospacing="1" w:after="100" w:afterAutospacing="1"/>
    </w:pPr>
  </w:style>
  <w:style w:type="paragraph" w:customStyle="1" w:styleId="xl60">
    <w:name w:val="xl60"/>
    <w:basedOn w:val="a"/>
    <w:rsid w:val="001249EF"/>
    <w:pP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61">
    <w:name w:val="xl61"/>
    <w:basedOn w:val="a"/>
    <w:rsid w:val="001249EF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2">
    <w:name w:val="xl62"/>
    <w:basedOn w:val="a"/>
    <w:rsid w:val="0012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3">
    <w:name w:val="xl63"/>
    <w:basedOn w:val="a"/>
    <w:rsid w:val="0012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4">
    <w:name w:val="xl64"/>
    <w:basedOn w:val="a"/>
    <w:rsid w:val="0012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65">
    <w:name w:val="xl65"/>
    <w:basedOn w:val="a"/>
    <w:rsid w:val="0012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6">
    <w:name w:val="xl66"/>
    <w:basedOn w:val="a"/>
    <w:rsid w:val="0012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Heading1">
    <w:name w:val="Heading 1"/>
    <w:basedOn w:val="a"/>
    <w:rsid w:val="001249EF"/>
    <w:pPr>
      <w:widowControl w:val="0"/>
      <w:ind w:left="350" w:right="262"/>
      <w:jc w:val="center"/>
      <w:outlineLvl w:val="0"/>
    </w:pPr>
    <w:rPr>
      <w:b/>
      <w:bCs/>
      <w:sz w:val="28"/>
      <w:szCs w:val="28"/>
    </w:rPr>
  </w:style>
  <w:style w:type="paragraph" w:customStyle="1" w:styleId="-11BulletListFooterTextnumbered-141BulletNumberNumBullet1Paragraphedeliste1lp1">
    <w:name w:val="Абзац списка;Абзац списка нумерованный;Цветной список - Акцент 11;Bullet List;FooterText;numbered;ПС - Нумерованный;ТЗ список;Абзац списка литеральный;Абзац списка1;Абзац списка41;Bullet Number;Индексы;Num Bullet 1;Paragraphe de liste1;lp1"/>
    <w:basedOn w:val="a"/>
    <w:link w:val="-11BulletListFooterTextnumbered-141BulletNumber"/>
    <w:rsid w:val="001249EF"/>
    <w:pPr>
      <w:widowControl w:val="0"/>
      <w:ind w:left="215" w:firstLine="709"/>
    </w:pPr>
    <w:rPr>
      <w:lang w:val="en-US" w:eastAsia="en-US"/>
    </w:rPr>
  </w:style>
  <w:style w:type="character" w:customStyle="1" w:styleId="-11BulletListFooterTextnumbered-141BulletNumber">
    <w:name w:val="Абзац списка Знак;Абзац списка нумерованный Знак;Цветной список - Акцент 11 Знак;Bullet List Знак;FooterText Знак;numbered Знак;ПС - Нумерованный Знак;ТЗ список Знак;Абзац списка литеральный Знак;Абзац списка1 Знак;Абзац списка41 Знак;Bullet Number Знак"/>
    <w:link w:val="-11BulletListFooterTextnumbered-141BulletNumberNumBullet1Paragraphedeliste1lp1"/>
    <w:locked/>
    <w:rsid w:val="001249EF"/>
    <w:rPr>
      <w:rFonts w:ascii="Times New Roman" w:eastAsia="Times New Roman" w:hAnsi="Times New Roman" w:cs="Times New Roman"/>
      <w:lang w:val="en-US" w:eastAsia="en-US" w:bidi="ar-SA"/>
    </w:rPr>
  </w:style>
  <w:style w:type="paragraph" w:customStyle="1" w:styleId="TableParagraph">
    <w:name w:val="Table Paragraph"/>
    <w:basedOn w:val="a"/>
    <w:rsid w:val="001249EF"/>
    <w:pPr>
      <w:widowControl w:val="0"/>
    </w:pPr>
  </w:style>
  <w:style w:type="paragraph" w:styleId="aff6">
    <w:name w:val="Subtitle"/>
    <w:basedOn w:val="a"/>
    <w:next w:val="a"/>
    <w:link w:val="aff7"/>
    <w:rsid w:val="001249EF"/>
    <w:pPr>
      <w:widowControl w:val="0"/>
      <w:spacing w:after="60"/>
      <w:jc w:val="center"/>
      <w:outlineLvl w:val="1"/>
    </w:pPr>
    <w:rPr>
      <w:rFonts w:ascii="Cambria" w:hAnsi="Cambria"/>
      <w:lang w:val="en-US" w:eastAsia="en-US"/>
    </w:rPr>
  </w:style>
  <w:style w:type="character" w:customStyle="1" w:styleId="aff7">
    <w:name w:val="Подзаголовок Знак"/>
    <w:basedOn w:val="a0"/>
    <w:link w:val="aff6"/>
    <w:rsid w:val="001249EF"/>
    <w:rPr>
      <w:rFonts w:ascii="Cambria" w:eastAsia="Times New Roman" w:hAnsi="Cambria" w:cs="Times New Roman"/>
      <w:lang w:val="en-US" w:eastAsia="en-US" w:bidi="ar-SA"/>
    </w:rPr>
  </w:style>
  <w:style w:type="character" w:styleId="aff8">
    <w:name w:val="Emphasis"/>
    <w:rsid w:val="001249EF"/>
    <w:rPr>
      <w:i/>
      <w:iCs/>
    </w:rPr>
  </w:style>
  <w:style w:type="paragraph" w:customStyle="1" w:styleId="123">
    <w:name w:val="_Список_123"/>
    <w:rsid w:val="001249EF"/>
    <w:pPr>
      <w:widowControl/>
      <w:tabs>
        <w:tab w:val="left" w:pos="851"/>
        <w:tab w:val="left" w:pos="1644"/>
        <w:tab w:val="left" w:pos="1928"/>
        <w:tab w:val="left" w:pos="2325"/>
      </w:tabs>
      <w:spacing w:after="60"/>
      <w:jc w:val="both"/>
    </w:pPr>
    <w:rPr>
      <w:rFonts w:ascii="Times New Roman" w:eastAsia="Times New Roman" w:hAnsi="Times New Roman" w:cs="Times New Roman"/>
      <w:szCs w:val="20"/>
      <w:lang w:bidi="ar-SA"/>
    </w:rPr>
  </w:style>
  <w:style w:type="paragraph" w:styleId="14">
    <w:name w:val="toc 1"/>
    <w:basedOn w:val="a"/>
    <w:next w:val="a"/>
    <w:rsid w:val="001249EF"/>
    <w:pPr>
      <w:widowControl w:val="0"/>
      <w:tabs>
        <w:tab w:val="right" w:leader="dot" w:pos="9348"/>
      </w:tabs>
      <w:spacing w:line="20" w:lineRule="atLeast"/>
      <w:jc w:val="both"/>
    </w:pPr>
    <w:rPr>
      <w:b/>
      <w:sz w:val="22"/>
      <w:szCs w:val="22"/>
    </w:rPr>
  </w:style>
  <w:style w:type="paragraph" w:styleId="2b">
    <w:name w:val="toc 2"/>
    <w:basedOn w:val="a"/>
    <w:next w:val="a"/>
    <w:rsid w:val="001249EF"/>
    <w:pPr>
      <w:widowControl w:val="0"/>
      <w:tabs>
        <w:tab w:val="left" w:pos="660"/>
        <w:tab w:val="right" w:leader="dot" w:pos="9348"/>
      </w:tabs>
      <w:jc w:val="both"/>
    </w:pPr>
    <w:rPr>
      <w:b/>
      <w:sz w:val="22"/>
      <w:szCs w:val="22"/>
    </w:rPr>
  </w:style>
  <w:style w:type="paragraph" w:styleId="37">
    <w:name w:val="toc 3"/>
    <w:basedOn w:val="a"/>
    <w:next w:val="a"/>
    <w:rsid w:val="001249EF"/>
    <w:pPr>
      <w:widowControl w:val="0"/>
      <w:tabs>
        <w:tab w:val="right" w:leader="dot" w:pos="9348"/>
      </w:tabs>
      <w:spacing w:line="20" w:lineRule="atLeast"/>
      <w:jc w:val="both"/>
    </w:pPr>
    <w:rPr>
      <w:sz w:val="22"/>
      <w:szCs w:val="22"/>
    </w:rPr>
  </w:style>
  <w:style w:type="character" w:customStyle="1" w:styleId="aff9">
    <w:name w:val="Текст сноски Знак"/>
    <w:basedOn w:val="a0"/>
    <w:link w:val="affa"/>
    <w:semiHidden/>
    <w:rsid w:val="001249EF"/>
    <w:rPr>
      <w:rFonts w:ascii="Times New Roman" w:eastAsia="Calibri" w:hAnsi="Times New Roman" w:cs="Times New Roman"/>
      <w:sz w:val="20"/>
      <w:szCs w:val="20"/>
      <w:lang w:val="en-US" w:eastAsia="en-US" w:bidi="ar-SA"/>
    </w:rPr>
  </w:style>
  <w:style w:type="paragraph" w:styleId="affa">
    <w:name w:val="footnote text"/>
    <w:basedOn w:val="a"/>
    <w:link w:val="aff9"/>
    <w:semiHidden/>
    <w:rsid w:val="001249EF"/>
    <w:pPr>
      <w:ind w:firstLine="851"/>
      <w:jc w:val="both"/>
    </w:pPr>
    <w:rPr>
      <w:rFonts w:eastAsia="Calibri"/>
      <w:sz w:val="20"/>
      <w:szCs w:val="20"/>
      <w:lang w:val="en-US" w:eastAsia="en-US"/>
    </w:rPr>
  </w:style>
  <w:style w:type="paragraph" w:customStyle="1" w:styleId="Style6">
    <w:name w:val="Style6"/>
    <w:basedOn w:val="a"/>
    <w:rsid w:val="001249EF"/>
    <w:pPr>
      <w:widowControl w:val="0"/>
      <w:autoSpaceDE w:val="0"/>
      <w:autoSpaceDN w:val="0"/>
      <w:adjustRightInd w:val="0"/>
      <w:jc w:val="right"/>
    </w:pPr>
  </w:style>
  <w:style w:type="character" w:customStyle="1" w:styleId="FontStyle17">
    <w:name w:val="Font Style17"/>
    <w:basedOn w:val="a0"/>
    <w:rsid w:val="001249EF"/>
    <w:rPr>
      <w:rFonts w:ascii="Times New Roman" w:hAnsi="Times New Roman" w:cs="Times New Roman" w:hint="default"/>
      <w:sz w:val="22"/>
      <w:szCs w:val="22"/>
    </w:rPr>
  </w:style>
  <w:style w:type="character" w:customStyle="1" w:styleId="90">
    <w:name w:val="Заголовок 9 Знак"/>
    <w:basedOn w:val="a0"/>
    <w:link w:val="9"/>
    <w:rsid w:val="002E7810"/>
    <w:rPr>
      <w:rFonts w:ascii="Times New Roman" w:eastAsia="Times New Roman" w:hAnsi="Times New Roman" w:cs="Times New Roman"/>
      <w:sz w:val="26"/>
      <w:szCs w:val="20"/>
      <w:lang w:bidi="ar-SA"/>
    </w:rPr>
  </w:style>
  <w:style w:type="paragraph" w:customStyle="1" w:styleId="15">
    <w:name w:val="Знак1"/>
    <w:basedOn w:val="a"/>
    <w:rsid w:val="002E781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ffb">
    <w:name w:val="Знак Знак"/>
    <w:basedOn w:val="a"/>
    <w:rsid w:val="002E7810"/>
    <w:pPr>
      <w:spacing w:after="160" w:line="240" w:lineRule="exact"/>
      <w:ind w:firstLine="567"/>
      <w:jc w:val="both"/>
    </w:pPr>
    <w:rPr>
      <w:rFonts w:ascii="Verdana" w:hAnsi="Verdana"/>
      <w:sz w:val="28"/>
      <w:lang w:val="en-US" w:eastAsia="en-US"/>
    </w:rPr>
  </w:style>
  <w:style w:type="character" w:customStyle="1" w:styleId="affc">
    <w:name w:val="Гипертекстовая ссылка"/>
    <w:uiPriority w:val="99"/>
    <w:rsid w:val="002E7810"/>
    <w:rPr>
      <w:color w:val="106BBE"/>
    </w:rPr>
  </w:style>
  <w:style w:type="character" w:customStyle="1" w:styleId="affd">
    <w:name w:val="Сравнение редакций. Добавленный фрагмент"/>
    <w:uiPriority w:val="99"/>
    <w:rsid w:val="002E7810"/>
    <w:rPr>
      <w:color w:val="000000"/>
      <w:shd w:val="clear" w:color="auto" w:fill="C1D7FF"/>
    </w:rPr>
  </w:style>
  <w:style w:type="paragraph" w:customStyle="1" w:styleId="affe">
    <w:name w:val="Прижатый влево"/>
    <w:basedOn w:val="a"/>
    <w:next w:val="a"/>
    <w:uiPriority w:val="99"/>
    <w:rsid w:val="002E7810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Standard">
    <w:name w:val="Standard"/>
    <w:rsid w:val="00872BA7"/>
    <w:pPr>
      <w:suppressAutoHyphens/>
      <w:autoSpaceDN w:val="0"/>
      <w:textAlignment w:val="baseline"/>
    </w:pPr>
    <w:rPr>
      <w:rFonts w:ascii="Arial" w:eastAsia="Times New Roman" w:hAnsi="Arial" w:cs="Arial"/>
      <w:sz w:val="20"/>
      <w:szCs w:val="20"/>
      <w:lang w:eastAsia="zh-CN" w:bidi="ar-SA"/>
    </w:rPr>
  </w:style>
  <w:style w:type="character" w:customStyle="1" w:styleId="hyperlink">
    <w:name w:val="hyperlink"/>
    <w:basedOn w:val="a0"/>
    <w:rsid w:val="00872BA7"/>
  </w:style>
  <w:style w:type="paragraph" w:customStyle="1" w:styleId="bodytextindent">
    <w:name w:val="bodytextindent"/>
    <w:basedOn w:val="a"/>
    <w:rsid w:val="00872BA7"/>
    <w:pPr>
      <w:spacing w:before="100" w:beforeAutospacing="1" w:after="100" w:afterAutospacing="1"/>
    </w:pPr>
  </w:style>
  <w:style w:type="paragraph" w:customStyle="1" w:styleId="listparagraph0">
    <w:name w:val="listparagraph"/>
    <w:basedOn w:val="a"/>
    <w:rsid w:val="00872BA7"/>
    <w:pPr>
      <w:spacing w:before="100" w:beforeAutospacing="1" w:after="100" w:afterAutospacing="1"/>
    </w:pPr>
  </w:style>
  <w:style w:type="paragraph" w:customStyle="1" w:styleId="title">
    <w:name w:val="title"/>
    <w:basedOn w:val="a"/>
    <w:rsid w:val="00872BA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search.minjust.ru:8080/bigs/showDocument.html?id=9AA48369-618A-4BB4-B4B8-AE15F2B7EBF6" TargetMode="External"/><Relationship Id="rId13" Type="http://schemas.openxmlformats.org/officeDocument/2006/relationships/hyperlink" Target="http://nla-service.minjust.ru:8080/rnla-links/ws/content/act/cf1f5643-3aeb-4438-9333-2e47f2a9d0e7.html" TargetMode="External"/><Relationship Id="rId18" Type="http://schemas.openxmlformats.org/officeDocument/2006/relationships/hyperlink" Target="https://login.consultant.ru/link/?req=doc&amp;base=LAW&amp;n=454116&amp;dst=100022" TargetMode="External"/><Relationship Id="rId26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LAW&amp;n=396191&amp;dst=100020" TargetMode="External"/><Relationship Id="rId7" Type="http://schemas.openxmlformats.org/officeDocument/2006/relationships/hyperlink" Target="http://pravo-search.minjust.ru:8080/bigs/showDocument.html?id=96E20C02-1B12-465A-B64C-24AA92270007" TargetMode="External"/><Relationship Id="rId12" Type="http://schemas.openxmlformats.org/officeDocument/2006/relationships/hyperlink" Target="http://nla-service.minjust.ru:8080/rnla-links/ws/content/act/cf1f5643-3aeb-4438-9333-2e47f2a9d0e7.html" TargetMode="External"/><Relationship Id="rId17" Type="http://schemas.openxmlformats.org/officeDocument/2006/relationships/hyperlink" Target="https://login.consultant.ru/link/?req=doc&amp;base=LAW&amp;n=452382&amp;dst=100454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466786&amp;dst=100005" TargetMode="External"/><Relationship Id="rId20" Type="http://schemas.openxmlformats.org/officeDocument/2006/relationships/hyperlink" Target="https://login.consultant.ru/link/?req=doc&amp;base=LAW&amp;n=452778" TargetMode="External"/><Relationship Id="rId29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onsultant.ru/document/cons_doc_LAW_482878/98b73280366f58e51bc537f966aaf48159cacda7/" TargetMode="External"/><Relationship Id="rId24" Type="http://schemas.openxmlformats.org/officeDocument/2006/relationships/hyperlink" Target="https://login.consultant.ru/link/?req=doc&amp;base=LAW&amp;n=466853&amp;dst=20572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LAW&amp;n=466854&amp;dst=100149" TargetMode="External"/><Relationship Id="rId23" Type="http://schemas.openxmlformats.org/officeDocument/2006/relationships/hyperlink" Target="https://login.consultant.ru/link/?req=doc&amp;base=LAW&amp;n=481297&amp;dst=9764" TargetMode="External"/><Relationship Id="rId28" Type="http://schemas.openxmlformats.org/officeDocument/2006/relationships/footer" Target="footer2.xml"/><Relationship Id="rId10" Type="http://schemas.openxmlformats.org/officeDocument/2006/relationships/hyperlink" Target="https://login.consultant.ru/link/?req=doc&amp;base=LAW&amp;n=442438&amp;dst=339" TargetMode="External"/><Relationship Id="rId19" Type="http://schemas.openxmlformats.org/officeDocument/2006/relationships/hyperlink" Target="https://login.consultant.ru/link/?req=doc&amp;base=LAW&amp;n=412647&amp;dst=100011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42438&amp;dst=336" TargetMode="External"/><Relationship Id="rId14" Type="http://schemas.openxmlformats.org/officeDocument/2006/relationships/hyperlink" Target="http://nla-service.minjust.ru:8080/rnla-links/ws/content/act/cf1f5643-3aeb-4438-9333-2e47f2a9d0e7.html" TargetMode="External"/><Relationship Id="rId22" Type="http://schemas.openxmlformats.org/officeDocument/2006/relationships/hyperlink" Target="https://login.consultant.ru/link/?req=doc&amp;base=LAW&amp;n=481297&amp;dst=9219" TargetMode="External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932</TotalTime>
  <Pages>15</Pages>
  <Words>3825</Words>
  <Characters>21805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krasadmin</cp:lastModifiedBy>
  <cp:revision>48</cp:revision>
  <cp:lastPrinted>2023-09-19T06:28:00Z</cp:lastPrinted>
  <dcterms:created xsi:type="dcterms:W3CDTF">2023-09-19T03:08:00Z</dcterms:created>
  <dcterms:modified xsi:type="dcterms:W3CDTF">2024-10-14T09:29:00Z</dcterms:modified>
</cp:coreProperties>
</file>