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56B" w:rsidRDefault="00E0756B" w:rsidP="00E0756B">
      <w:pPr>
        <w:rPr>
          <w:sz w:val="32"/>
        </w:rPr>
      </w:pPr>
    </w:p>
    <w:p w:rsidR="00473508" w:rsidRDefault="00473508" w:rsidP="00473508"/>
    <w:p w:rsidR="00473508" w:rsidRPr="00B940C9" w:rsidRDefault="00473508" w:rsidP="00473508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 w:rsidRPr="00B940C9"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473508" w:rsidRPr="00B940C9" w:rsidRDefault="00473508" w:rsidP="00473508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 w:rsidRPr="00B940C9"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473508" w:rsidRPr="00B940C9" w:rsidRDefault="00473508" w:rsidP="00473508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 w:rsidRPr="00B940C9"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473508" w:rsidRPr="00B940C9" w:rsidRDefault="00473508" w:rsidP="00473508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</w:p>
    <w:p w:rsidR="00473508" w:rsidRPr="00473508" w:rsidRDefault="00473508" w:rsidP="00473508">
      <w:pPr>
        <w:jc w:val="center"/>
        <w:rPr>
          <w:b/>
          <w:sz w:val="28"/>
          <w:szCs w:val="28"/>
        </w:rPr>
      </w:pPr>
      <w:r w:rsidRPr="00473508">
        <w:rPr>
          <w:b/>
          <w:sz w:val="28"/>
          <w:szCs w:val="28"/>
        </w:rPr>
        <w:t>РЕШЕНИЕ</w:t>
      </w:r>
    </w:p>
    <w:p w:rsidR="00473508" w:rsidRDefault="00473508" w:rsidP="00E0756B">
      <w:pPr>
        <w:rPr>
          <w:sz w:val="32"/>
        </w:rPr>
      </w:pPr>
    </w:p>
    <w:p w:rsidR="00E0756B" w:rsidRDefault="001C5B7A" w:rsidP="00E0756B">
      <w:pPr>
        <w:rPr>
          <w:sz w:val="28"/>
          <w:szCs w:val="28"/>
        </w:rPr>
      </w:pPr>
      <w:r>
        <w:rPr>
          <w:sz w:val="28"/>
          <w:szCs w:val="28"/>
        </w:rPr>
        <w:t xml:space="preserve">17 </w:t>
      </w:r>
      <w:r w:rsidR="007B1833">
        <w:rPr>
          <w:sz w:val="28"/>
          <w:szCs w:val="28"/>
        </w:rPr>
        <w:t>июня</w:t>
      </w:r>
      <w:r w:rsidR="00E84ED1">
        <w:rPr>
          <w:sz w:val="28"/>
          <w:szCs w:val="28"/>
        </w:rPr>
        <w:t xml:space="preserve"> 2020</w:t>
      </w:r>
      <w:r w:rsidR="00AB26C0">
        <w:rPr>
          <w:sz w:val="28"/>
          <w:szCs w:val="28"/>
        </w:rPr>
        <w:t xml:space="preserve"> года</w:t>
      </w:r>
      <w:r w:rsidR="00E0756B" w:rsidRPr="00F95DB5">
        <w:rPr>
          <w:sz w:val="28"/>
          <w:szCs w:val="28"/>
        </w:rPr>
        <w:t xml:space="preserve">               </w:t>
      </w:r>
      <w:r w:rsidR="00E0756B">
        <w:rPr>
          <w:sz w:val="28"/>
          <w:szCs w:val="28"/>
        </w:rPr>
        <w:t xml:space="preserve">   </w:t>
      </w:r>
      <w:r w:rsidR="00AB26C0">
        <w:rPr>
          <w:sz w:val="28"/>
          <w:szCs w:val="28"/>
        </w:rPr>
        <w:t xml:space="preserve">   </w:t>
      </w:r>
      <w:r w:rsidR="00E0756B">
        <w:rPr>
          <w:sz w:val="28"/>
          <w:szCs w:val="28"/>
        </w:rPr>
        <w:t xml:space="preserve"> </w:t>
      </w:r>
      <w:proofErr w:type="spellStart"/>
      <w:r w:rsidR="00E0756B" w:rsidRPr="00CB2749">
        <w:rPr>
          <w:sz w:val="24"/>
          <w:szCs w:val="24"/>
        </w:rPr>
        <w:t>с</w:t>
      </w:r>
      <w:proofErr w:type="gramStart"/>
      <w:r w:rsidR="00E0756B" w:rsidRPr="00CB2749">
        <w:rPr>
          <w:sz w:val="24"/>
          <w:szCs w:val="24"/>
        </w:rPr>
        <w:t>.</w:t>
      </w:r>
      <w:r w:rsidR="00E84ED1">
        <w:rPr>
          <w:sz w:val="24"/>
          <w:szCs w:val="24"/>
        </w:rPr>
        <w:t>Н</w:t>
      </w:r>
      <w:proofErr w:type="gramEnd"/>
      <w:r w:rsidR="00E84ED1">
        <w:rPr>
          <w:sz w:val="24"/>
          <w:szCs w:val="24"/>
        </w:rPr>
        <w:t>овофирсово</w:t>
      </w:r>
      <w:proofErr w:type="spellEnd"/>
      <w:r w:rsidR="00E0756B">
        <w:rPr>
          <w:sz w:val="28"/>
          <w:szCs w:val="28"/>
        </w:rPr>
        <w:t xml:space="preserve">                                         </w:t>
      </w:r>
      <w:r w:rsidR="00E37241">
        <w:rPr>
          <w:sz w:val="28"/>
          <w:szCs w:val="28"/>
        </w:rPr>
        <w:t xml:space="preserve">     </w:t>
      </w:r>
      <w:r w:rsidR="00E0756B">
        <w:rPr>
          <w:sz w:val="28"/>
          <w:szCs w:val="28"/>
        </w:rPr>
        <w:t xml:space="preserve"> № </w:t>
      </w:r>
      <w:r w:rsidR="00E37241">
        <w:rPr>
          <w:sz w:val="28"/>
          <w:szCs w:val="28"/>
        </w:rPr>
        <w:t>5</w:t>
      </w:r>
    </w:p>
    <w:p w:rsidR="00E0756B" w:rsidRDefault="00E0756B" w:rsidP="00E0756B">
      <w:pPr>
        <w:rPr>
          <w:sz w:val="28"/>
          <w:szCs w:val="28"/>
        </w:rPr>
      </w:pPr>
    </w:p>
    <w:p w:rsidR="00441CD3" w:rsidRDefault="00441CD3"/>
    <w:p w:rsidR="00382351" w:rsidRDefault="00D1212D" w:rsidP="008B5E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назначении дополнительных выборов </w:t>
      </w:r>
      <w:r w:rsidR="008B5EAC">
        <w:rPr>
          <w:sz w:val="28"/>
          <w:szCs w:val="28"/>
        </w:rPr>
        <w:t xml:space="preserve"> д</w:t>
      </w:r>
      <w:r w:rsidR="00AB26C0">
        <w:rPr>
          <w:sz w:val="28"/>
          <w:szCs w:val="28"/>
        </w:rPr>
        <w:t xml:space="preserve">епутата </w:t>
      </w:r>
      <w:r w:rsidR="00E84ED1">
        <w:rPr>
          <w:sz w:val="28"/>
          <w:szCs w:val="28"/>
        </w:rPr>
        <w:t xml:space="preserve">Новофирсовского </w:t>
      </w:r>
      <w:r w:rsidR="00AB26C0">
        <w:rPr>
          <w:sz w:val="28"/>
          <w:szCs w:val="28"/>
        </w:rPr>
        <w:t>сельского Совета депутатов Курьинского района Алтайского края</w:t>
      </w:r>
      <w:r w:rsidR="00E45F1A">
        <w:rPr>
          <w:sz w:val="28"/>
          <w:szCs w:val="28"/>
        </w:rPr>
        <w:t xml:space="preserve"> </w:t>
      </w:r>
      <w:r w:rsidR="008B5EAC">
        <w:rPr>
          <w:sz w:val="28"/>
          <w:szCs w:val="28"/>
        </w:rPr>
        <w:t xml:space="preserve"> по одномандатному избирательному округу №</w:t>
      </w:r>
      <w:r w:rsidR="001C5B7A">
        <w:rPr>
          <w:sz w:val="28"/>
          <w:szCs w:val="28"/>
        </w:rPr>
        <w:t xml:space="preserve"> 6</w:t>
      </w:r>
    </w:p>
    <w:p w:rsidR="00382351" w:rsidRDefault="00382351">
      <w:pPr>
        <w:rPr>
          <w:sz w:val="28"/>
          <w:szCs w:val="28"/>
        </w:rPr>
      </w:pPr>
    </w:p>
    <w:p w:rsidR="007E68E3" w:rsidRDefault="00FF6476" w:rsidP="006E57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соответс</w:t>
      </w:r>
      <w:r w:rsidR="006E57B0">
        <w:rPr>
          <w:sz w:val="28"/>
          <w:szCs w:val="28"/>
        </w:rPr>
        <w:t>тв</w:t>
      </w:r>
      <w:r>
        <w:rPr>
          <w:sz w:val="28"/>
          <w:szCs w:val="28"/>
        </w:rPr>
        <w:t xml:space="preserve">ии </w:t>
      </w:r>
      <w:r w:rsidR="003E194C">
        <w:rPr>
          <w:sz w:val="28"/>
          <w:szCs w:val="28"/>
        </w:rPr>
        <w:t>со статьей 10 Федерального закона</w:t>
      </w:r>
      <w:r w:rsidR="00952295">
        <w:rPr>
          <w:sz w:val="28"/>
          <w:szCs w:val="28"/>
        </w:rPr>
        <w:t xml:space="preserve"> № 67 – ФЗ от 12.06.2002 года (редакция от 18.04.2018)</w:t>
      </w:r>
      <w:r w:rsidR="003E194C">
        <w:rPr>
          <w:sz w:val="28"/>
          <w:szCs w:val="28"/>
        </w:rPr>
        <w:t xml:space="preserve"> «Об </w:t>
      </w:r>
      <w:r w:rsidR="00952295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</w:t>
      </w:r>
      <w:r w:rsidR="005F601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частью 1 статьи 167 Кодекса Алтайского края  о выборах, референдуме, отзыве</w:t>
      </w:r>
      <w:r w:rsidR="006E57B0">
        <w:rPr>
          <w:sz w:val="28"/>
          <w:szCs w:val="28"/>
        </w:rPr>
        <w:t xml:space="preserve">, </w:t>
      </w:r>
      <w:r w:rsidR="005F601F">
        <w:rPr>
          <w:sz w:val="28"/>
          <w:szCs w:val="28"/>
        </w:rPr>
        <w:t xml:space="preserve">в </w:t>
      </w:r>
      <w:r w:rsidR="006E57B0">
        <w:rPr>
          <w:sz w:val="28"/>
          <w:szCs w:val="28"/>
        </w:rPr>
        <w:t xml:space="preserve">связи с досрочным </w:t>
      </w:r>
      <w:r w:rsidR="001C5B7A">
        <w:rPr>
          <w:sz w:val="28"/>
          <w:szCs w:val="28"/>
        </w:rPr>
        <w:t>прекращений полномочий депутата</w:t>
      </w:r>
      <w:r w:rsidR="006E57B0">
        <w:rPr>
          <w:sz w:val="28"/>
          <w:szCs w:val="28"/>
        </w:rPr>
        <w:t xml:space="preserve"> </w:t>
      </w:r>
      <w:r w:rsidR="00F501E5">
        <w:rPr>
          <w:sz w:val="28"/>
          <w:szCs w:val="28"/>
        </w:rPr>
        <w:t xml:space="preserve">Новофирсовского </w:t>
      </w:r>
      <w:r w:rsidR="00D87BEB">
        <w:rPr>
          <w:sz w:val="28"/>
          <w:szCs w:val="28"/>
        </w:rPr>
        <w:t xml:space="preserve">сельского </w:t>
      </w:r>
      <w:r w:rsidR="006E57B0">
        <w:rPr>
          <w:sz w:val="28"/>
          <w:szCs w:val="28"/>
        </w:rPr>
        <w:t>Совета депутатов</w:t>
      </w:r>
      <w:r w:rsidR="007E68E3">
        <w:rPr>
          <w:sz w:val="28"/>
          <w:szCs w:val="28"/>
        </w:rPr>
        <w:t xml:space="preserve"> </w:t>
      </w:r>
      <w:r w:rsidR="001C5B7A">
        <w:rPr>
          <w:sz w:val="28"/>
          <w:szCs w:val="28"/>
        </w:rPr>
        <w:t xml:space="preserve"> Томиловой Надежды Николаевны </w:t>
      </w:r>
      <w:r w:rsidR="00B66B86">
        <w:rPr>
          <w:sz w:val="28"/>
          <w:szCs w:val="28"/>
        </w:rPr>
        <w:t>(одномандатный избирательный округ №</w:t>
      </w:r>
      <w:r w:rsidR="001C5B7A">
        <w:rPr>
          <w:sz w:val="28"/>
          <w:szCs w:val="28"/>
        </w:rPr>
        <w:t xml:space="preserve"> 6</w:t>
      </w:r>
      <w:r w:rsidR="00B66B86">
        <w:rPr>
          <w:sz w:val="28"/>
          <w:szCs w:val="28"/>
        </w:rPr>
        <w:t>)</w:t>
      </w:r>
      <w:r w:rsidR="007E68E3">
        <w:rPr>
          <w:sz w:val="28"/>
          <w:szCs w:val="28"/>
        </w:rPr>
        <w:t xml:space="preserve"> </w:t>
      </w:r>
      <w:r w:rsidR="00C8524C">
        <w:rPr>
          <w:sz w:val="28"/>
          <w:szCs w:val="28"/>
        </w:rPr>
        <w:t xml:space="preserve"> сельский </w:t>
      </w:r>
      <w:r w:rsidR="007E68E3">
        <w:rPr>
          <w:sz w:val="28"/>
          <w:szCs w:val="28"/>
        </w:rPr>
        <w:t>Совет</w:t>
      </w:r>
      <w:proofErr w:type="gramEnd"/>
      <w:r w:rsidR="007E68E3">
        <w:rPr>
          <w:sz w:val="28"/>
          <w:szCs w:val="28"/>
        </w:rPr>
        <w:t xml:space="preserve"> депутатов РЕШИЛ:</w:t>
      </w:r>
    </w:p>
    <w:p w:rsidR="001405B2" w:rsidRDefault="001405B2" w:rsidP="006E57B0">
      <w:pPr>
        <w:jc w:val="both"/>
        <w:rPr>
          <w:sz w:val="28"/>
          <w:szCs w:val="28"/>
        </w:rPr>
      </w:pPr>
    </w:p>
    <w:p w:rsidR="00382351" w:rsidRPr="00C8524C" w:rsidRDefault="009C5E70" w:rsidP="00C8524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405B2">
        <w:rPr>
          <w:sz w:val="28"/>
          <w:szCs w:val="28"/>
        </w:rPr>
        <w:t xml:space="preserve">Назначить </w:t>
      </w:r>
      <w:r w:rsidR="001405B2">
        <w:rPr>
          <w:sz w:val="28"/>
          <w:szCs w:val="28"/>
        </w:rPr>
        <w:t xml:space="preserve">на </w:t>
      </w:r>
      <w:r w:rsidR="00F501E5">
        <w:rPr>
          <w:sz w:val="28"/>
          <w:szCs w:val="28"/>
        </w:rPr>
        <w:t xml:space="preserve">13 сентября 2020 </w:t>
      </w:r>
      <w:r w:rsidR="00C8524C">
        <w:rPr>
          <w:sz w:val="28"/>
          <w:szCs w:val="28"/>
        </w:rPr>
        <w:t>года</w:t>
      </w:r>
      <w:r w:rsidR="00FF6476" w:rsidRPr="001405B2">
        <w:rPr>
          <w:sz w:val="28"/>
          <w:szCs w:val="28"/>
        </w:rPr>
        <w:t xml:space="preserve"> </w:t>
      </w:r>
      <w:r w:rsidR="001405B2">
        <w:rPr>
          <w:sz w:val="28"/>
          <w:szCs w:val="28"/>
        </w:rPr>
        <w:t>дополнительные выборы де</w:t>
      </w:r>
      <w:r w:rsidR="00C8524C">
        <w:rPr>
          <w:sz w:val="28"/>
          <w:szCs w:val="28"/>
        </w:rPr>
        <w:t>путата</w:t>
      </w:r>
      <w:r w:rsidR="001405B2" w:rsidRPr="00C8524C">
        <w:rPr>
          <w:sz w:val="28"/>
          <w:szCs w:val="28"/>
        </w:rPr>
        <w:t xml:space="preserve"> </w:t>
      </w:r>
      <w:r w:rsidR="00F501E5">
        <w:rPr>
          <w:sz w:val="28"/>
          <w:szCs w:val="28"/>
        </w:rPr>
        <w:t xml:space="preserve">Новофирсовского </w:t>
      </w:r>
      <w:r w:rsidR="00C8524C">
        <w:rPr>
          <w:sz w:val="28"/>
          <w:szCs w:val="28"/>
        </w:rPr>
        <w:t xml:space="preserve">сельского </w:t>
      </w:r>
      <w:r w:rsidR="001405B2" w:rsidRPr="00C8524C">
        <w:rPr>
          <w:sz w:val="28"/>
          <w:szCs w:val="28"/>
        </w:rPr>
        <w:t xml:space="preserve">Совета </w:t>
      </w:r>
      <w:r w:rsidR="00C8686A">
        <w:rPr>
          <w:sz w:val="28"/>
          <w:szCs w:val="28"/>
        </w:rPr>
        <w:t>депутатов по одномандатному  избирательному</w:t>
      </w:r>
      <w:r w:rsidR="001405B2" w:rsidRPr="00C8524C">
        <w:rPr>
          <w:sz w:val="28"/>
          <w:szCs w:val="28"/>
        </w:rPr>
        <w:t xml:space="preserve"> округ</w:t>
      </w:r>
      <w:r w:rsidR="001C5B7A">
        <w:rPr>
          <w:sz w:val="28"/>
          <w:szCs w:val="28"/>
        </w:rPr>
        <w:t>у № 6</w:t>
      </w:r>
      <w:r w:rsidR="003500E0" w:rsidRPr="00C8524C">
        <w:rPr>
          <w:sz w:val="28"/>
          <w:szCs w:val="28"/>
        </w:rPr>
        <w:t>.</w:t>
      </w:r>
    </w:p>
    <w:p w:rsidR="00C8686A" w:rsidRDefault="003500E0" w:rsidP="001405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C8686A">
        <w:rPr>
          <w:sz w:val="28"/>
          <w:szCs w:val="28"/>
        </w:rPr>
        <w:t>Отметить, что число избирателей по одномандатному избирательному округу №</w:t>
      </w:r>
      <w:r w:rsidR="001C5B7A">
        <w:rPr>
          <w:sz w:val="28"/>
          <w:szCs w:val="28"/>
        </w:rPr>
        <w:t xml:space="preserve"> 6</w:t>
      </w:r>
      <w:r w:rsidRPr="00C8686A">
        <w:rPr>
          <w:sz w:val="28"/>
          <w:szCs w:val="28"/>
        </w:rPr>
        <w:t xml:space="preserve"> составляет </w:t>
      </w:r>
      <w:r w:rsidR="00E37241">
        <w:rPr>
          <w:sz w:val="28"/>
          <w:szCs w:val="28"/>
        </w:rPr>
        <w:t>48</w:t>
      </w:r>
      <w:r w:rsidR="00854EE5" w:rsidRPr="00C8686A">
        <w:rPr>
          <w:sz w:val="28"/>
          <w:szCs w:val="28"/>
        </w:rPr>
        <w:t xml:space="preserve"> </w:t>
      </w:r>
      <w:r w:rsidRPr="00C8686A">
        <w:rPr>
          <w:sz w:val="28"/>
          <w:szCs w:val="28"/>
        </w:rPr>
        <w:t>человек</w:t>
      </w:r>
      <w:r w:rsidR="00C8686A">
        <w:rPr>
          <w:sz w:val="28"/>
          <w:szCs w:val="28"/>
        </w:rPr>
        <w:t>.</w:t>
      </w:r>
    </w:p>
    <w:p w:rsidR="0041388A" w:rsidRDefault="00282685" w:rsidP="001405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C8686A">
        <w:rPr>
          <w:sz w:val="28"/>
          <w:szCs w:val="28"/>
        </w:rPr>
        <w:t>Полномочия окруж</w:t>
      </w:r>
      <w:r w:rsidR="00C8686A">
        <w:rPr>
          <w:sz w:val="28"/>
          <w:szCs w:val="28"/>
        </w:rPr>
        <w:t>ной</w:t>
      </w:r>
      <w:r w:rsidR="00C77E90">
        <w:rPr>
          <w:sz w:val="28"/>
          <w:szCs w:val="28"/>
        </w:rPr>
        <w:t xml:space="preserve"> избирательной комиссии</w:t>
      </w:r>
      <w:r w:rsidRPr="00C8686A">
        <w:rPr>
          <w:sz w:val="28"/>
          <w:szCs w:val="28"/>
        </w:rPr>
        <w:t xml:space="preserve"> по дополнительным выборам депутат</w:t>
      </w:r>
      <w:r w:rsidR="00C77E90">
        <w:rPr>
          <w:sz w:val="28"/>
          <w:szCs w:val="28"/>
        </w:rPr>
        <w:t>а</w:t>
      </w:r>
      <w:r w:rsidRPr="00C8686A">
        <w:rPr>
          <w:sz w:val="28"/>
          <w:szCs w:val="28"/>
        </w:rPr>
        <w:t xml:space="preserve"> </w:t>
      </w:r>
      <w:r w:rsidR="00F501E5">
        <w:rPr>
          <w:sz w:val="28"/>
          <w:szCs w:val="28"/>
        </w:rPr>
        <w:t xml:space="preserve">Новофирсовского </w:t>
      </w:r>
      <w:r w:rsidR="00C77E90">
        <w:rPr>
          <w:sz w:val="28"/>
          <w:szCs w:val="28"/>
        </w:rPr>
        <w:t xml:space="preserve">сельского </w:t>
      </w:r>
      <w:r w:rsidRPr="00C8686A">
        <w:rPr>
          <w:sz w:val="28"/>
          <w:szCs w:val="28"/>
        </w:rPr>
        <w:t>Совета депутатов возложить на избирательную комиссию</w:t>
      </w:r>
      <w:r w:rsidR="005E05FC">
        <w:rPr>
          <w:sz w:val="28"/>
          <w:szCs w:val="28"/>
        </w:rPr>
        <w:t xml:space="preserve"> </w:t>
      </w:r>
      <w:r w:rsidR="00F501E5">
        <w:rPr>
          <w:sz w:val="28"/>
          <w:szCs w:val="28"/>
        </w:rPr>
        <w:t xml:space="preserve">Новофирсовского </w:t>
      </w:r>
      <w:r w:rsidR="005E05FC">
        <w:rPr>
          <w:sz w:val="28"/>
          <w:szCs w:val="28"/>
        </w:rPr>
        <w:t>сельсовета</w:t>
      </w:r>
      <w:r w:rsidRPr="00C8686A">
        <w:rPr>
          <w:sz w:val="28"/>
          <w:szCs w:val="28"/>
        </w:rPr>
        <w:t>.</w:t>
      </w:r>
    </w:p>
    <w:p w:rsidR="001445C5" w:rsidRDefault="009C0D03" w:rsidP="009C0D0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районной газете «Патриот Алтая».</w:t>
      </w:r>
    </w:p>
    <w:p w:rsidR="009C0D03" w:rsidRDefault="009C0D03" w:rsidP="009C0D03">
      <w:pPr>
        <w:rPr>
          <w:sz w:val="28"/>
          <w:szCs w:val="28"/>
        </w:rPr>
      </w:pPr>
    </w:p>
    <w:p w:rsidR="009C0D03" w:rsidRDefault="009C0D03" w:rsidP="009C0D03">
      <w:pPr>
        <w:rPr>
          <w:sz w:val="28"/>
          <w:szCs w:val="28"/>
        </w:rPr>
      </w:pPr>
    </w:p>
    <w:p w:rsidR="009C0D03" w:rsidRPr="009C0D03" w:rsidRDefault="009C0D03" w:rsidP="009C0D03">
      <w:pPr>
        <w:rPr>
          <w:sz w:val="28"/>
          <w:szCs w:val="28"/>
        </w:rPr>
      </w:pPr>
    </w:p>
    <w:p w:rsidR="001445C5" w:rsidRDefault="001445C5">
      <w:pPr>
        <w:rPr>
          <w:sz w:val="28"/>
          <w:szCs w:val="28"/>
        </w:rPr>
      </w:pPr>
    </w:p>
    <w:p w:rsidR="001445C5" w:rsidRDefault="001445C5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       </w:t>
      </w:r>
      <w:proofErr w:type="spellStart"/>
      <w:r w:rsidR="009C0D03">
        <w:rPr>
          <w:sz w:val="28"/>
          <w:szCs w:val="28"/>
        </w:rPr>
        <w:t>Е.И.Цаценко</w:t>
      </w:r>
      <w:proofErr w:type="spellEnd"/>
    </w:p>
    <w:sectPr w:rsidR="001445C5" w:rsidSect="00441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BA4732"/>
    <w:multiLevelType w:val="hybridMultilevel"/>
    <w:tmpl w:val="9446A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D1212D"/>
    <w:rsid w:val="00044A7C"/>
    <w:rsid w:val="001405B2"/>
    <w:rsid w:val="001445C5"/>
    <w:rsid w:val="001617B6"/>
    <w:rsid w:val="00171BC6"/>
    <w:rsid w:val="001C5B7A"/>
    <w:rsid w:val="002248C5"/>
    <w:rsid w:val="00247E1E"/>
    <w:rsid w:val="00282685"/>
    <w:rsid w:val="002D7169"/>
    <w:rsid w:val="00337814"/>
    <w:rsid w:val="003500E0"/>
    <w:rsid w:val="00382351"/>
    <w:rsid w:val="003E194C"/>
    <w:rsid w:val="0041388A"/>
    <w:rsid w:val="00441CD3"/>
    <w:rsid w:val="004705FE"/>
    <w:rsid w:val="00473508"/>
    <w:rsid w:val="00580F5E"/>
    <w:rsid w:val="005C1621"/>
    <w:rsid w:val="005E05FC"/>
    <w:rsid w:val="005F601F"/>
    <w:rsid w:val="00617BA4"/>
    <w:rsid w:val="00660D5D"/>
    <w:rsid w:val="006647BA"/>
    <w:rsid w:val="00664EC4"/>
    <w:rsid w:val="006E57B0"/>
    <w:rsid w:val="0071739A"/>
    <w:rsid w:val="007547D2"/>
    <w:rsid w:val="007653AD"/>
    <w:rsid w:val="007B1833"/>
    <w:rsid w:val="007D1D7E"/>
    <w:rsid w:val="007D5D06"/>
    <w:rsid w:val="007E68E3"/>
    <w:rsid w:val="0080166A"/>
    <w:rsid w:val="00854EE5"/>
    <w:rsid w:val="0087626F"/>
    <w:rsid w:val="008B5EAC"/>
    <w:rsid w:val="008C1F1D"/>
    <w:rsid w:val="00941FA9"/>
    <w:rsid w:val="00952295"/>
    <w:rsid w:val="0097779F"/>
    <w:rsid w:val="009A04B6"/>
    <w:rsid w:val="009C0D03"/>
    <w:rsid w:val="009C5E70"/>
    <w:rsid w:val="00A17982"/>
    <w:rsid w:val="00A876C0"/>
    <w:rsid w:val="00AB26C0"/>
    <w:rsid w:val="00AB2CCC"/>
    <w:rsid w:val="00B37C10"/>
    <w:rsid w:val="00B66B86"/>
    <w:rsid w:val="00C02D5B"/>
    <w:rsid w:val="00C6717A"/>
    <w:rsid w:val="00C77E90"/>
    <w:rsid w:val="00C8524C"/>
    <w:rsid w:val="00C8686A"/>
    <w:rsid w:val="00D1212D"/>
    <w:rsid w:val="00D87BEB"/>
    <w:rsid w:val="00E0756B"/>
    <w:rsid w:val="00E37241"/>
    <w:rsid w:val="00E45F1A"/>
    <w:rsid w:val="00E7408B"/>
    <w:rsid w:val="00E84BD1"/>
    <w:rsid w:val="00E84ED1"/>
    <w:rsid w:val="00F501E5"/>
    <w:rsid w:val="00FE425D"/>
    <w:rsid w:val="00FF6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56B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0756B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756B"/>
    <w:rPr>
      <w:rFonts w:eastAsia="Times New Roman"/>
      <w:b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9C5E70"/>
    <w:pPr>
      <w:ind w:left="720"/>
      <w:contextualSpacing/>
    </w:pPr>
  </w:style>
  <w:style w:type="paragraph" w:styleId="a4">
    <w:name w:val="Plain Text"/>
    <w:basedOn w:val="a"/>
    <w:link w:val="a5"/>
    <w:unhideWhenUsed/>
    <w:rsid w:val="00473508"/>
    <w:rPr>
      <w:rFonts w:ascii="Courier New" w:hAnsi="Courier New"/>
      <w:szCs w:val="24"/>
    </w:rPr>
  </w:style>
  <w:style w:type="character" w:customStyle="1" w:styleId="a5">
    <w:name w:val="Текст Знак"/>
    <w:basedOn w:val="a0"/>
    <w:link w:val="a4"/>
    <w:rsid w:val="00473508"/>
    <w:rPr>
      <w:rFonts w:ascii="Courier New" w:eastAsia="Times New Roman" w:hAnsi="Courier New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3;&#1072;&#1090;&#1072;&#1083;&#1100;&#1103;&#1042;&#1080;&#1082;&#1090;&#1086;&#1088;&#1086;&#1074;&#1085;&#1072;\AppData\Roaming\Microsoft\&#1064;&#1072;&#1073;&#1083;&#1086;&#1085;&#1099;\&#1056;&#1077;&#1096;&#1077;&#1085;&#1080;&#1077;%20&#1050;&#1091;&#1088;&#1100;&#1080;&#1085;&#1089;&#1082;&#1080;&#1081;%20&#1088;&#1072;&#1081;&#1086;&#1085;&#1085;&#1099;&#1081;%20&#1057;&#1086;&#1074;&#1077;&#1090;%20&#1085;&#1072;&#1088;&#1086;&#1076;&#1085;&#1099;&#1093;%20&#1076;&#1077;&#1087;&#1091;&#1090;&#1072;&#1090;&#1086;&#107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07B4D6-4093-4CC7-9B08-5914F3D18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 Курьинский районный Совет народных депутатов</Template>
  <TotalTime>1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Новофирсовский </vt:lpstr>
      <vt:lpstr>сельский Совет депутатов</vt:lpstr>
      <vt:lpstr>Курьинского района Алтайского края</vt:lpstr>
    </vt:vector>
  </TitlesOfParts>
  <Company>Microsoft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НатальяВикторовна</dc:creator>
  <cp:lastModifiedBy>Ирина</cp:lastModifiedBy>
  <cp:revision>2</cp:revision>
  <cp:lastPrinted>2020-07-15T08:42:00Z</cp:lastPrinted>
  <dcterms:created xsi:type="dcterms:W3CDTF">2020-07-15T08:42:00Z</dcterms:created>
  <dcterms:modified xsi:type="dcterms:W3CDTF">2020-07-15T08:42:00Z</dcterms:modified>
</cp:coreProperties>
</file>